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BB0AE" w14:textId="77777777" w:rsidR="00101519" w:rsidRPr="008B5FF0" w:rsidRDefault="00101519" w:rsidP="00101519">
      <w:pPr>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67F99" w:rsidRPr="005715BD" w14:paraId="38D4AF30" w14:textId="77777777" w:rsidTr="00967F99">
        <w:trPr>
          <w:trHeight w:val="9633"/>
        </w:trPr>
        <w:tc>
          <w:tcPr>
            <w:tcW w:w="10080" w:type="dxa"/>
            <w:shd w:val="clear" w:color="auto" w:fill="auto"/>
          </w:tcPr>
          <w:p w14:paraId="0245E2E6" w14:textId="77777777" w:rsidR="00967F99" w:rsidRPr="005715BD" w:rsidRDefault="00967F99" w:rsidP="00B37043">
            <w:pPr>
              <w:pStyle w:val="Ttulo"/>
              <w:spacing w:before="60" w:after="120"/>
              <w:rPr>
                <w:rFonts w:cs="Arial"/>
                <w:caps w:val="0"/>
                <w:sz w:val="40"/>
                <w:szCs w:val="40"/>
                <w:highlight w:val="yellow"/>
                <w:lang w:val="es-CO"/>
              </w:rPr>
            </w:pPr>
          </w:p>
          <w:p w14:paraId="4E1E434E" w14:textId="77777777" w:rsidR="00967F99" w:rsidRPr="005715BD" w:rsidRDefault="00967F99" w:rsidP="00B37043">
            <w:pPr>
              <w:pStyle w:val="Ttulo"/>
              <w:spacing w:before="60" w:after="120"/>
              <w:jc w:val="left"/>
              <w:rPr>
                <w:rFonts w:cs="Arial"/>
                <w:caps w:val="0"/>
                <w:sz w:val="40"/>
                <w:szCs w:val="40"/>
                <w:highlight w:val="yellow"/>
                <w:lang w:val="es-CO"/>
              </w:rPr>
            </w:pPr>
          </w:p>
          <w:p w14:paraId="7A08F88D" w14:textId="77777777" w:rsidR="00967F99" w:rsidRPr="005715BD" w:rsidRDefault="00B1270F" w:rsidP="00B37043">
            <w:pPr>
              <w:pStyle w:val="Ttulo"/>
              <w:spacing w:before="60" w:after="120"/>
              <w:rPr>
                <w:rFonts w:cs="Arial"/>
                <w:caps w:val="0"/>
                <w:sz w:val="40"/>
                <w:szCs w:val="40"/>
                <w:lang w:val="es-CO"/>
              </w:rPr>
            </w:pPr>
            <w:r>
              <w:rPr>
                <w:rFonts w:cs="Arial"/>
                <w:caps w:val="0"/>
                <w:sz w:val="40"/>
                <w:szCs w:val="40"/>
                <w:lang w:val="es-CO"/>
              </w:rPr>
              <w:t>INSTRUCTIVO</w:t>
            </w:r>
          </w:p>
          <w:p w14:paraId="45343BAC" w14:textId="77777777" w:rsidR="00967F99" w:rsidRPr="005715BD" w:rsidRDefault="00967F99" w:rsidP="00B37043">
            <w:pPr>
              <w:pStyle w:val="Ttulo"/>
              <w:spacing w:before="60" w:after="120"/>
              <w:rPr>
                <w:rFonts w:cs="Arial"/>
                <w:caps w:val="0"/>
                <w:sz w:val="40"/>
                <w:szCs w:val="40"/>
                <w:lang w:val="es-CO"/>
              </w:rPr>
            </w:pPr>
          </w:p>
          <w:p w14:paraId="7FE21876" w14:textId="77777777" w:rsidR="00967F99" w:rsidRPr="005715BD" w:rsidRDefault="00967F99" w:rsidP="00B37043">
            <w:pPr>
              <w:pStyle w:val="Ttulo"/>
              <w:spacing w:before="60" w:after="120"/>
              <w:rPr>
                <w:rFonts w:cs="Arial"/>
                <w:caps w:val="0"/>
                <w:sz w:val="40"/>
                <w:szCs w:val="40"/>
                <w:lang w:val="es-CO"/>
              </w:rPr>
            </w:pPr>
          </w:p>
          <w:p w14:paraId="1FD1650C" w14:textId="77777777" w:rsidR="00967F99" w:rsidRPr="005715BD" w:rsidRDefault="00967F99" w:rsidP="00B37043">
            <w:pPr>
              <w:pStyle w:val="Ttulo"/>
              <w:spacing w:before="60" w:after="120"/>
              <w:rPr>
                <w:rFonts w:cs="Arial"/>
                <w:caps w:val="0"/>
                <w:sz w:val="40"/>
                <w:szCs w:val="40"/>
                <w:lang w:val="es-CO"/>
              </w:rPr>
            </w:pPr>
          </w:p>
          <w:p w14:paraId="3F1E52B4" w14:textId="77777777" w:rsidR="00967F99" w:rsidRPr="005715BD" w:rsidRDefault="00967F99" w:rsidP="00B37043">
            <w:pPr>
              <w:pStyle w:val="Ttulo"/>
              <w:spacing w:before="60" w:after="120"/>
              <w:rPr>
                <w:rFonts w:cs="Arial"/>
                <w:caps w:val="0"/>
                <w:sz w:val="40"/>
                <w:szCs w:val="40"/>
                <w:lang w:val="es-CO"/>
              </w:rPr>
            </w:pPr>
          </w:p>
          <w:p w14:paraId="095798F6" w14:textId="77777777" w:rsidR="00B1270F" w:rsidRPr="005C15F8" w:rsidRDefault="00967F99" w:rsidP="00B1270F">
            <w:pPr>
              <w:jc w:val="center"/>
              <w:rPr>
                <w:rFonts w:ascii="Arial" w:eastAsia="Times New Roman" w:hAnsi="Arial" w:cs="Arial"/>
                <w:b/>
                <w:sz w:val="32"/>
                <w:szCs w:val="32"/>
              </w:rPr>
            </w:pPr>
            <w:r w:rsidRPr="005715BD">
              <w:rPr>
                <w:rFonts w:cs="Arial"/>
                <w:sz w:val="40"/>
                <w:szCs w:val="40"/>
              </w:rPr>
              <w:t xml:space="preserve"> </w:t>
            </w:r>
            <w:r w:rsidR="00B1270F" w:rsidRPr="005C15F8">
              <w:rPr>
                <w:rFonts w:ascii="Arial" w:eastAsia="Times New Roman" w:hAnsi="Arial" w:cs="Arial"/>
                <w:b/>
                <w:sz w:val="32"/>
                <w:szCs w:val="32"/>
              </w:rPr>
              <w:t xml:space="preserve">INSTRUCTIVO ATENCIÓN A PERSONAS SORDAS MEDIANTE EL USO DEL “CENTRO DE RELEVO” </w:t>
            </w:r>
          </w:p>
          <w:p w14:paraId="0093D97B" w14:textId="77777777" w:rsidR="00967F99" w:rsidRPr="005715BD" w:rsidRDefault="00967F99" w:rsidP="00B37043">
            <w:pPr>
              <w:pStyle w:val="Ttulo"/>
              <w:spacing w:before="60" w:after="120"/>
              <w:rPr>
                <w:rFonts w:cs="Arial"/>
                <w:caps w:val="0"/>
                <w:sz w:val="40"/>
                <w:szCs w:val="40"/>
                <w:highlight w:val="yellow"/>
                <w:lang w:val="es-CO"/>
              </w:rPr>
            </w:pPr>
          </w:p>
          <w:p w14:paraId="430AFB6E" w14:textId="77777777" w:rsidR="00967F99" w:rsidRPr="005715BD" w:rsidRDefault="00967F99" w:rsidP="00B37043">
            <w:pPr>
              <w:pStyle w:val="Ttulo"/>
              <w:spacing w:before="60" w:after="120"/>
              <w:rPr>
                <w:rFonts w:cs="Arial"/>
                <w:caps w:val="0"/>
                <w:sz w:val="40"/>
                <w:szCs w:val="40"/>
                <w:highlight w:val="yellow"/>
                <w:lang w:val="es-CO"/>
              </w:rPr>
            </w:pPr>
          </w:p>
          <w:p w14:paraId="175C8A33" w14:textId="19467D8D" w:rsidR="00967F99" w:rsidRPr="005715BD" w:rsidRDefault="00967F99" w:rsidP="00D167BF">
            <w:pPr>
              <w:pStyle w:val="Ttulo"/>
              <w:spacing w:before="60" w:after="120"/>
              <w:jc w:val="left"/>
              <w:rPr>
                <w:rFonts w:cs="Arial"/>
                <w:caps w:val="0"/>
                <w:sz w:val="40"/>
                <w:szCs w:val="40"/>
                <w:lang w:val="es-CO"/>
              </w:rPr>
            </w:pPr>
          </w:p>
          <w:p w14:paraId="542E804C" w14:textId="77777777" w:rsidR="00967F99" w:rsidRPr="005715BD" w:rsidRDefault="00967F99" w:rsidP="00B37043">
            <w:pPr>
              <w:pStyle w:val="Ttulo"/>
              <w:spacing w:before="60" w:after="120"/>
              <w:rPr>
                <w:rFonts w:cs="Arial"/>
                <w:caps w:val="0"/>
                <w:sz w:val="40"/>
                <w:szCs w:val="40"/>
                <w:lang w:val="es-CO"/>
              </w:rPr>
            </w:pPr>
          </w:p>
          <w:p w14:paraId="16FCBF2D" w14:textId="77777777" w:rsidR="00967F99" w:rsidRPr="005715BD" w:rsidRDefault="00967F99" w:rsidP="00B37043">
            <w:pPr>
              <w:pStyle w:val="Ttulo"/>
              <w:spacing w:before="60" w:after="120"/>
              <w:jc w:val="left"/>
              <w:rPr>
                <w:rFonts w:cs="Arial"/>
                <w:caps w:val="0"/>
                <w:sz w:val="40"/>
                <w:szCs w:val="40"/>
                <w:lang w:val="es-CO"/>
              </w:rPr>
            </w:pPr>
          </w:p>
          <w:p w14:paraId="793ED379" w14:textId="77777777" w:rsidR="005C15F8" w:rsidRPr="005C15F8" w:rsidRDefault="00B1270F" w:rsidP="003A1994">
            <w:pPr>
              <w:pStyle w:val="Ttulo"/>
              <w:spacing w:before="60" w:after="120"/>
              <w:rPr>
                <w:rFonts w:cs="Arial"/>
                <w:caps w:val="0"/>
                <w:sz w:val="32"/>
                <w:szCs w:val="32"/>
                <w:lang w:val="es-CO"/>
              </w:rPr>
            </w:pPr>
            <w:r w:rsidRPr="005C15F8">
              <w:rPr>
                <w:rFonts w:cs="Arial"/>
                <w:caps w:val="0"/>
                <w:sz w:val="32"/>
                <w:szCs w:val="32"/>
                <w:lang w:val="es-CO"/>
              </w:rPr>
              <w:t xml:space="preserve">UNIDAD DE ATENCIÓN CIUDADANA </w:t>
            </w:r>
          </w:p>
          <w:p w14:paraId="7A43B6A6" w14:textId="77777777" w:rsidR="00967F99" w:rsidRPr="005C15F8" w:rsidRDefault="00B1270F" w:rsidP="003A1994">
            <w:pPr>
              <w:pStyle w:val="Ttulo"/>
              <w:spacing w:before="60" w:after="120"/>
              <w:rPr>
                <w:rFonts w:cs="Arial"/>
                <w:caps w:val="0"/>
                <w:sz w:val="32"/>
                <w:szCs w:val="32"/>
                <w:lang w:val="es-CO"/>
              </w:rPr>
            </w:pPr>
            <w:r w:rsidRPr="005C15F8">
              <w:rPr>
                <w:rFonts w:cs="Arial"/>
                <w:caps w:val="0"/>
                <w:sz w:val="32"/>
                <w:szCs w:val="32"/>
                <w:lang w:val="es-CO"/>
              </w:rPr>
              <w:t>CONGRESO</w:t>
            </w:r>
            <w:r w:rsidR="00967F99" w:rsidRPr="005C15F8">
              <w:rPr>
                <w:rFonts w:cs="Arial"/>
                <w:caps w:val="0"/>
                <w:sz w:val="32"/>
                <w:szCs w:val="32"/>
                <w:lang w:val="es-CO"/>
              </w:rPr>
              <w:t xml:space="preserve"> DE LA REPÚBLICA</w:t>
            </w:r>
          </w:p>
          <w:p w14:paraId="12C2FB83" w14:textId="77777777" w:rsidR="003A1994" w:rsidRDefault="003A1994" w:rsidP="003A1994">
            <w:pPr>
              <w:pStyle w:val="Ttulo"/>
              <w:spacing w:before="60" w:after="120"/>
              <w:rPr>
                <w:rFonts w:cs="Arial"/>
                <w:caps w:val="0"/>
                <w:sz w:val="40"/>
                <w:szCs w:val="40"/>
                <w:lang w:val="es-CO"/>
              </w:rPr>
            </w:pPr>
          </w:p>
          <w:p w14:paraId="5D379825" w14:textId="77777777" w:rsidR="003A1994" w:rsidRPr="003A1994" w:rsidRDefault="003A1994" w:rsidP="003A1994">
            <w:pPr>
              <w:pStyle w:val="Ttulo"/>
              <w:spacing w:before="60" w:after="120"/>
              <w:rPr>
                <w:rFonts w:cs="Arial"/>
                <w:lang w:val="es-CO"/>
              </w:rPr>
            </w:pPr>
          </w:p>
        </w:tc>
      </w:tr>
    </w:tbl>
    <w:p w14:paraId="5251A5EB"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p w14:paraId="21570E47"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p w14:paraId="23CB6E78"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p w14:paraId="4E59BFAB"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p w14:paraId="641AE74C"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p w14:paraId="77284930" w14:textId="77777777" w:rsidR="00A926ED" w:rsidRDefault="00A926ED" w:rsidP="00CA093C">
      <w:pPr>
        <w:pStyle w:val="Text"/>
        <w:tabs>
          <w:tab w:val="clear" w:pos="1440"/>
          <w:tab w:val="left" w:pos="1242"/>
        </w:tabs>
        <w:spacing w:before="100" w:beforeAutospacing="1" w:after="100" w:afterAutospacing="1"/>
        <w:ind w:left="0"/>
        <w:jc w:val="center"/>
        <w:outlineLvl w:val="0"/>
        <w:rPr>
          <w:rFonts w:cs="Arial"/>
          <w:b/>
          <w:caps/>
          <w:sz w:val="22"/>
          <w:szCs w:val="22"/>
        </w:rPr>
      </w:pPr>
    </w:p>
    <w:sdt>
      <w:sdtPr>
        <w:rPr>
          <w:rFonts w:asciiTheme="minorHAnsi" w:eastAsiaTheme="minorHAnsi" w:hAnsiTheme="minorHAnsi" w:cstheme="minorBidi"/>
          <w:b w:val="0"/>
          <w:bCs w:val="0"/>
          <w:color w:val="auto"/>
          <w:sz w:val="22"/>
          <w:szCs w:val="22"/>
          <w:lang w:val="es-ES" w:eastAsia="en-US"/>
        </w:rPr>
        <w:id w:val="1112785741"/>
        <w:docPartObj>
          <w:docPartGallery w:val="Table of Contents"/>
          <w:docPartUnique/>
        </w:docPartObj>
      </w:sdtPr>
      <w:sdtEndPr/>
      <w:sdtContent>
        <w:p w14:paraId="5F8CBCEF" w14:textId="77777777" w:rsidR="0023723B" w:rsidRDefault="0023723B">
          <w:pPr>
            <w:pStyle w:val="TtuloTDC"/>
          </w:pPr>
          <w:r>
            <w:rPr>
              <w:lang w:val="es-ES"/>
            </w:rPr>
            <w:t>Tabla de contenido</w:t>
          </w:r>
        </w:p>
        <w:p w14:paraId="3538F876" w14:textId="77777777" w:rsidR="0023723B" w:rsidRDefault="0023723B">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r>
            <w:fldChar w:fldCharType="begin"/>
          </w:r>
          <w:r>
            <w:instrText xml:space="preserve"> TOC \o "1-3" \h \z \u </w:instrText>
          </w:r>
          <w:r>
            <w:fldChar w:fldCharType="separate"/>
          </w:r>
          <w:hyperlink w:anchor="_Toc25583397" w:history="1">
            <w:r w:rsidRPr="00C50CE5">
              <w:rPr>
                <w:rStyle w:val="Hipervnculo"/>
                <w:noProof/>
              </w:rPr>
              <w:t>1.</w:t>
            </w:r>
            <w:r>
              <w:rPr>
                <w:rFonts w:asciiTheme="minorHAnsi" w:eastAsiaTheme="minorEastAsia" w:hAnsiTheme="minorHAnsi" w:cstheme="minorBidi"/>
                <w:b w:val="0"/>
                <w:bCs w:val="0"/>
                <w:caps w:val="0"/>
                <w:noProof/>
                <w:sz w:val="22"/>
                <w:szCs w:val="22"/>
                <w:lang w:eastAsia="es-CO"/>
              </w:rPr>
              <w:tab/>
            </w:r>
            <w:r w:rsidRPr="00C50CE5">
              <w:rPr>
                <w:rStyle w:val="Hipervnculo"/>
                <w:noProof/>
              </w:rPr>
              <w:t>OBJETIVO</w:t>
            </w:r>
            <w:r>
              <w:rPr>
                <w:noProof/>
                <w:webHidden/>
              </w:rPr>
              <w:tab/>
            </w:r>
            <w:r>
              <w:rPr>
                <w:noProof/>
                <w:webHidden/>
              </w:rPr>
              <w:fldChar w:fldCharType="begin"/>
            </w:r>
            <w:r>
              <w:rPr>
                <w:noProof/>
                <w:webHidden/>
              </w:rPr>
              <w:instrText xml:space="preserve"> PAGEREF _Toc25583397 \h </w:instrText>
            </w:r>
            <w:r>
              <w:rPr>
                <w:noProof/>
                <w:webHidden/>
              </w:rPr>
            </w:r>
            <w:r>
              <w:rPr>
                <w:noProof/>
                <w:webHidden/>
              </w:rPr>
              <w:fldChar w:fldCharType="separate"/>
            </w:r>
            <w:r w:rsidR="003B13A2">
              <w:rPr>
                <w:noProof/>
                <w:webHidden/>
              </w:rPr>
              <w:t>3</w:t>
            </w:r>
            <w:r>
              <w:rPr>
                <w:noProof/>
                <w:webHidden/>
              </w:rPr>
              <w:fldChar w:fldCharType="end"/>
            </w:r>
          </w:hyperlink>
        </w:p>
        <w:p w14:paraId="65A0A653"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398" w:history="1">
            <w:r w:rsidR="0023723B" w:rsidRPr="00C50CE5">
              <w:rPr>
                <w:rStyle w:val="Hipervnculo"/>
                <w:noProof/>
              </w:rPr>
              <w:t>2.</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ALCANCE</w:t>
            </w:r>
            <w:r w:rsidR="0023723B">
              <w:rPr>
                <w:noProof/>
                <w:webHidden/>
              </w:rPr>
              <w:tab/>
            </w:r>
            <w:r w:rsidR="0023723B">
              <w:rPr>
                <w:noProof/>
                <w:webHidden/>
              </w:rPr>
              <w:fldChar w:fldCharType="begin"/>
            </w:r>
            <w:r w:rsidR="0023723B">
              <w:rPr>
                <w:noProof/>
                <w:webHidden/>
              </w:rPr>
              <w:instrText xml:space="preserve"> PAGEREF _Toc25583398 \h </w:instrText>
            </w:r>
            <w:r w:rsidR="0023723B">
              <w:rPr>
                <w:noProof/>
                <w:webHidden/>
              </w:rPr>
            </w:r>
            <w:r w:rsidR="0023723B">
              <w:rPr>
                <w:noProof/>
                <w:webHidden/>
              </w:rPr>
              <w:fldChar w:fldCharType="separate"/>
            </w:r>
            <w:r w:rsidR="003B13A2">
              <w:rPr>
                <w:noProof/>
                <w:webHidden/>
              </w:rPr>
              <w:t>3</w:t>
            </w:r>
            <w:r w:rsidR="0023723B">
              <w:rPr>
                <w:noProof/>
                <w:webHidden/>
              </w:rPr>
              <w:fldChar w:fldCharType="end"/>
            </w:r>
          </w:hyperlink>
        </w:p>
        <w:p w14:paraId="5F19A7BA"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399" w:history="1">
            <w:r w:rsidR="0023723B" w:rsidRPr="00C50CE5">
              <w:rPr>
                <w:rStyle w:val="Hipervnculo"/>
                <w:noProof/>
              </w:rPr>
              <w:t>3.</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TÉRMINOS Y DEFINICIONES</w:t>
            </w:r>
            <w:r w:rsidR="0023723B">
              <w:rPr>
                <w:noProof/>
                <w:webHidden/>
              </w:rPr>
              <w:tab/>
            </w:r>
            <w:r w:rsidR="0023723B">
              <w:rPr>
                <w:noProof/>
                <w:webHidden/>
              </w:rPr>
              <w:fldChar w:fldCharType="begin"/>
            </w:r>
            <w:r w:rsidR="0023723B">
              <w:rPr>
                <w:noProof/>
                <w:webHidden/>
              </w:rPr>
              <w:instrText xml:space="preserve"> PAGEREF _Toc25583399 \h </w:instrText>
            </w:r>
            <w:r w:rsidR="0023723B">
              <w:rPr>
                <w:noProof/>
                <w:webHidden/>
              </w:rPr>
            </w:r>
            <w:r w:rsidR="0023723B">
              <w:rPr>
                <w:noProof/>
                <w:webHidden/>
              </w:rPr>
              <w:fldChar w:fldCharType="separate"/>
            </w:r>
            <w:r w:rsidR="003B13A2">
              <w:rPr>
                <w:noProof/>
                <w:webHidden/>
              </w:rPr>
              <w:t>3</w:t>
            </w:r>
            <w:r w:rsidR="0023723B">
              <w:rPr>
                <w:noProof/>
                <w:webHidden/>
              </w:rPr>
              <w:fldChar w:fldCharType="end"/>
            </w:r>
          </w:hyperlink>
        </w:p>
        <w:p w14:paraId="764461C9"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400" w:history="1">
            <w:r w:rsidR="0023723B" w:rsidRPr="00C50CE5">
              <w:rPr>
                <w:rStyle w:val="Hipervnculo"/>
                <w:noProof/>
              </w:rPr>
              <w:t>4.</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DESARROLLO DE CONTENIDO</w:t>
            </w:r>
            <w:r w:rsidR="0023723B">
              <w:rPr>
                <w:noProof/>
                <w:webHidden/>
              </w:rPr>
              <w:tab/>
            </w:r>
            <w:r w:rsidR="0023723B">
              <w:rPr>
                <w:noProof/>
                <w:webHidden/>
              </w:rPr>
              <w:fldChar w:fldCharType="begin"/>
            </w:r>
            <w:r w:rsidR="0023723B">
              <w:rPr>
                <w:noProof/>
                <w:webHidden/>
              </w:rPr>
              <w:instrText xml:space="preserve"> PAGEREF _Toc25583400 \h </w:instrText>
            </w:r>
            <w:r w:rsidR="0023723B">
              <w:rPr>
                <w:noProof/>
                <w:webHidden/>
              </w:rPr>
            </w:r>
            <w:r w:rsidR="0023723B">
              <w:rPr>
                <w:noProof/>
                <w:webHidden/>
              </w:rPr>
              <w:fldChar w:fldCharType="separate"/>
            </w:r>
            <w:r w:rsidR="003B13A2">
              <w:rPr>
                <w:noProof/>
                <w:webHidden/>
              </w:rPr>
              <w:t>4</w:t>
            </w:r>
            <w:r w:rsidR="0023723B">
              <w:rPr>
                <w:noProof/>
                <w:webHidden/>
              </w:rPr>
              <w:fldChar w:fldCharType="end"/>
            </w:r>
          </w:hyperlink>
        </w:p>
        <w:p w14:paraId="38684658" w14:textId="77777777" w:rsidR="0023723B" w:rsidRPr="00C63397" w:rsidRDefault="00694B87">
          <w:pPr>
            <w:pStyle w:val="TDC2"/>
            <w:tabs>
              <w:tab w:val="left" w:pos="660"/>
              <w:tab w:val="right" w:leader="dot" w:pos="9678"/>
            </w:tabs>
            <w:rPr>
              <w:rFonts w:asciiTheme="minorHAnsi" w:eastAsiaTheme="minorEastAsia" w:hAnsiTheme="minorHAnsi" w:cstheme="minorBidi"/>
              <w:b/>
              <w:bCs w:val="0"/>
              <w:noProof/>
              <w:sz w:val="22"/>
              <w:szCs w:val="22"/>
              <w:lang w:eastAsia="es-CO"/>
            </w:rPr>
          </w:pPr>
          <w:hyperlink w:anchor="_Toc25583401" w:history="1">
            <w:r w:rsidR="0023723B" w:rsidRPr="00C63397">
              <w:rPr>
                <w:rStyle w:val="Hipervnculo"/>
                <w:rFonts w:cs="Arial"/>
                <w:b/>
                <w:noProof/>
              </w:rPr>
              <w:t>4.1</w:t>
            </w:r>
            <w:r w:rsidR="0023723B" w:rsidRPr="00C63397">
              <w:rPr>
                <w:rFonts w:asciiTheme="minorHAnsi" w:eastAsiaTheme="minorEastAsia" w:hAnsiTheme="minorHAnsi" w:cstheme="minorBidi"/>
                <w:b/>
                <w:bCs w:val="0"/>
                <w:noProof/>
                <w:sz w:val="22"/>
                <w:szCs w:val="22"/>
                <w:lang w:eastAsia="es-CO"/>
              </w:rPr>
              <w:tab/>
            </w:r>
            <w:r w:rsidR="0023723B" w:rsidRPr="00C63397">
              <w:rPr>
                <w:rStyle w:val="Hipervnculo"/>
                <w:rFonts w:cs="Arial"/>
                <w:b/>
                <w:noProof/>
              </w:rPr>
              <w:t>Registro en el Centro de Relevo para el inicio de una conversación con una persona sorda, a través de in intérprete de Lengua de Señas Colombiana:</w:t>
            </w:r>
            <w:r w:rsidR="0023723B" w:rsidRPr="00C63397">
              <w:rPr>
                <w:b/>
                <w:noProof/>
                <w:webHidden/>
              </w:rPr>
              <w:tab/>
            </w:r>
            <w:r w:rsidR="0023723B" w:rsidRPr="00C63397">
              <w:rPr>
                <w:b/>
                <w:noProof/>
                <w:webHidden/>
              </w:rPr>
              <w:fldChar w:fldCharType="begin"/>
            </w:r>
            <w:r w:rsidR="0023723B" w:rsidRPr="00C63397">
              <w:rPr>
                <w:b/>
                <w:noProof/>
                <w:webHidden/>
              </w:rPr>
              <w:instrText xml:space="preserve"> PAGEREF _Toc25583401 \h </w:instrText>
            </w:r>
            <w:r w:rsidR="0023723B" w:rsidRPr="00C63397">
              <w:rPr>
                <w:b/>
                <w:noProof/>
                <w:webHidden/>
              </w:rPr>
            </w:r>
            <w:r w:rsidR="0023723B" w:rsidRPr="00C63397">
              <w:rPr>
                <w:b/>
                <w:noProof/>
                <w:webHidden/>
              </w:rPr>
              <w:fldChar w:fldCharType="separate"/>
            </w:r>
            <w:r w:rsidR="003B13A2">
              <w:rPr>
                <w:b/>
                <w:noProof/>
                <w:webHidden/>
              </w:rPr>
              <w:t>4</w:t>
            </w:r>
            <w:r w:rsidR="0023723B" w:rsidRPr="00C63397">
              <w:rPr>
                <w:b/>
                <w:noProof/>
                <w:webHidden/>
              </w:rPr>
              <w:fldChar w:fldCharType="end"/>
            </w:r>
          </w:hyperlink>
        </w:p>
        <w:p w14:paraId="135F6E38" w14:textId="77777777" w:rsidR="0023723B" w:rsidRPr="00C63397" w:rsidRDefault="00694B87">
          <w:pPr>
            <w:pStyle w:val="TDC2"/>
            <w:tabs>
              <w:tab w:val="left" w:pos="660"/>
              <w:tab w:val="right" w:leader="dot" w:pos="9678"/>
            </w:tabs>
            <w:rPr>
              <w:rFonts w:asciiTheme="minorHAnsi" w:eastAsiaTheme="minorEastAsia" w:hAnsiTheme="minorHAnsi" w:cstheme="minorBidi"/>
              <w:b/>
              <w:bCs w:val="0"/>
              <w:noProof/>
              <w:sz w:val="22"/>
              <w:szCs w:val="22"/>
              <w:lang w:eastAsia="es-CO"/>
            </w:rPr>
          </w:pPr>
          <w:hyperlink w:anchor="_Toc25583402" w:history="1">
            <w:r w:rsidR="0023723B" w:rsidRPr="00C63397">
              <w:rPr>
                <w:rStyle w:val="Hipervnculo"/>
                <w:rFonts w:cs="Arial"/>
                <w:b/>
                <w:noProof/>
              </w:rPr>
              <w:t>4.2</w:t>
            </w:r>
            <w:r w:rsidR="0023723B" w:rsidRPr="00C63397">
              <w:rPr>
                <w:rFonts w:asciiTheme="minorHAnsi" w:eastAsiaTheme="minorEastAsia" w:hAnsiTheme="minorHAnsi" w:cstheme="minorBidi"/>
                <w:b/>
                <w:bCs w:val="0"/>
                <w:noProof/>
                <w:sz w:val="22"/>
                <w:szCs w:val="22"/>
                <w:lang w:eastAsia="es-CO"/>
              </w:rPr>
              <w:tab/>
            </w:r>
            <w:r w:rsidR="0023723B" w:rsidRPr="00C63397">
              <w:rPr>
                <w:rStyle w:val="Hipervnculo"/>
                <w:rFonts w:cs="Arial"/>
                <w:b/>
                <w:noProof/>
              </w:rPr>
              <w:t>Servicio de Interpretación En Línea – SIEL</w:t>
            </w:r>
            <w:r w:rsidR="0023723B" w:rsidRPr="00C63397">
              <w:rPr>
                <w:b/>
                <w:noProof/>
                <w:webHidden/>
              </w:rPr>
              <w:tab/>
            </w:r>
            <w:r w:rsidR="0023723B" w:rsidRPr="00C63397">
              <w:rPr>
                <w:b/>
                <w:noProof/>
                <w:webHidden/>
              </w:rPr>
              <w:fldChar w:fldCharType="begin"/>
            </w:r>
            <w:r w:rsidR="0023723B" w:rsidRPr="00C63397">
              <w:rPr>
                <w:b/>
                <w:noProof/>
                <w:webHidden/>
              </w:rPr>
              <w:instrText xml:space="preserve"> PAGEREF _Toc25583402 \h </w:instrText>
            </w:r>
            <w:r w:rsidR="0023723B" w:rsidRPr="00C63397">
              <w:rPr>
                <w:b/>
                <w:noProof/>
                <w:webHidden/>
              </w:rPr>
            </w:r>
            <w:r w:rsidR="0023723B" w:rsidRPr="00C63397">
              <w:rPr>
                <w:b/>
                <w:noProof/>
                <w:webHidden/>
              </w:rPr>
              <w:fldChar w:fldCharType="separate"/>
            </w:r>
            <w:r w:rsidR="003B13A2">
              <w:rPr>
                <w:b/>
                <w:noProof/>
                <w:webHidden/>
              </w:rPr>
              <w:t>7</w:t>
            </w:r>
            <w:r w:rsidR="0023723B" w:rsidRPr="00C63397">
              <w:rPr>
                <w:b/>
                <w:noProof/>
                <w:webHidden/>
              </w:rPr>
              <w:fldChar w:fldCharType="end"/>
            </w:r>
          </w:hyperlink>
        </w:p>
        <w:p w14:paraId="4F14226D" w14:textId="77777777" w:rsidR="0023723B" w:rsidRPr="00C63397" w:rsidRDefault="00694B87">
          <w:pPr>
            <w:pStyle w:val="TDC2"/>
            <w:tabs>
              <w:tab w:val="left" w:pos="660"/>
              <w:tab w:val="right" w:leader="dot" w:pos="9678"/>
            </w:tabs>
            <w:rPr>
              <w:rFonts w:asciiTheme="minorHAnsi" w:eastAsiaTheme="minorEastAsia" w:hAnsiTheme="minorHAnsi" w:cstheme="minorBidi"/>
              <w:b/>
              <w:bCs w:val="0"/>
              <w:noProof/>
              <w:sz w:val="22"/>
              <w:szCs w:val="22"/>
              <w:lang w:eastAsia="es-CO"/>
            </w:rPr>
          </w:pPr>
          <w:hyperlink w:anchor="_Toc25583403" w:history="1">
            <w:r w:rsidR="0023723B" w:rsidRPr="00C63397">
              <w:rPr>
                <w:rStyle w:val="Hipervnculo"/>
                <w:rFonts w:cs="Arial"/>
                <w:b/>
                <w:noProof/>
              </w:rPr>
              <w:t>4.3</w:t>
            </w:r>
            <w:r w:rsidR="0023723B" w:rsidRPr="00C63397">
              <w:rPr>
                <w:rFonts w:asciiTheme="minorHAnsi" w:eastAsiaTheme="minorEastAsia" w:hAnsiTheme="minorHAnsi" w:cstheme="minorBidi"/>
                <w:b/>
                <w:bCs w:val="0"/>
                <w:noProof/>
                <w:sz w:val="22"/>
                <w:szCs w:val="22"/>
                <w:lang w:eastAsia="es-CO"/>
              </w:rPr>
              <w:tab/>
            </w:r>
            <w:r w:rsidR="0023723B" w:rsidRPr="00C63397">
              <w:rPr>
                <w:rStyle w:val="Hipervnculo"/>
                <w:rFonts w:cs="Arial"/>
                <w:b/>
                <w:noProof/>
              </w:rPr>
              <w:t>Relevo de llamadas</w:t>
            </w:r>
            <w:r w:rsidR="0023723B" w:rsidRPr="00C63397">
              <w:rPr>
                <w:b/>
                <w:noProof/>
                <w:webHidden/>
              </w:rPr>
              <w:tab/>
            </w:r>
            <w:r w:rsidR="0023723B" w:rsidRPr="00C63397">
              <w:rPr>
                <w:b/>
                <w:noProof/>
                <w:webHidden/>
              </w:rPr>
              <w:fldChar w:fldCharType="begin"/>
            </w:r>
            <w:r w:rsidR="0023723B" w:rsidRPr="00C63397">
              <w:rPr>
                <w:b/>
                <w:noProof/>
                <w:webHidden/>
              </w:rPr>
              <w:instrText xml:space="preserve"> PAGEREF _Toc25583403 \h </w:instrText>
            </w:r>
            <w:r w:rsidR="0023723B" w:rsidRPr="00C63397">
              <w:rPr>
                <w:b/>
                <w:noProof/>
                <w:webHidden/>
              </w:rPr>
            </w:r>
            <w:r w:rsidR="0023723B" w:rsidRPr="00C63397">
              <w:rPr>
                <w:b/>
                <w:noProof/>
                <w:webHidden/>
              </w:rPr>
              <w:fldChar w:fldCharType="separate"/>
            </w:r>
            <w:r w:rsidR="003B13A2">
              <w:rPr>
                <w:b/>
                <w:noProof/>
                <w:webHidden/>
              </w:rPr>
              <w:t>10</w:t>
            </w:r>
            <w:r w:rsidR="0023723B" w:rsidRPr="00C63397">
              <w:rPr>
                <w:b/>
                <w:noProof/>
                <w:webHidden/>
              </w:rPr>
              <w:fldChar w:fldCharType="end"/>
            </w:r>
          </w:hyperlink>
        </w:p>
        <w:p w14:paraId="52797F65" w14:textId="77777777" w:rsidR="0023723B" w:rsidRPr="00C63397" w:rsidRDefault="00694B87">
          <w:pPr>
            <w:pStyle w:val="TDC2"/>
            <w:tabs>
              <w:tab w:val="left" w:pos="660"/>
              <w:tab w:val="right" w:leader="dot" w:pos="9678"/>
            </w:tabs>
            <w:rPr>
              <w:rFonts w:asciiTheme="minorHAnsi" w:eastAsiaTheme="minorEastAsia" w:hAnsiTheme="minorHAnsi" w:cstheme="minorBidi"/>
              <w:b/>
              <w:bCs w:val="0"/>
              <w:noProof/>
              <w:sz w:val="22"/>
              <w:szCs w:val="22"/>
              <w:lang w:eastAsia="es-CO"/>
            </w:rPr>
          </w:pPr>
          <w:hyperlink w:anchor="_Toc25583404" w:history="1">
            <w:r w:rsidR="0023723B" w:rsidRPr="00C63397">
              <w:rPr>
                <w:rStyle w:val="Hipervnculo"/>
                <w:rFonts w:cs="Arial"/>
                <w:b/>
                <w:noProof/>
              </w:rPr>
              <w:t>4.4</w:t>
            </w:r>
            <w:r w:rsidR="0023723B" w:rsidRPr="00C63397">
              <w:rPr>
                <w:rFonts w:asciiTheme="minorHAnsi" w:eastAsiaTheme="minorEastAsia" w:hAnsiTheme="minorHAnsi" w:cstheme="minorBidi"/>
                <w:b/>
                <w:bCs w:val="0"/>
                <w:noProof/>
                <w:sz w:val="22"/>
                <w:szCs w:val="22"/>
                <w:lang w:eastAsia="es-CO"/>
              </w:rPr>
              <w:tab/>
            </w:r>
            <w:r w:rsidR="0023723B" w:rsidRPr="00C63397">
              <w:rPr>
                <w:rStyle w:val="Hipervnculo"/>
                <w:rFonts w:cs="Arial"/>
                <w:b/>
                <w:noProof/>
              </w:rPr>
              <w:t>Señas más utilizadas</w:t>
            </w:r>
            <w:r w:rsidR="0023723B" w:rsidRPr="00C63397">
              <w:rPr>
                <w:b/>
                <w:noProof/>
                <w:webHidden/>
              </w:rPr>
              <w:tab/>
            </w:r>
            <w:r w:rsidR="0023723B" w:rsidRPr="00C63397">
              <w:rPr>
                <w:b/>
                <w:noProof/>
                <w:webHidden/>
              </w:rPr>
              <w:fldChar w:fldCharType="begin"/>
            </w:r>
            <w:r w:rsidR="0023723B" w:rsidRPr="00C63397">
              <w:rPr>
                <w:b/>
                <w:noProof/>
                <w:webHidden/>
              </w:rPr>
              <w:instrText xml:space="preserve"> PAGEREF _Toc25583404 \h </w:instrText>
            </w:r>
            <w:r w:rsidR="0023723B" w:rsidRPr="00C63397">
              <w:rPr>
                <w:b/>
                <w:noProof/>
                <w:webHidden/>
              </w:rPr>
            </w:r>
            <w:r w:rsidR="0023723B" w:rsidRPr="00C63397">
              <w:rPr>
                <w:b/>
                <w:noProof/>
                <w:webHidden/>
              </w:rPr>
              <w:fldChar w:fldCharType="separate"/>
            </w:r>
            <w:r w:rsidR="003B13A2">
              <w:rPr>
                <w:b/>
                <w:noProof/>
                <w:webHidden/>
              </w:rPr>
              <w:t>13</w:t>
            </w:r>
            <w:r w:rsidR="0023723B" w:rsidRPr="00C63397">
              <w:rPr>
                <w:b/>
                <w:noProof/>
                <w:webHidden/>
              </w:rPr>
              <w:fldChar w:fldCharType="end"/>
            </w:r>
          </w:hyperlink>
        </w:p>
        <w:p w14:paraId="1A1930B1"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405" w:history="1">
            <w:r w:rsidR="0023723B" w:rsidRPr="00C50CE5">
              <w:rPr>
                <w:rStyle w:val="Hipervnculo"/>
                <w:noProof/>
              </w:rPr>
              <w:t>5.</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ANEXOS</w:t>
            </w:r>
            <w:r w:rsidR="0023723B">
              <w:rPr>
                <w:noProof/>
                <w:webHidden/>
              </w:rPr>
              <w:tab/>
            </w:r>
            <w:r w:rsidR="0023723B">
              <w:rPr>
                <w:noProof/>
                <w:webHidden/>
              </w:rPr>
              <w:fldChar w:fldCharType="begin"/>
            </w:r>
            <w:r w:rsidR="0023723B">
              <w:rPr>
                <w:noProof/>
                <w:webHidden/>
              </w:rPr>
              <w:instrText xml:space="preserve"> PAGEREF _Toc25583405 \h </w:instrText>
            </w:r>
            <w:r w:rsidR="0023723B">
              <w:rPr>
                <w:noProof/>
                <w:webHidden/>
              </w:rPr>
            </w:r>
            <w:r w:rsidR="0023723B">
              <w:rPr>
                <w:noProof/>
                <w:webHidden/>
              </w:rPr>
              <w:fldChar w:fldCharType="separate"/>
            </w:r>
            <w:r w:rsidR="003B13A2">
              <w:rPr>
                <w:noProof/>
                <w:webHidden/>
              </w:rPr>
              <w:t>14</w:t>
            </w:r>
            <w:r w:rsidR="0023723B">
              <w:rPr>
                <w:noProof/>
                <w:webHidden/>
              </w:rPr>
              <w:fldChar w:fldCharType="end"/>
            </w:r>
          </w:hyperlink>
        </w:p>
        <w:p w14:paraId="536DB876"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406" w:history="1">
            <w:r w:rsidR="0023723B" w:rsidRPr="00C50CE5">
              <w:rPr>
                <w:rStyle w:val="Hipervnculo"/>
                <w:noProof/>
              </w:rPr>
              <w:t>6.</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FORMATOS</w:t>
            </w:r>
            <w:r w:rsidR="0023723B">
              <w:rPr>
                <w:noProof/>
                <w:webHidden/>
              </w:rPr>
              <w:tab/>
            </w:r>
            <w:r w:rsidR="0023723B">
              <w:rPr>
                <w:noProof/>
                <w:webHidden/>
              </w:rPr>
              <w:fldChar w:fldCharType="begin"/>
            </w:r>
            <w:r w:rsidR="0023723B">
              <w:rPr>
                <w:noProof/>
                <w:webHidden/>
              </w:rPr>
              <w:instrText xml:space="preserve"> PAGEREF _Toc25583406 \h </w:instrText>
            </w:r>
            <w:r w:rsidR="0023723B">
              <w:rPr>
                <w:noProof/>
                <w:webHidden/>
              </w:rPr>
            </w:r>
            <w:r w:rsidR="0023723B">
              <w:rPr>
                <w:noProof/>
                <w:webHidden/>
              </w:rPr>
              <w:fldChar w:fldCharType="separate"/>
            </w:r>
            <w:r w:rsidR="003B13A2">
              <w:rPr>
                <w:noProof/>
                <w:webHidden/>
              </w:rPr>
              <w:t>14</w:t>
            </w:r>
            <w:r w:rsidR="0023723B">
              <w:rPr>
                <w:noProof/>
                <w:webHidden/>
              </w:rPr>
              <w:fldChar w:fldCharType="end"/>
            </w:r>
          </w:hyperlink>
        </w:p>
        <w:p w14:paraId="334A6F9E"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407" w:history="1">
            <w:r w:rsidR="0023723B" w:rsidRPr="00C50CE5">
              <w:rPr>
                <w:rStyle w:val="Hipervnculo"/>
                <w:noProof/>
              </w:rPr>
              <w:t>7.</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DOCUMENTOS RELACIONADOS</w:t>
            </w:r>
            <w:r w:rsidR="0023723B">
              <w:rPr>
                <w:noProof/>
                <w:webHidden/>
              </w:rPr>
              <w:tab/>
            </w:r>
            <w:r w:rsidR="0023723B">
              <w:rPr>
                <w:noProof/>
                <w:webHidden/>
              </w:rPr>
              <w:fldChar w:fldCharType="begin"/>
            </w:r>
            <w:r w:rsidR="0023723B">
              <w:rPr>
                <w:noProof/>
                <w:webHidden/>
              </w:rPr>
              <w:instrText xml:space="preserve"> PAGEREF _Toc25583407 \h </w:instrText>
            </w:r>
            <w:r w:rsidR="0023723B">
              <w:rPr>
                <w:noProof/>
                <w:webHidden/>
              </w:rPr>
            </w:r>
            <w:r w:rsidR="0023723B">
              <w:rPr>
                <w:noProof/>
                <w:webHidden/>
              </w:rPr>
              <w:fldChar w:fldCharType="separate"/>
            </w:r>
            <w:r w:rsidR="003B13A2">
              <w:rPr>
                <w:noProof/>
                <w:webHidden/>
              </w:rPr>
              <w:t>14</w:t>
            </w:r>
            <w:r w:rsidR="0023723B">
              <w:rPr>
                <w:noProof/>
                <w:webHidden/>
              </w:rPr>
              <w:fldChar w:fldCharType="end"/>
            </w:r>
          </w:hyperlink>
        </w:p>
        <w:p w14:paraId="49A8D7B1" w14:textId="77777777" w:rsidR="0023723B" w:rsidRDefault="00694B87">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25583408" w:history="1">
            <w:r w:rsidR="0023723B" w:rsidRPr="00C50CE5">
              <w:rPr>
                <w:rStyle w:val="Hipervnculo"/>
                <w:noProof/>
              </w:rPr>
              <w:t>8.</w:t>
            </w:r>
            <w:r w:rsidR="0023723B">
              <w:rPr>
                <w:rFonts w:asciiTheme="minorHAnsi" w:eastAsiaTheme="minorEastAsia" w:hAnsiTheme="minorHAnsi" w:cstheme="minorBidi"/>
                <w:b w:val="0"/>
                <w:bCs w:val="0"/>
                <w:caps w:val="0"/>
                <w:noProof/>
                <w:sz w:val="22"/>
                <w:szCs w:val="22"/>
                <w:lang w:eastAsia="es-CO"/>
              </w:rPr>
              <w:tab/>
            </w:r>
            <w:r w:rsidR="0023723B" w:rsidRPr="00C50CE5">
              <w:rPr>
                <w:rStyle w:val="Hipervnculo"/>
                <w:noProof/>
              </w:rPr>
              <w:t>CONTROL DE CAMBIOS</w:t>
            </w:r>
            <w:r w:rsidR="0023723B">
              <w:rPr>
                <w:noProof/>
                <w:webHidden/>
              </w:rPr>
              <w:tab/>
            </w:r>
            <w:r w:rsidR="0023723B">
              <w:rPr>
                <w:noProof/>
                <w:webHidden/>
              </w:rPr>
              <w:fldChar w:fldCharType="begin"/>
            </w:r>
            <w:r w:rsidR="0023723B">
              <w:rPr>
                <w:noProof/>
                <w:webHidden/>
              </w:rPr>
              <w:instrText xml:space="preserve"> PAGEREF _Toc25583408 \h </w:instrText>
            </w:r>
            <w:r w:rsidR="0023723B">
              <w:rPr>
                <w:noProof/>
                <w:webHidden/>
              </w:rPr>
            </w:r>
            <w:r w:rsidR="0023723B">
              <w:rPr>
                <w:noProof/>
                <w:webHidden/>
              </w:rPr>
              <w:fldChar w:fldCharType="separate"/>
            </w:r>
            <w:r w:rsidR="003B13A2">
              <w:rPr>
                <w:noProof/>
                <w:webHidden/>
              </w:rPr>
              <w:t>14</w:t>
            </w:r>
            <w:r w:rsidR="0023723B">
              <w:rPr>
                <w:noProof/>
                <w:webHidden/>
              </w:rPr>
              <w:fldChar w:fldCharType="end"/>
            </w:r>
          </w:hyperlink>
        </w:p>
        <w:p w14:paraId="6D676C3A" w14:textId="77777777" w:rsidR="0023723B" w:rsidRDefault="0023723B">
          <w:r>
            <w:rPr>
              <w:b/>
              <w:bCs/>
              <w:lang w:val="es-ES"/>
            </w:rPr>
            <w:fldChar w:fldCharType="end"/>
          </w:r>
        </w:p>
      </w:sdtContent>
    </w:sdt>
    <w:p w14:paraId="33AFDF7D" w14:textId="77777777" w:rsidR="00101519" w:rsidRPr="008B5FF0" w:rsidRDefault="00101519" w:rsidP="00101519">
      <w:pPr>
        <w:rPr>
          <w:rFonts w:ascii="Arial" w:hAnsi="Arial" w:cs="Arial"/>
        </w:rPr>
      </w:pPr>
    </w:p>
    <w:p w14:paraId="7D1D7FF8" w14:textId="77777777" w:rsidR="00101519" w:rsidRPr="008B5FF0" w:rsidRDefault="00101519" w:rsidP="00101519">
      <w:pPr>
        <w:rPr>
          <w:rFonts w:ascii="Arial" w:hAnsi="Arial" w:cs="Arial"/>
        </w:rPr>
      </w:pPr>
    </w:p>
    <w:p w14:paraId="6FC34AD2" w14:textId="77777777" w:rsidR="00101519" w:rsidRPr="008B5FF0" w:rsidRDefault="00101519" w:rsidP="00101519">
      <w:pPr>
        <w:rPr>
          <w:rFonts w:ascii="Arial" w:hAnsi="Arial" w:cs="Arial"/>
        </w:rPr>
      </w:pPr>
    </w:p>
    <w:p w14:paraId="321A52B3" w14:textId="77777777" w:rsidR="00101519" w:rsidRPr="008B5FF0" w:rsidRDefault="00101519" w:rsidP="00101519">
      <w:pPr>
        <w:rPr>
          <w:rFonts w:ascii="Arial" w:hAnsi="Arial" w:cs="Arial"/>
        </w:rPr>
      </w:pPr>
    </w:p>
    <w:p w14:paraId="36E372F9" w14:textId="77777777" w:rsidR="00101519" w:rsidRPr="008B5FF0" w:rsidRDefault="00101519" w:rsidP="00101519">
      <w:pPr>
        <w:rPr>
          <w:rFonts w:ascii="Arial" w:hAnsi="Arial" w:cs="Arial"/>
        </w:rPr>
      </w:pPr>
    </w:p>
    <w:p w14:paraId="4EBE7B0B" w14:textId="77777777" w:rsidR="00101519" w:rsidRPr="008B5FF0" w:rsidRDefault="00101519" w:rsidP="00101519">
      <w:pPr>
        <w:rPr>
          <w:rFonts w:ascii="Arial" w:hAnsi="Arial" w:cs="Arial"/>
        </w:rPr>
      </w:pPr>
    </w:p>
    <w:p w14:paraId="7C8344DC" w14:textId="77777777" w:rsidR="00101519" w:rsidRPr="008B5FF0" w:rsidRDefault="00101519" w:rsidP="00101519">
      <w:pPr>
        <w:rPr>
          <w:rFonts w:ascii="Arial" w:hAnsi="Arial" w:cs="Arial"/>
        </w:rPr>
      </w:pPr>
    </w:p>
    <w:p w14:paraId="52F5B364" w14:textId="77777777" w:rsidR="00101519" w:rsidRPr="008B5FF0" w:rsidRDefault="00101519" w:rsidP="00101519">
      <w:pPr>
        <w:rPr>
          <w:rFonts w:ascii="Arial" w:hAnsi="Arial" w:cs="Arial"/>
        </w:rPr>
      </w:pPr>
    </w:p>
    <w:p w14:paraId="36EFECC1" w14:textId="77777777" w:rsidR="00101519" w:rsidRPr="008B5FF0" w:rsidRDefault="00101519" w:rsidP="00101519">
      <w:pPr>
        <w:rPr>
          <w:rFonts w:ascii="Arial" w:hAnsi="Arial" w:cs="Arial"/>
        </w:rPr>
      </w:pPr>
    </w:p>
    <w:p w14:paraId="2D5A7165" w14:textId="77777777" w:rsidR="00101519" w:rsidRPr="008B5FF0" w:rsidRDefault="00101519" w:rsidP="00101519">
      <w:pPr>
        <w:rPr>
          <w:rFonts w:ascii="Arial" w:hAnsi="Arial" w:cs="Arial"/>
        </w:rPr>
      </w:pPr>
    </w:p>
    <w:p w14:paraId="01BCFBE6" w14:textId="77777777" w:rsidR="00101519" w:rsidRPr="008B5FF0" w:rsidRDefault="00101519" w:rsidP="00101519">
      <w:pPr>
        <w:rPr>
          <w:rFonts w:ascii="Arial" w:hAnsi="Arial" w:cs="Arial"/>
        </w:rPr>
      </w:pPr>
    </w:p>
    <w:p w14:paraId="4A184F9D" w14:textId="77777777" w:rsidR="00101519" w:rsidRPr="008B5FF0" w:rsidRDefault="00101519" w:rsidP="00101519">
      <w:pPr>
        <w:rPr>
          <w:rFonts w:ascii="Arial" w:hAnsi="Arial" w:cs="Arial"/>
        </w:rPr>
      </w:pPr>
    </w:p>
    <w:p w14:paraId="21B3288F" w14:textId="77777777" w:rsidR="00101519" w:rsidRPr="008B5FF0" w:rsidRDefault="00101519" w:rsidP="00101519">
      <w:pPr>
        <w:rPr>
          <w:rFonts w:ascii="Arial" w:hAnsi="Arial" w:cs="Arial"/>
        </w:rPr>
      </w:pPr>
    </w:p>
    <w:p w14:paraId="7127BD5A" w14:textId="77777777" w:rsidR="00101519" w:rsidRPr="008B5FF0" w:rsidRDefault="00101519" w:rsidP="00101519">
      <w:pPr>
        <w:rPr>
          <w:rFonts w:ascii="Arial" w:hAnsi="Arial" w:cs="Arial"/>
        </w:rPr>
      </w:pPr>
    </w:p>
    <w:p w14:paraId="1C9829DF" w14:textId="77777777" w:rsidR="00101519" w:rsidRPr="008B5FF0" w:rsidRDefault="00101519" w:rsidP="00101519">
      <w:pPr>
        <w:rPr>
          <w:rFonts w:ascii="Arial" w:hAnsi="Arial" w:cs="Arial"/>
        </w:rPr>
      </w:pPr>
    </w:p>
    <w:p w14:paraId="148B1360" w14:textId="77777777" w:rsidR="00101519" w:rsidRPr="008B5FF0" w:rsidRDefault="00101519" w:rsidP="00101519">
      <w:pPr>
        <w:rPr>
          <w:rFonts w:ascii="Arial" w:hAnsi="Arial" w:cs="Arial"/>
        </w:rPr>
      </w:pPr>
    </w:p>
    <w:p w14:paraId="367308AA" w14:textId="77777777" w:rsidR="00101519" w:rsidRPr="008B5FF0" w:rsidRDefault="00101519" w:rsidP="00101519">
      <w:pPr>
        <w:rPr>
          <w:rFonts w:ascii="Arial" w:hAnsi="Arial" w:cs="Arial"/>
        </w:rPr>
      </w:pPr>
    </w:p>
    <w:p w14:paraId="762043D6" w14:textId="77777777" w:rsidR="00C341E8" w:rsidRPr="009724FB" w:rsidRDefault="00C341E8" w:rsidP="00101519">
      <w:pPr>
        <w:rPr>
          <w:rFonts w:ascii="Arial" w:hAnsi="Arial" w:cs="Arial"/>
        </w:rPr>
      </w:pPr>
    </w:p>
    <w:p w14:paraId="4ED76007" w14:textId="77777777" w:rsidR="00FD5DD7" w:rsidRPr="009724FB" w:rsidRDefault="00101519" w:rsidP="00F07797">
      <w:pPr>
        <w:pStyle w:val="Ttulo1"/>
        <w:ind w:left="284"/>
      </w:pPr>
      <w:bookmarkStart w:id="0" w:name="_Toc25583235"/>
      <w:bookmarkStart w:id="1" w:name="_Toc25583397"/>
      <w:r w:rsidRPr="009724FB">
        <w:t>OBJETIVO</w:t>
      </w:r>
      <w:bookmarkEnd w:id="0"/>
      <w:bookmarkEnd w:id="1"/>
    </w:p>
    <w:p w14:paraId="378BCCFA" w14:textId="77777777" w:rsidR="00B527BE" w:rsidRPr="009724FB" w:rsidRDefault="00B527BE" w:rsidP="00B527BE">
      <w:pPr>
        <w:rPr>
          <w:rFonts w:ascii="Arial" w:hAnsi="Arial" w:cs="Arial"/>
        </w:rPr>
      </w:pPr>
    </w:p>
    <w:p w14:paraId="094363E5" w14:textId="77777777" w:rsidR="00B527BE" w:rsidRPr="00B7507C" w:rsidRDefault="00B527BE" w:rsidP="00B527BE">
      <w:pPr>
        <w:pBdr>
          <w:top w:val="nil"/>
          <w:left w:val="nil"/>
          <w:bottom w:val="nil"/>
          <w:right w:val="nil"/>
          <w:between w:val="nil"/>
        </w:pBdr>
        <w:jc w:val="both"/>
        <w:rPr>
          <w:rFonts w:ascii="Arial" w:eastAsia="Times New Roman" w:hAnsi="Arial" w:cs="Arial"/>
        </w:rPr>
      </w:pPr>
      <w:r w:rsidRPr="00B7507C">
        <w:rPr>
          <w:rFonts w:ascii="Arial" w:eastAsia="Times New Roman" w:hAnsi="Arial" w:cs="Arial"/>
        </w:rPr>
        <w:t xml:space="preserve">El principal objetivo del presente documento es fijar los parámetros para que los funcionarios encargados de la atención a personas sordas a través del Centro de Relevo cuenten con una herramienta para brindar el servicio a todos los ciudadanos sordos que acudan al Congreso de la República en busca de información. </w:t>
      </w:r>
    </w:p>
    <w:p w14:paraId="795C1032" w14:textId="77777777" w:rsidR="00B527BE" w:rsidRPr="00B7507C" w:rsidRDefault="00B527BE" w:rsidP="00B527BE">
      <w:pPr>
        <w:rPr>
          <w:rFonts w:ascii="Arial" w:hAnsi="Arial" w:cs="Arial"/>
        </w:rPr>
      </w:pPr>
    </w:p>
    <w:p w14:paraId="5BE63D5B" w14:textId="77777777" w:rsidR="00863B60" w:rsidRPr="00B7507C" w:rsidRDefault="007B40F0" w:rsidP="007B40F0">
      <w:pPr>
        <w:ind w:firstLine="198"/>
        <w:jc w:val="both"/>
        <w:rPr>
          <w:rFonts w:ascii="Arial" w:eastAsia="Times New Roman" w:hAnsi="Arial" w:cs="Arial"/>
        </w:rPr>
      </w:pPr>
      <w:r w:rsidRPr="00B7507C">
        <w:rPr>
          <w:rFonts w:ascii="Arial" w:eastAsia="Times New Roman" w:hAnsi="Arial" w:cs="Arial"/>
        </w:rPr>
        <w:t xml:space="preserve">Las personas con discapacidad  auditiva en Colombia están reconocidas por la normatividad nacional como una población que requiere de acciones concretas que permitan la equiparación de oportunidades en el acceso a la información, en este sentido, la Ley 982 de 2005 en su Artículo 2° reconoce la Lengua de Señas Colombiana como: </w:t>
      </w:r>
      <w:r w:rsidRPr="00B7507C">
        <w:rPr>
          <w:rFonts w:ascii="Arial" w:eastAsia="Times New Roman" w:hAnsi="Arial" w:cs="Arial"/>
          <w:i/>
        </w:rPr>
        <w:t>“idioma necesario de comunicación de las personas con pérdidas profundas de audición y de las personas sordociegas</w:t>
      </w:r>
      <w:r w:rsidRPr="00B7507C">
        <w:rPr>
          <w:rFonts w:ascii="Arial" w:eastAsia="Times New Roman" w:hAnsi="Arial" w:cs="Arial"/>
        </w:rPr>
        <w:t>”.</w:t>
      </w:r>
      <w:r w:rsidR="00863B60" w:rsidRPr="00B7507C">
        <w:rPr>
          <w:rFonts w:ascii="Arial" w:eastAsia="Times New Roman" w:hAnsi="Arial" w:cs="Arial"/>
        </w:rPr>
        <w:t xml:space="preserve"> Este</w:t>
      </w:r>
      <w:r w:rsidRPr="00B7507C">
        <w:rPr>
          <w:rFonts w:ascii="Arial" w:eastAsia="Times New Roman" w:hAnsi="Arial" w:cs="Arial"/>
        </w:rPr>
        <w:t xml:space="preserve"> uso de la Lengua de Señas Colombiana</w:t>
      </w:r>
      <w:r w:rsidR="00863B60" w:rsidRPr="00B7507C">
        <w:rPr>
          <w:rFonts w:ascii="Arial" w:eastAsia="Times New Roman" w:hAnsi="Arial" w:cs="Arial"/>
        </w:rPr>
        <w:t xml:space="preserve"> por parte de las personas con discapacidad auditiva es vital</w:t>
      </w:r>
      <w:r w:rsidRPr="00B7507C">
        <w:rPr>
          <w:rFonts w:ascii="Arial" w:eastAsia="Times New Roman" w:hAnsi="Arial" w:cs="Arial"/>
        </w:rPr>
        <w:t xml:space="preserve"> para comunicarse y acceder a los servicios ciudadano</w:t>
      </w:r>
      <w:r w:rsidR="00863B60" w:rsidRPr="00B7507C">
        <w:rPr>
          <w:rFonts w:ascii="Arial" w:eastAsia="Times New Roman" w:hAnsi="Arial" w:cs="Arial"/>
        </w:rPr>
        <w:t>s en su primera lengua, e</w:t>
      </w:r>
      <w:r w:rsidRPr="00B7507C">
        <w:rPr>
          <w:rFonts w:ascii="Arial" w:eastAsia="Times New Roman" w:hAnsi="Arial" w:cs="Arial"/>
        </w:rPr>
        <w:t>n concordancia con esta necesidad el CENTRO DE RELEVO a través de los servicios de Relevo de llamadas y Servicio de Interpretación en Línea</w:t>
      </w:r>
      <w:r w:rsidR="00B37043" w:rsidRPr="00B7507C">
        <w:rPr>
          <w:rFonts w:ascii="Arial" w:eastAsia="Times New Roman" w:hAnsi="Arial" w:cs="Arial"/>
        </w:rPr>
        <w:t xml:space="preserve"> (SIEL)</w:t>
      </w:r>
      <w:r w:rsidRPr="00B7507C">
        <w:rPr>
          <w:rFonts w:ascii="Arial" w:eastAsia="Times New Roman" w:hAnsi="Arial" w:cs="Arial"/>
        </w:rPr>
        <w:t xml:space="preserve">,  permite a la población con discapacidad auditiva el adecuado acceso a la información </w:t>
      </w:r>
      <w:r w:rsidR="00FD4D5D" w:rsidRPr="00B7507C">
        <w:rPr>
          <w:rFonts w:ascii="Arial" w:eastAsia="Times New Roman" w:hAnsi="Arial" w:cs="Arial"/>
        </w:rPr>
        <w:t>pública.</w:t>
      </w:r>
    </w:p>
    <w:p w14:paraId="2ACCBB2E" w14:textId="77777777" w:rsidR="00FD4D5D" w:rsidRPr="00B7507C" w:rsidRDefault="00FD4D5D" w:rsidP="007B40F0">
      <w:pPr>
        <w:ind w:firstLine="198"/>
        <w:jc w:val="both"/>
        <w:rPr>
          <w:rFonts w:ascii="Arial" w:eastAsia="Times New Roman" w:hAnsi="Arial" w:cs="Arial"/>
        </w:rPr>
      </w:pPr>
    </w:p>
    <w:p w14:paraId="0B359580" w14:textId="77777777" w:rsidR="00B37043" w:rsidRPr="009724FB" w:rsidRDefault="007B40F0" w:rsidP="007B40F0">
      <w:pPr>
        <w:pBdr>
          <w:top w:val="nil"/>
          <w:left w:val="nil"/>
          <w:bottom w:val="nil"/>
          <w:right w:val="nil"/>
          <w:between w:val="nil"/>
        </w:pBdr>
        <w:jc w:val="both"/>
        <w:rPr>
          <w:rFonts w:ascii="Arial" w:eastAsia="Times New Roman" w:hAnsi="Arial" w:cs="Arial"/>
        </w:rPr>
      </w:pPr>
      <w:r w:rsidRPr="00B7507C">
        <w:rPr>
          <w:rFonts w:ascii="Arial" w:eastAsia="Times New Roman" w:hAnsi="Arial" w:cs="Arial"/>
        </w:rPr>
        <w:t xml:space="preserve">Por esta razón, </w:t>
      </w:r>
      <w:r w:rsidR="00B37043" w:rsidRPr="00B7507C">
        <w:rPr>
          <w:rFonts w:ascii="Arial" w:eastAsia="Times New Roman" w:hAnsi="Arial" w:cs="Arial"/>
        </w:rPr>
        <w:t xml:space="preserve">el Congreso de la República adoptó el  Centro de Relevo en las dependencias de mayor afluencia de público y </w:t>
      </w:r>
      <w:r w:rsidRPr="00B7507C">
        <w:rPr>
          <w:rFonts w:ascii="Arial" w:eastAsia="Times New Roman" w:hAnsi="Arial" w:cs="Arial"/>
        </w:rPr>
        <w:t xml:space="preserve">la Unidad de Atención Ciudadana </w:t>
      </w:r>
      <w:r w:rsidR="00B37043" w:rsidRPr="00B7507C">
        <w:rPr>
          <w:rFonts w:ascii="Arial" w:eastAsia="Times New Roman" w:hAnsi="Arial" w:cs="Arial"/>
        </w:rPr>
        <w:t xml:space="preserve">del Congreso </w:t>
      </w:r>
      <w:r w:rsidRPr="00B7507C">
        <w:rPr>
          <w:rFonts w:ascii="Arial" w:eastAsia="Times New Roman" w:hAnsi="Arial" w:cs="Arial"/>
        </w:rPr>
        <w:t>ha adelantado socializaciones para los servidores públicos del Senado de la República y de la Cámara de Representantes sobre atención a personas sordas, de la misma manera para quienes prestan la atención por medio de  la plataforma del Centro de Relevo.</w:t>
      </w:r>
      <w:r w:rsidRPr="009724FB">
        <w:rPr>
          <w:rFonts w:ascii="Arial" w:eastAsia="Times New Roman" w:hAnsi="Arial" w:cs="Arial"/>
        </w:rPr>
        <w:t xml:space="preserve"> </w:t>
      </w:r>
    </w:p>
    <w:p w14:paraId="21B51569" w14:textId="77777777" w:rsidR="00B37043" w:rsidRPr="009724FB" w:rsidRDefault="00B37043" w:rsidP="007B40F0">
      <w:pPr>
        <w:pBdr>
          <w:top w:val="nil"/>
          <w:left w:val="nil"/>
          <w:bottom w:val="nil"/>
          <w:right w:val="nil"/>
          <w:between w:val="nil"/>
        </w:pBdr>
        <w:jc w:val="both"/>
        <w:rPr>
          <w:rFonts w:ascii="Arial" w:eastAsia="Times New Roman" w:hAnsi="Arial" w:cs="Arial"/>
        </w:rPr>
      </w:pPr>
    </w:p>
    <w:p w14:paraId="3B0322AE" w14:textId="77777777" w:rsidR="007B40F0" w:rsidRPr="009724FB" w:rsidRDefault="007B40F0" w:rsidP="007B40F0">
      <w:pPr>
        <w:pBdr>
          <w:top w:val="nil"/>
          <w:left w:val="nil"/>
          <w:bottom w:val="nil"/>
          <w:right w:val="nil"/>
          <w:between w:val="nil"/>
        </w:pBdr>
        <w:jc w:val="both"/>
        <w:rPr>
          <w:rFonts w:ascii="Arial" w:eastAsia="Times New Roman" w:hAnsi="Arial" w:cs="Arial"/>
        </w:rPr>
      </w:pPr>
    </w:p>
    <w:p w14:paraId="02563645" w14:textId="77777777" w:rsidR="00101519" w:rsidRPr="009724FB" w:rsidRDefault="00101519" w:rsidP="00F07797">
      <w:pPr>
        <w:pStyle w:val="Ttulo1"/>
        <w:ind w:left="284"/>
      </w:pPr>
      <w:bookmarkStart w:id="2" w:name="_Toc25583236"/>
      <w:bookmarkStart w:id="3" w:name="_Toc25583398"/>
      <w:r w:rsidRPr="009724FB">
        <w:t>ALCANCE</w:t>
      </w:r>
      <w:bookmarkEnd w:id="2"/>
      <w:bookmarkEnd w:id="3"/>
    </w:p>
    <w:p w14:paraId="406CAC5D" w14:textId="77777777" w:rsidR="00B37043" w:rsidRPr="009724FB" w:rsidRDefault="001671E0" w:rsidP="007471B9">
      <w:pPr>
        <w:jc w:val="both"/>
        <w:rPr>
          <w:rFonts w:ascii="Arial" w:eastAsia="Times New Roman" w:hAnsi="Arial" w:cs="Arial"/>
        </w:rPr>
      </w:pPr>
      <w:r w:rsidRPr="00B7507C">
        <w:rPr>
          <w:rFonts w:ascii="Arial" w:eastAsia="Times New Roman" w:hAnsi="Arial" w:cs="Arial"/>
        </w:rPr>
        <w:t>Este instructivo está dirigido a los funcionarios del Congreso de la República quienes en las dependencias de mayor afluencia de público, son responsables de la atención a las personas sordas y se da d</w:t>
      </w:r>
      <w:r w:rsidR="00B37043" w:rsidRPr="00B7507C">
        <w:rPr>
          <w:rFonts w:ascii="Arial" w:eastAsia="Times New Roman" w:hAnsi="Arial" w:cs="Arial"/>
        </w:rPr>
        <w:t xml:space="preserve">esde el acercamiento al punto de atención de la persona sorda, hasta </w:t>
      </w:r>
      <w:r w:rsidR="00A9691A" w:rsidRPr="00B7507C">
        <w:rPr>
          <w:rFonts w:ascii="Arial" w:eastAsia="Times New Roman" w:hAnsi="Arial" w:cs="Arial"/>
        </w:rPr>
        <w:t>la entrega de la respuesta  a su petición.</w:t>
      </w:r>
    </w:p>
    <w:p w14:paraId="241D4794" w14:textId="77777777" w:rsidR="00B37043" w:rsidRPr="009724FB" w:rsidRDefault="00B37043" w:rsidP="007471B9">
      <w:pPr>
        <w:jc w:val="both"/>
        <w:rPr>
          <w:rFonts w:ascii="Arial" w:eastAsia="Times New Roman" w:hAnsi="Arial" w:cs="Arial"/>
        </w:rPr>
      </w:pPr>
    </w:p>
    <w:p w14:paraId="124FB071" w14:textId="77777777" w:rsidR="008B5FF0" w:rsidRPr="009724FB" w:rsidRDefault="008B5FF0" w:rsidP="00F07797">
      <w:pPr>
        <w:ind w:left="284"/>
        <w:rPr>
          <w:rFonts w:ascii="Arial" w:hAnsi="Arial" w:cs="Arial"/>
        </w:rPr>
      </w:pPr>
    </w:p>
    <w:p w14:paraId="163090F5" w14:textId="77777777" w:rsidR="00101519" w:rsidRPr="009724FB" w:rsidRDefault="00133678" w:rsidP="00F07797">
      <w:pPr>
        <w:pStyle w:val="Ttulo1"/>
        <w:ind w:left="284"/>
      </w:pPr>
      <w:bookmarkStart w:id="4" w:name="_Toc25583237"/>
      <w:bookmarkStart w:id="5" w:name="_Toc25583399"/>
      <w:r w:rsidRPr="009724FB">
        <w:t>TÉ</w:t>
      </w:r>
      <w:r w:rsidR="00101519" w:rsidRPr="009724FB">
        <w:t>RMINOS Y DEFINIC</w:t>
      </w:r>
      <w:r w:rsidR="00CA093C" w:rsidRPr="009724FB">
        <w:t>I</w:t>
      </w:r>
      <w:r w:rsidR="00101519" w:rsidRPr="009724FB">
        <w:t>ONES</w:t>
      </w:r>
      <w:bookmarkEnd w:id="4"/>
      <w:bookmarkEnd w:id="5"/>
    </w:p>
    <w:p w14:paraId="6035B96E" w14:textId="77777777" w:rsidR="00F82128" w:rsidRDefault="00F82128" w:rsidP="008F0336">
      <w:pPr>
        <w:ind w:left="284"/>
        <w:rPr>
          <w:rFonts w:ascii="Arial" w:hAnsi="Arial" w:cs="Arial"/>
          <w:b/>
        </w:rPr>
      </w:pPr>
    </w:p>
    <w:p w14:paraId="0817942B" w14:textId="77777777" w:rsidR="005E3302" w:rsidRPr="00692F5D" w:rsidRDefault="00DD50ED" w:rsidP="005E3302">
      <w:pPr>
        <w:ind w:left="284"/>
        <w:jc w:val="both"/>
        <w:rPr>
          <w:rFonts w:ascii="Arial" w:hAnsi="Arial" w:cs="Arial"/>
        </w:rPr>
      </w:pPr>
      <w:r w:rsidRPr="009724FB">
        <w:rPr>
          <w:rFonts w:ascii="Arial" w:hAnsi="Arial" w:cs="Arial"/>
          <w:b/>
        </w:rPr>
        <w:t>Persona sorda:</w:t>
      </w:r>
      <w:r w:rsidR="005E3302" w:rsidRPr="005E3302">
        <w:rPr>
          <w:rFonts w:ascii="Arial" w:hAnsi="Arial" w:cs="Arial"/>
        </w:rPr>
        <w:t xml:space="preserve"> </w:t>
      </w:r>
      <w:r w:rsidR="005E3302" w:rsidRPr="00692F5D">
        <w:rPr>
          <w:rFonts w:ascii="Arial" w:hAnsi="Arial" w:cs="Arial"/>
        </w:rPr>
        <w:t>Es aquella persona que ha perdido parcial o talmente el sentido de la audición. Algunos se comunican mediante la lengua de señas Colombiana, algunos comprenden la lengua Castellana y algunos se comunican mediante un sistema de códigos creados por ellos para poderse comunicar con su entorno.</w:t>
      </w:r>
    </w:p>
    <w:p w14:paraId="0B9BFBFB" w14:textId="77777777" w:rsidR="00DD50ED" w:rsidRPr="009724FB" w:rsidRDefault="00DD50ED" w:rsidP="008F0336">
      <w:pPr>
        <w:ind w:left="284"/>
        <w:rPr>
          <w:rFonts w:ascii="Arial" w:hAnsi="Arial" w:cs="Arial"/>
          <w:b/>
        </w:rPr>
      </w:pPr>
    </w:p>
    <w:p w14:paraId="7A1E9529" w14:textId="77777777" w:rsidR="002B4444" w:rsidRPr="00FE23C2" w:rsidRDefault="000A4550" w:rsidP="00FE23C2">
      <w:pPr>
        <w:ind w:left="284"/>
        <w:jc w:val="both"/>
        <w:rPr>
          <w:rFonts w:ascii="Arial" w:hAnsi="Arial" w:cs="Arial"/>
        </w:rPr>
      </w:pPr>
      <w:r w:rsidRPr="00B7507C">
        <w:rPr>
          <w:rFonts w:ascii="Arial" w:hAnsi="Arial" w:cs="Arial"/>
          <w:b/>
        </w:rPr>
        <w:t>Centro de Relevo:</w:t>
      </w:r>
      <w:r w:rsidR="00FE23C2" w:rsidRPr="00B7507C">
        <w:rPr>
          <w:rFonts w:ascii="Arial" w:hAnsi="Arial" w:cs="Arial"/>
          <w:b/>
        </w:rPr>
        <w:t xml:space="preserve"> </w:t>
      </w:r>
      <w:r w:rsidR="00FE23C2" w:rsidRPr="00B7507C">
        <w:rPr>
          <w:rFonts w:ascii="Arial" w:hAnsi="Arial" w:cs="Arial"/>
        </w:rPr>
        <w:t>Plataforma virtual del Ministerio de Tecnologías de la Información y las Comunicaciones (</w:t>
      </w:r>
      <w:proofErr w:type="spellStart"/>
      <w:r w:rsidR="00FE23C2" w:rsidRPr="00B7507C">
        <w:rPr>
          <w:rFonts w:ascii="Arial" w:hAnsi="Arial" w:cs="Arial"/>
        </w:rPr>
        <w:t>Mintic</w:t>
      </w:r>
      <w:proofErr w:type="spellEnd"/>
      <w:r w:rsidR="00FE23C2" w:rsidRPr="00B7507C">
        <w:rPr>
          <w:rFonts w:ascii="Arial" w:hAnsi="Arial" w:cs="Arial"/>
        </w:rPr>
        <w:t>), que permite que los ciudadanos sordos se comuniquen, a través de ella, con las entidades del Estado y las empresas privadas que cuenten con este servicio.</w:t>
      </w:r>
    </w:p>
    <w:p w14:paraId="024D42F4" w14:textId="77777777" w:rsidR="000A4550" w:rsidRPr="009724FB" w:rsidRDefault="000A4550" w:rsidP="008F0336">
      <w:pPr>
        <w:ind w:left="284"/>
        <w:rPr>
          <w:rFonts w:ascii="Arial" w:hAnsi="Arial" w:cs="Arial"/>
        </w:rPr>
      </w:pPr>
    </w:p>
    <w:p w14:paraId="690E4442" w14:textId="77777777" w:rsidR="001007CA" w:rsidRPr="009724FB" w:rsidRDefault="001007CA" w:rsidP="008F0336">
      <w:pPr>
        <w:ind w:left="284"/>
        <w:rPr>
          <w:rFonts w:ascii="Arial" w:hAnsi="Arial" w:cs="Arial"/>
          <w:b/>
        </w:rPr>
      </w:pPr>
    </w:p>
    <w:p w14:paraId="635D8BF7" w14:textId="77777777" w:rsidR="001007CA" w:rsidRPr="00AB1CF1" w:rsidRDefault="001007CA" w:rsidP="00AB1CF1">
      <w:pPr>
        <w:ind w:left="284"/>
        <w:jc w:val="both"/>
        <w:rPr>
          <w:rFonts w:ascii="Arial" w:hAnsi="Arial" w:cs="Arial"/>
        </w:rPr>
      </w:pPr>
      <w:r w:rsidRPr="00B7507C">
        <w:rPr>
          <w:rFonts w:ascii="Arial" w:hAnsi="Arial" w:cs="Arial"/>
          <w:b/>
        </w:rPr>
        <w:t>Servicio de interpretación en línea (SIEL):</w:t>
      </w:r>
      <w:r w:rsidR="00AB1CF1" w:rsidRPr="00B7507C">
        <w:rPr>
          <w:rFonts w:ascii="Arial" w:hAnsi="Arial" w:cs="Arial"/>
          <w:b/>
        </w:rPr>
        <w:t xml:space="preserve"> </w:t>
      </w:r>
      <w:r w:rsidR="00AB1CF1" w:rsidRPr="00B7507C">
        <w:rPr>
          <w:rFonts w:ascii="Arial" w:hAnsi="Arial" w:cs="Arial"/>
        </w:rPr>
        <w:t>Es la comunicación entre una persona sorda y el funcionario que tiene a su cargo la atención presencial de peticiones presentadas por la comunidad sorda. Esta comunicación se hace  a través del Centro de Relevo teniendo como intermediario a un intérprete de Lengua de Señas Colombiana.</w:t>
      </w:r>
    </w:p>
    <w:p w14:paraId="16CF7A78" w14:textId="77777777" w:rsidR="00DD50ED" w:rsidRPr="009724FB" w:rsidRDefault="00DD50ED" w:rsidP="008F0336">
      <w:pPr>
        <w:ind w:left="284"/>
        <w:rPr>
          <w:rFonts w:ascii="Arial" w:hAnsi="Arial" w:cs="Arial"/>
          <w:b/>
        </w:rPr>
      </w:pPr>
    </w:p>
    <w:p w14:paraId="309A0B1C" w14:textId="77777777" w:rsidR="00D84318" w:rsidRDefault="00DD50ED" w:rsidP="00D84318">
      <w:pPr>
        <w:ind w:left="284"/>
        <w:jc w:val="both"/>
        <w:rPr>
          <w:rFonts w:ascii="Arial" w:hAnsi="Arial" w:cs="Arial"/>
          <w:b/>
        </w:rPr>
      </w:pPr>
      <w:r w:rsidRPr="00B7507C">
        <w:rPr>
          <w:rFonts w:ascii="Arial" w:hAnsi="Arial" w:cs="Arial"/>
          <w:b/>
        </w:rPr>
        <w:t>Relevo de llamadas:</w:t>
      </w:r>
      <w:r w:rsidR="00D84318" w:rsidRPr="00B7507C">
        <w:rPr>
          <w:rFonts w:ascii="Arial" w:hAnsi="Arial" w:cs="Arial"/>
          <w:b/>
        </w:rPr>
        <w:t xml:space="preserve"> </w:t>
      </w:r>
      <w:r w:rsidR="00D84318" w:rsidRPr="00B7507C">
        <w:rPr>
          <w:rFonts w:ascii="Arial" w:hAnsi="Arial" w:cs="Arial"/>
        </w:rPr>
        <w:t xml:space="preserve">Es la comunicación telefónica que se da </w:t>
      </w:r>
      <w:r w:rsidR="000A6F78" w:rsidRPr="00B7507C">
        <w:rPr>
          <w:rFonts w:ascii="Arial" w:hAnsi="Arial" w:cs="Arial"/>
        </w:rPr>
        <w:t xml:space="preserve">a través del Centro de Relevo, </w:t>
      </w:r>
      <w:r w:rsidR="00D84318" w:rsidRPr="00B7507C">
        <w:rPr>
          <w:rFonts w:ascii="Arial" w:hAnsi="Arial" w:cs="Arial"/>
        </w:rPr>
        <w:t xml:space="preserve">entre un peticionario sordo y un funcionario de la Unidad de Atención Ciudadana del Congreso, </w:t>
      </w:r>
      <w:r w:rsidR="000A6F78" w:rsidRPr="00B7507C">
        <w:rPr>
          <w:rFonts w:ascii="Arial" w:hAnsi="Arial" w:cs="Arial"/>
        </w:rPr>
        <w:t xml:space="preserve">como mecanismo </w:t>
      </w:r>
      <w:r w:rsidR="00D84318" w:rsidRPr="00B7507C">
        <w:rPr>
          <w:rFonts w:ascii="Arial" w:hAnsi="Arial" w:cs="Arial"/>
        </w:rPr>
        <w:t>para la atención a los derechos de petición interpuestos por la comunidad sorda.</w:t>
      </w:r>
    </w:p>
    <w:p w14:paraId="20A90FE2" w14:textId="77777777" w:rsidR="00014FEB" w:rsidRPr="009724FB" w:rsidRDefault="00014FEB" w:rsidP="008F0336">
      <w:pPr>
        <w:ind w:left="284"/>
        <w:rPr>
          <w:rFonts w:ascii="Arial" w:hAnsi="Arial" w:cs="Arial"/>
        </w:rPr>
      </w:pPr>
    </w:p>
    <w:p w14:paraId="10D31B5C" w14:textId="77777777" w:rsidR="009231B1" w:rsidRDefault="009231B1" w:rsidP="009231B1">
      <w:pPr>
        <w:ind w:left="284"/>
        <w:jc w:val="both"/>
        <w:rPr>
          <w:rFonts w:ascii="Arial" w:hAnsi="Arial" w:cs="Arial"/>
        </w:rPr>
      </w:pPr>
      <w:r w:rsidRPr="009724FB">
        <w:rPr>
          <w:rFonts w:ascii="Arial" w:hAnsi="Arial" w:cs="Arial"/>
          <w:b/>
        </w:rPr>
        <w:t>Derecho de petición</w:t>
      </w:r>
      <w:r w:rsidR="00625D8C" w:rsidRPr="009724FB">
        <w:rPr>
          <w:rStyle w:val="Refdenotaalpie"/>
          <w:rFonts w:ascii="Arial" w:hAnsi="Arial" w:cs="Arial"/>
          <w:b/>
        </w:rPr>
        <w:footnoteReference w:id="1"/>
      </w:r>
      <w:r w:rsidRPr="009724FB">
        <w:rPr>
          <w:rFonts w:ascii="Arial" w:hAnsi="Arial" w:cs="Arial"/>
        </w:rPr>
        <w:t>: Toda actuación que inicie cualquier persona ante las autoridades implica el ejercicio del derecho de petición consagrado en el artículo 23 de la Constitución Política, sin que sea necesario invocarlo. Mediante él, entre otras actuaciones, se podrá solicitar: el reconocimiento de un derecho, la intervención de una entidad o funcionario, la resolución de una situación jurídica, la prestación de un servicio, requerir información, consultar, examinar y requerir copias de documentos, formular consultas, quejas, denuncias y reclamos e interponer recursos.</w:t>
      </w:r>
    </w:p>
    <w:p w14:paraId="0DCD4C20" w14:textId="77777777" w:rsidR="0023723B" w:rsidRPr="009724FB" w:rsidRDefault="0023723B" w:rsidP="009231B1">
      <w:pPr>
        <w:ind w:left="284"/>
        <w:jc w:val="both"/>
        <w:rPr>
          <w:rFonts w:ascii="Arial" w:hAnsi="Arial" w:cs="Arial"/>
        </w:rPr>
      </w:pPr>
    </w:p>
    <w:p w14:paraId="17EE27D7" w14:textId="77777777" w:rsidR="008F0336" w:rsidRPr="009724FB" w:rsidRDefault="009231B1" w:rsidP="00133678">
      <w:pPr>
        <w:ind w:left="284"/>
        <w:jc w:val="both"/>
        <w:rPr>
          <w:rFonts w:ascii="Arial" w:hAnsi="Arial" w:cs="Arial"/>
        </w:rPr>
      </w:pPr>
      <w:r w:rsidRPr="009724FB">
        <w:rPr>
          <w:rFonts w:ascii="Arial" w:hAnsi="Arial" w:cs="Arial"/>
          <w:b/>
        </w:rPr>
        <w:t>Peticiones:</w:t>
      </w:r>
      <w:r w:rsidRPr="009724FB">
        <w:rPr>
          <w:rFonts w:ascii="Arial" w:hAnsi="Arial" w:cs="Arial"/>
        </w:rPr>
        <w:t xml:space="preserve"> Solicitud respetuosa que toda persona natural o jurídica, nacional o extranjera puede presentar ante el Congreso de la Republica en relación con su función legislativa, administrativa, judicial y de control político y público; de acuerdo con el marco funcional establecido en la Constitución política y el reglamento del Congreso dispuesto en la Ley 5ta de 1992. </w:t>
      </w:r>
    </w:p>
    <w:p w14:paraId="267B3022" w14:textId="77777777" w:rsidR="008B5FF0" w:rsidRPr="009724FB" w:rsidRDefault="008B5FF0" w:rsidP="00382AF9">
      <w:pPr>
        <w:ind w:left="0"/>
        <w:rPr>
          <w:rFonts w:ascii="Arial" w:hAnsi="Arial" w:cs="Arial"/>
        </w:rPr>
      </w:pPr>
    </w:p>
    <w:p w14:paraId="5EF257B3" w14:textId="77777777" w:rsidR="00133678" w:rsidRPr="009724FB" w:rsidRDefault="00133678" w:rsidP="00382AF9">
      <w:pPr>
        <w:ind w:left="0"/>
        <w:rPr>
          <w:rFonts w:ascii="Arial" w:hAnsi="Arial" w:cs="Arial"/>
        </w:rPr>
      </w:pPr>
    </w:p>
    <w:p w14:paraId="121B5595" w14:textId="77777777" w:rsidR="00101519" w:rsidRPr="00B7507C" w:rsidRDefault="002615FB" w:rsidP="00F07797">
      <w:pPr>
        <w:pStyle w:val="Ttulo1"/>
        <w:ind w:left="284"/>
        <w:rPr>
          <w:sz w:val="24"/>
        </w:rPr>
      </w:pPr>
      <w:bookmarkStart w:id="6" w:name="_Toc25583238"/>
      <w:bookmarkStart w:id="7" w:name="_Toc25583400"/>
      <w:r w:rsidRPr="00B7507C">
        <w:rPr>
          <w:sz w:val="24"/>
        </w:rPr>
        <w:t>DESARROLLO DE CONTENIDO</w:t>
      </w:r>
      <w:bookmarkEnd w:id="6"/>
      <w:bookmarkEnd w:id="7"/>
    </w:p>
    <w:p w14:paraId="3DAEE9A7" w14:textId="77777777" w:rsidR="002B4444" w:rsidRPr="009724FB" w:rsidRDefault="002B4444" w:rsidP="00F07797">
      <w:pPr>
        <w:ind w:left="284"/>
        <w:rPr>
          <w:rFonts w:ascii="Arial" w:hAnsi="Arial" w:cs="Arial"/>
        </w:rPr>
      </w:pPr>
    </w:p>
    <w:p w14:paraId="7A46922B" w14:textId="77777777" w:rsidR="00FE23C2" w:rsidRDefault="001671E0" w:rsidP="001671E0">
      <w:pPr>
        <w:jc w:val="both"/>
        <w:rPr>
          <w:rFonts w:ascii="Arial" w:eastAsia="Times New Roman" w:hAnsi="Arial" w:cs="Arial"/>
        </w:rPr>
      </w:pPr>
      <w:r w:rsidRPr="009724FB">
        <w:rPr>
          <w:rFonts w:ascii="Arial" w:eastAsia="Times New Roman" w:hAnsi="Arial" w:cs="Arial"/>
        </w:rPr>
        <w:t xml:space="preserve">Con el fin de prestar un mejor servicio a la población sorda de Colombia, </w:t>
      </w:r>
      <w:r w:rsidR="00FE23C2">
        <w:rPr>
          <w:rFonts w:ascii="Arial" w:eastAsia="Times New Roman" w:hAnsi="Arial" w:cs="Arial"/>
        </w:rPr>
        <w:t xml:space="preserve">el Congreso de la República </w:t>
      </w:r>
      <w:r w:rsidR="00FE23C2" w:rsidRPr="009724FB">
        <w:rPr>
          <w:rFonts w:ascii="Arial" w:eastAsia="Times New Roman" w:hAnsi="Arial" w:cs="Arial"/>
        </w:rPr>
        <w:t>ha dispuesto en las dependencias de mayor flujo de ciudadanos de</w:t>
      </w:r>
      <w:r w:rsidR="00476410">
        <w:rPr>
          <w:rFonts w:ascii="Arial" w:eastAsia="Times New Roman" w:hAnsi="Arial" w:cs="Arial"/>
        </w:rPr>
        <w:t xml:space="preserve"> Senado y Cámara, una</w:t>
      </w:r>
      <w:r w:rsidR="00FE23C2" w:rsidRPr="009724FB">
        <w:rPr>
          <w:rFonts w:ascii="Arial" w:eastAsia="Times New Roman" w:hAnsi="Arial" w:cs="Arial"/>
        </w:rPr>
        <w:t xml:space="preserve"> plataforma ofrecida por el Ministerio de Tecnologías de la Información y las Comunicaciones (</w:t>
      </w:r>
      <w:proofErr w:type="spellStart"/>
      <w:r w:rsidR="00FE23C2" w:rsidRPr="009724FB">
        <w:rPr>
          <w:rFonts w:ascii="Arial" w:eastAsia="Times New Roman" w:hAnsi="Arial" w:cs="Arial"/>
        </w:rPr>
        <w:t>Mintic</w:t>
      </w:r>
      <w:proofErr w:type="spellEnd"/>
      <w:r w:rsidR="00FE23C2" w:rsidRPr="009724FB">
        <w:rPr>
          <w:rFonts w:ascii="Arial" w:eastAsia="Times New Roman" w:hAnsi="Arial" w:cs="Arial"/>
        </w:rPr>
        <w:t xml:space="preserve">), </w:t>
      </w:r>
      <w:r w:rsidR="00FE23C2">
        <w:rPr>
          <w:rFonts w:ascii="Arial" w:eastAsia="Times New Roman" w:hAnsi="Arial" w:cs="Arial"/>
        </w:rPr>
        <w:t>llamada</w:t>
      </w:r>
      <w:r w:rsidR="00FE23C2" w:rsidRPr="009724FB">
        <w:rPr>
          <w:rFonts w:ascii="Arial" w:eastAsia="Times New Roman" w:hAnsi="Arial" w:cs="Arial"/>
        </w:rPr>
        <w:t xml:space="preserve"> Centro de Relevo, con el fin de que los funcionarios designados puedan comunicarse con la población sorda.</w:t>
      </w:r>
    </w:p>
    <w:p w14:paraId="0062680C" w14:textId="77777777" w:rsidR="00FE23C2" w:rsidRDefault="00FE23C2" w:rsidP="001671E0">
      <w:pPr>
        <w:jc w:val="both"/>
        <w:rPr>
          <w:rFonts w:ascii="Arial" w:eastAsia="Times New Roman" w:hAnsi="Arial" w:cs="Arial"/>
        </w:rPr>
      </w:pPr>
    </w:p>
    <w:p w14:paraId="5A3E418A" w14:textId="77777777" w:rsidR="00ED70B4" w:rsidRPr="009724FB" w:rsidRDefault="00ED70B4" w:rsidP="00F07797">
      <w:pPr>
        <w:ind w:left="284"/>
        <w:rPr>
          <w:rFonts w:ascii="Arial" w:hAnsi="Arial" w:cs="Arial"/>
        </w:rPr>
      </w:pPr>
    </w:p>
    <w:p w14:paraId="21653948" w14:textId="77777777" w:rsidR="008F0336" w:rsidRPr="00C3716B" w:rsidRDefault="007F13C8" w:rsidP="0023723B">
      <w:pPr>
        <w:pStyle w:val="Prrafodelista"/>
        <w:numPr>
          <w:ilvl w:val="1"/>
          <w:numId w:val="1"/>
        </w:numPr>
        <w:pBdr>
          <w:top w:val="nil"/>
          <w:left w:val="nil"/>
          <w:bottom w:val="nil"/>
          <w:right w:val="nil"/>
          <w:between w:val="nil"/>
        </w:pBdr>
        <w:outlineLvl w:val="1"/>
        <w:rPr>
          <w:rFonts w:ascii="Arial" w:eastAsia="Times New Roman" w:hAnsi="Arial" w:cs="Arial"/>
          <w:sz w:val="24"/>
        </w:rPr>
      </w:pPr>
      <w:bookmarkStart w:id="8" w:name="_Toc25583401"/>
      <w:r w:rsidRPr="00C3716B">
        <w:rPr>
          <w:rFonts w:ascii="Arial" w:eastAsia="Times New Roman" w:hAnsi="Arial" w:cs="Arial"/>
          <w:b/>
          <w:sz w:val="24"/>
        </w:rPr>
        <w:t xml:space="preserve">Registro en </w:t>
      </w:r>
      <w:r w:rsidR="008F0336" w:rsidRPr="00C3716B">
        <w:rPr>
          <w:rFonts w:ascii="Arial" w:eastAsia="Times New Roman" w:hAnsi="Arial" w:cs="Arial"/>
          <w:b/>
          <w:sz w:val="24"/>
        </w:rPr>
        <w:t>el Centro de Relevo para el inicio de una conversación con una persona sorda</w:t>
      </w:r>
      <w:r w:rsidR="00382AF9" w:rsidRPr="00C3716B">
        <w:rPr>
          <w:rStyle w:val="Refdenotaalpie"/>
          <w:rFonts w:ascii="Arial" w:eastAsia="Times New Roman" w:hAnsi="Arial" w:cs="Arial"/>
          <w:b/>
          <w:sz w:val="24"/>
        </w:rPr>
        <w:footnoteReference w:id="2"/>
      </w:r>
      <w:r w:rsidRPr="00C3716B">
        <w:rPr>
          <w:rFonts w:ascii="Arial" w:eastAsia="Times New Roman" w:hAnsi="Arial" w:cs="Arial"/>
          <w:b/>
          <w:sz w:val="24"/>
        </w:rPr>
        <w:t>, a través de in intérprete de Lengua de Señas Colombiana:</w:t>
      </w:r>
      <w:bookmarkEnd w:id="8"/>
    </w:p>
    <w:p w14:paraId="43534178" w14:textId="77777777" w:rsidR="00A926ED" w:rsidRPr="00A926ED" w:rsidRDefault="00A926ED" w:rsidP="00A926ED">
      <w:pPr>
        <w:pStyle w:val="Prrafodelista"/>
        <w:pBdr>
          <w:top w:val="nil"/>
          <w:left w:val="nil"/>
          <w:bottom w:val="nil"/>
          <w:right w:val="nil"/>
          <w:between w:val="nil"/>
        </w:pBdr>
        <w:ind w:left="1164"/>
        <w:jc w:val="both"/>
        <w:rPr>
          <w:rFonts w:ascii="Times New Roman" w:eastAsia="Times New Roman" w:hAnsi="Times New Roman" w:cs="Times New Roman"/>
        </w:rPr>
      </w:pPr>
    </w:p>
    <w:p w14:paraId="6C0368EA" w14:textId="77777777" w:rsidR="00101519" w:rsidRDefault="00101519" w:rsidP="00F07797">
      <w:pPr>
        <w:ind w:left="284"/>
        <w:rPr>
          <w:rFonts w:ascii="Arial" w:hAnsi="Arial" w:cs="Arial"/>
        </w:rPr>
      </w:pPr>
    </w:p>
    <w:p w14:paraId="59DCCE6B" w14:textId="77777777" w:rsidR="008F0336" w:rsidRDefault="007F13C8" w:rsidP="007F13C8">
      <w:pPr>
        <w:pStyle w:val="Prrafodelista"/>
        <w:ind w:left="1211"/>
        <w:rPr>
          <w:rFonts w:ascii="Times New Roman" w:eastAsia="Times New Roman" w:hAnsi="Times New Roman" w:cs="Times New Roman"/>
          <w:b/>
          <w:i/>
        </w:rPr>
      </w:pPr>
      <w:r w:rsidRPr="007F13C8">
        <w:rPr>
          <w:rFonts w:ascii="Times New Roman" w:eastAsia="Times New Roman" w:hAnsi="Times New Roman" w:cs="Times New Roman"/>
          <w:b/>
        </w:rPr>
        <w:t>Ingresar</w:t>
      </w:r>
      <w:r w:rsidR="008F0336" w:rsidRPr="007F13C8">
        <w:rPr>
          <w:rFonts w:ascii="Times New Roman" w:eastAsia="Times New Roman" w:hAnsi="Times New Roman" w:cs="Times New Roman"/>
          <w:b/>
        </w:rPr>
        <w:t xml:space="preserve"> a</w:t>
      </w:r>
      <w:r>
        <w:rPr>
          <w:rFonts w:ascii="Times New Roman" w:eastAsia="Times New Roman" w:hAnsi="Times New Roman" w:cs="Times New Roman"/>
          <w:b/>
        </w:rPr>
        <w:t xml:space="preserve"> </w:t>
      </w:r>
      <w:r w:rsidR="008F0336" w:rsidRPr="007F13C8">
        <w:rPr>
          <w:rFonts w:ascii="Times New Roman" w:eastAsia="Times New Roman" w:hAnsi="Times New Roman" w:cs="Times New Roman"/>
          <w:b/>
        </w:rPr>
        <w:t>l</w:t>
      </w:r>
      <w:r>
        <w:rPr>
          <w:rFonts w:ascii="Times New Roman" w:eastAsia="Times New Roman" w:hAnsi="Times New Roman" w:cs="Times New Roman"/>
          <w:b/>
        </w:rPr>
        <w:t>a</w:t>
      </w:r>
      <w:r w:rsidR="008F0336" w:rsidRPr="007F13C8">
        <w:rPr>
          <w:rFonts w:ascii="Times New Roman" w:eastAsia="Times New Roman" w:hAnsi="Times New Roman" w:cs="Times New Roman"/>
          <w:b/>
        </w:rPr>
        <w:t xml:space="preserve"> URL</w:t>
      </w:r>
      <w:r w:rsidR="008F0336" w:rsidRPr="00ED70B4">
        <w:rPr>
          <w:rFonts w:ascii="Times New Roman" w:eastAsia="Times New Roman" w:hAnsi="Times New Roman" w:cs="Times New Roman"/>
          <w:i/>
        </w:rPr>
        <w:t xml:space="preserve"> </w:t>
      </w:r>
      <w:hyperlink r:id="rId8">
        <w:r w:rsidR="008F0336" w:rsidRPr="00ED70B4">
          <w:rPr>
            <w:rFonts w:ascii="Times New Roman" w:eastAsia="Times New Roman" w:hAnsi="Times New Roman" w:cs="Times New Roman"/>
            <w:i/>
            <w:color w:val="0000FF"/>
            <w:u w:val="single"/>
          </w:rPr>
          <w:t>https://www.centroderelevo.gov.co</w:t>
        </w:r>
      </w:hyperlink>
      <w:r w:rsidR="008F0336" w:rsidRPr="00ED70B4">
        <w:rPr>
          <w:rFonts w:ascii="Times New Roman" w:eastAsia="Times New Roman" w:hAnsi="Times New Roman" w:cs="Times New Roman"/>
          <w:i/>
        </w:rPr>
        <w:t xml:space="preserve">  desde un computador</w:t>
      </w:r>
      <w:r w:rsidR="008F0336" w:rsidRPr="00ED70B4">
        <w:rPr>
          <w:rFonts w:ascii="Times New Roman" w:eastAsia="Times New Roman" w:hAnsi="Times New Roman" w:cs="Times New Roman"/>
          <w:b/>
          <w:i/>
        </w:rPr>
        <w:t>.</w:t>
      </w:r>
    </w:p>
    <w:p w14:paraId="06E7D0FE" w14:textId="77777777" w:rsidR="00ED70B4" w:rsidRPr="00ED70B4" w:rsidRDefault="00ED70B4" w:rsidP="00ED70B4">
      <w:pPr>
        <w:jc w:val="center"/>
        <w:rPr>
          <w:rFonts w:ascii="Times New Roman" w:eastAsia="Times New Roman" w:hAnsi="Times New Roman" w:cs="Times New Roman"/>
          <w:b/>
          <w:i/>
        </w:rPr>
      </w:pPr>
    </w:p>
    <w:p w14:paraId="064945E4" w14:textId="77777777" w:rsidR="008F0336" w:rsidRDefault="008F0336" w:rsidP="008F0336">
      <w:pPr>
        <w:pStyle w:val="Prrafodelista"/>
        <w:ind w:left="1230"/>
        <w:rPr>
          <w:rFonts w:ascii="Times New Roman" w:eastAsia="Times New Roman" w:hAnsi="Times New Roman" w:cs="Times New Roman"/>
          <w:b/>
        </w:rPr>
      </w:pPr>
    </w:p>
    <w:p w14:paraId="440AF659" w14:textId="77777777" w:rsidR="008F0336" w:rsidRPr="008F0336" w:rsidRDefault="008F0336" w:rsidP="005F5EA5">
      <w:pPr>
        <w:pStyle w:val="Prrafodelista"/>
        <w:ind w:left="1230"/>
        <w:jc w:val="center"/>
        <w:rPr>
          <w:rFonts w:ascii="Times New Roman" w:eastAsia="Times New Roman" w:hAnsi="Times New Roman" w:cs="Times New Roman"/>
          <w:b/>
        </w:rPr>
      </w:pPr>
      <w:r>
        <w:rPr>
          <w:rFonts w:ascii="Times New Roman" w:eastAsia="Times New Roman" w:hAnsi="Times New Roman" w:cs="Times New Roman"/>
          <w:noProof/>
          <w:lang w:eastAsia="es-CO"/>
        </w:rPr>
        <w:lastRenderedPageBreak/>
        <w:drawing>
          <wp:anchor distT="0" distB="0" distL="114300" distR="114300" simplePos="0" relativeHeight="251751424" behindDoc="1" locked="0" layoutInCell="1" allowOverlap="1" wp14:anchorId="579F4FA5" wp14:editId="15BF4AFB">
            <wp:simplePos x="0" y="0"/>
            <wp:positionH relativeFrom="column">
              <wp:posOffset>-490855</wp:posOffset>
            </wp:positionH>
            <wp:positionV relativeFrom="paragraph">
              <wp:posOffset>1270</wp:posOffset>
            </wp:positionV>
            <wp:extent cx="6943725" cy="2817495"/>
            <wp:effectExtent l="0" t="0" r="9525" b="1905"/>
            <wp:wrapTight wrapText="bothSides">
              <wp:wrapPolygon edited="0">
                <wp:start x="0" y="0"/>
                <wp:lineTo x="0" y="21469"/>
                <wp:lineTo x="21570" y="21469"/>
                <wp:lineTo x="21570" y="0"/>
                <wp:lineTo x="0" y="0"/>
              </wp:wrapPolygon>
            </wp:wrapTight>
            <wp:docPr id="7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extLst>
                        <a:ext uri="{28A0092B-C50C-407E-A947-70E740481C1C}">
                          <a14:useLocalDpi xmlns:a14="http://schemas.microsoft.com/office/drawing/2010/main" val="0"/>
                        </a:ext>
                      </a:extLst>
                    </a:blip>
                    <a:srcRect t="9667" r="1652" b="5438"/>
                    <a:stretch>
                      <a:fillRect/>
                    </a:stretch>
                  </pic:blipFill>
                  <pic:spPr>
                    <a:xfrm>
                      <a:off x="0" y="0"/>
                      <a:ext cx="6943725" cy="2817495"/>
                    </a:xfrm>
                    <a:prstGeom prst="rect">
                      <a:avLst/>
                    </a:prstGeom>
                    <a:ln/>
                  </pic:spPr>
                </pic:pic>
              </a:graphicData>
            </a:graphic>
            <wp14:sizeRelH relativeFrom="page">
              <wp14:pctWidth>0</wp14:pctWidth>
            </wp14:sizeRelH>
            <wp14:sizeRelV relativeFrom="page">
              <wp14:pctHeight>0</wp14:pctHeight>
            </wp14:sizeRelV>
          </wp:anchor>
        </w:drawing>
      </w:r>
    </w:p>
    <w:p w14:paraId="739988D9" w14:textId="77777777" w:rsidR="008F0336" w:rsidRDefault="008F0336" w:rsidP="00F07797">
      <w:pPr>
        <w:ind w:left="284"/>
        <w:rPr>
          <w:rFonts w:ascii="Arial" w:hAnsi="Arial" w:cs="Arial"/>
        </w:rPr>
      </w:pPr>
    </w:p>
    <w:p w14:paraId="6423E8D6" w14:textId="77777777" w:rsidR="008F0336" w:rsidRDefault="008F0336" w:rsidP="00F07797">
      <w:pPr>
        <w:ind w:left="284"/>
        <w:rPr>
          <w:rFonts w:ascii="Arial" w:hAnsi="Arial" w:cs="Arial"/>
        </w:rPr>
      </w:pPr>
    </w:p>
    <w:p w14:paraId="50A84B42" w14:textId="77777777" w:rsidR="00ED70B4" w:rsidRDefault="00ED70B4" w:rsidP="00ED70B4">
      <w:pPr>
        <w:pStyle w:val="Prrafodelista"/>
        <w:ind w:left="1211"/>
        <w:rPr>
          <w:rFonts w:ascii="Arial" w:hAnsi="Arial" w:cs="Arial"/>
        </w:rPr>
      </w:pPr>
    </w:p>
    <w:p w14:paraId="635C03EF" w14:textId="77777777" w:rsidR="00ED70B4" w:rsidRPr="00ED70B4" w:rsidRDefault="00ED70B4" w:rsidP="00ED70B4">
      <w:pPr>
        <w:pStyle w:val="Prrafodelista"/>
        <w:numPr>
          <w:ilvl w:val="0"/>
          <w:numId w:val="3"/>
        </w:numPr>
        <w:jc w:val="both"/>
        <w:rPr>
          <w:rFonts w:ascii="Times New Roman" w:eastAsia="Times New Roman" w:hAnsi="Times New Roman" w:cs="Times New Roman"/>
          <w:i/>
        </w:rPr>
      </w:pPr>
      <w:r w:rsidRPr="00ED70B4">
        <w:rPr>
          <w:rFonts w:ascii="Times New Roman" w:eastAsia="Times New Roman" w:hAnsi="Times New Roman" w:cs="Times New Roman"/>
          <w:i/>
        </w:rPr>
        <w:t>Inicio de sesión: En la parte inferior izquierda de la página principal aparece la opción Inicio de Sesión o Registro. Deberá escoger esta última si aún no se encuentra registrado.</w:t>
      </w:r>
    </w:p>
    <w:p w14:paraId="5C0FC34F" w14:textId="77777777" w:rsidR="00ED70B4" w:rsidRDefault="00ED70B4" w:rsidP="00ED70B4">
      <w:pPr>
        <w:pStyle w:val="Prrafodelista"/>
        <w:ind w:left="1211"/>
        <w:rPr>
          <w:rFonts w:ascii="Arial" w:hAnsi="Arial" w:cs="Arial"/>
        </w:rPr>
      </w:pPr>
    </w:p>
    <w:p w14:paraId="63C4A595" w14:textId="77777777" w:rsidR="00ED70B4" w:rsidRDefault="00ED70B4" w:rsidP="00ED70B4">
      <w:pPr>
        <w:pStyle w:val="Prrafodelista"/>
        <w:ind w:left="1211"/>
        <w:rPr>
          <w:rFonts w:ascii="Arial" w:hAnsi="Arial" w:cs="Arial"/>
        </w:rPr>
      </w:pPr>
    </w:p>
    <w:p w14:paraId="0A1136F3" w14:textId="77777777" w:rsidR="00ED70B4" w:rsidRDefault="00ED70B4" w:rsidP="00ED70B4">
      <w:pPr>
        <w:pStyle w:val="Prrafodelista"/>
        <w:ind w:left="1211"/>
        <w:rPr>
          <w:rFonts w:ascii="Arial" w:hAnsi="Arial" w:cs="Arial"/>
        </w:rPr>
      </w:pPr>
    </w:p>
    <w:p w14:paraId="5175B861" w14:textId="77777777" w:rsidR="00ED70B4" w:rsidRPr="007F13C8" w:rsidRDefault="00ED70B4" w:rsidP="007F13C8">
      <w:pPr>
        <w:pStyle w:val="Prrafodelista"/>
        <w:numPr>
          <w:ilvl w:val="2"/>
          <w:numId w:val="7"/>
        </w:numPr>
        <w:spacing w:after="200" w:line="276" w:lineRule="auto"/>
        <w:jc w:val="both"/>
        <w:rPr>
          <w:rFonts w:ascii="Times New Roman" w:eastAsia="Times New Roman" w:hAnsi="Times New Roman" w:cs="Times New Roman"/>
          <w:b/>
        </w:rPr>
      </w:pPr>
      <w:r>
        <w:rPr>
          <w:noProof/>
          <w:lang w:eastAsia="es-CO"/>
        </w:rPr>
        <w:drawing>
          <wp:anchor distT="0" distB="0" distL="114300" distR="114300" simplePos="0" relativeHeight="251659264" behindDoc="0" locked="0" layoutInCell="1" hidden="0" allowOverlap="1" wp14:anchorId="66AC3115" wp14:editId="76E3F1C7">
            <wp:simplePos x="0" y="0"/>
            <wp:positionH relativeFrom="column">
              <wp:posOffset>3561715</wp:posOffset>
            </wp:positionH>
            <wp:positionV relativeFrom="paragraph">
              <wp:posOffset>12700</wp:posOffset>
            </wp:positionV>
            <wp:extent cx="2581275" cy="1731010"/>
            <wp:effectExtent l="0" t="0" r="9525" b="2540"/>
            <wp:wrapSquare wrapText="bothSides" distT="0" distB="0" distL="114300" distR="114300"/>
            <wp:docPr id="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l="49593" t="27812" r="9134" b="37579"/>
                    <a:stretch>
                      <a:fillRect/>
                    </a:stretch>
                  </pic:blipFill>
                  <pic:spPr>
                    <a:xfrm>
                      <a:off x="0" y="0"/>
                      <a:ext cx="2581275" cy="1731010"/>
                    </a:xfrm>
                    <a:prstGeom prst="rect">
                      <a:avLst/>
                    </a:prstGeom>
                    <a:ln/>
                  </pic:spPr>
                </pic:pic>
              </a:graphicData>
            </a:graphic>
          </wp:anchor>
        </w:drawing>
      </w:r>
      <w:r w:rsidRPr="007F13C8">
        <w:rPr>
          <w:rFonts w:ascii="Times New Roman" w:eastAsia="Times New Roman" w:hAnsi="Times New Roman" w:cs="Times New Roman"/>
          <w:b/>
        </w:rPr>
        <w:t>Inicio de Sesión</w:t>
      </w:r>
    </w:p>
    <w:p w14:paraId="2C2F529B" w14:textId="77777777" w:rsidR="00ED70B4" w:rsidRDefault="00ED70B4" w:rsidP="00ED70B4">
      <w:pPr>
        <w:pStyle w:val="Prrafodelista"/>
        <w:ind w:left="1211"/>
        <w:rPr>
          <w:rFonts w:ascii="Arial" w:hAnsi="Arial" w:cs="Arial"/>
        </w:rPr>
      </w:pPr>
    </w:p>
    <w:p w14:paraId="2E80D755" w14:textId="77777777" w:rsidR="00ED70B4" w:rsidRDefault="00ED70B4"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661312" behindDoc="0" locked="0" layoutInCell="1" hidden="0" allowOverlap="1" wp14:anchorId="21BF68DD" wp14:editId="4726ACA5">
                <wp:simplePos x="0" y="0"/>
                <wp:positionH relativeFrom="column">
                  <wp:posOffset>-90170</wp:posOffset>
                </wp:positionH>
                <wp:positionV relativeFrom="paragraph">
                  <wp:posOffset>98425</wp:posOffset>
                </wp:positionV>
                <wp:extent cx="2370455" cy="828675"/>
                <wp:effectExtent l="0" t="0" r="10795" b="28575"/>
                <wp:wrapSquare wrapText="bothSides" distT="45720" distB="45720" distL="114300" distR="114300"/>
                <wp:docPr id="24" name="24 Rectángulo"/>
                <wp:cNvGraphicFramePr/>
                <a:graphic xmlns:a="http://schemas.openxmlformats.org/drawingml/2006/main">
                  <a:graphicData uri="http://schemas.microsoft.com/office/word/2010/wordprocessingShape">
                    <wps:wsp>
                      <wps:cNvSpPr/>
                      <wps:spPr>
                        <a:xfrm>
                          <a:off x="0" y="0"/>
                          <a:ext cx="2370455" cy="828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098DD5"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Para registrarse debe hacer click en la barra “REGISTRO / INICIAR SESION”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1BF68DD" id="24 Rectángulo" o:spid="_x0000_s1026" style="position:absolute;left:0;text-align:left;margin-left:-7.1pt;margin-top:7.75pt;width:186.65pt;height:65.25pt;z-index:25166131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">
                <v:stroke startarrowwidth="narrow" startarrowlength="short" endarrowwidth="narrow" endarrowlength="short"/>
                <v:textbox inset="2.53958mm,1.2694mm,2.53958mm,1.2694mm">
                  <w:txbxContent>
                    <w:p w14:paraId="7E098DD5"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Para registrarse debe hacer click en la barra “REGISTRO / INICIAR SESION”</w:t>
                      </w:r>
                    </w:p>
                  </w:txbxContent>
                </v:textbox>
                <w10:wrap type="square"/>
              </v:rect>
            </w:pict>
          </mc:Fallback>
        </mc:AlternateContent>
      </w:r>
    </w:p>
    <w:p w14:paraId="1FD1953F" w14:textId="77777777" w:rsidR="00ED70B4" w:rsidRDefault="00ED70B4" w:rsidP="00ED70B4">
      <w:pPr>
        <w:pStyle w:val="Prrafodelista"/>
        <w:ind w:left="1211"/>
        <w:rPr>
          <w:rFonts w:ascii="Arial" w:hAnsi="Arial" w:cs="Arial"/>
        </w:rPr>
      </w:pPr>
    </w:p>
    <w:p w14:paraId="465762A9" w14:textId="77777777" w:rsidR="00ED70B4" w:rsidRDefault="00ED70B4"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62336" behindDoc="0" locked="0" layoutInCell="1" allowOverlap="1" wp14:anchorId="31B9FEEC" wp14:editId="47757A6D">
                <wp:simplePos x="0" y="0"/>
                <wp:positionH relativeFrom="column">
                  <wp:posOffset>180340</wp:posOffset>
                </wp:positionH>
                <wp:positionV relativeFrom="paragraph">
                  <wp:posOffset>113665</wp:posOffset>
                </wp:positionV>
                <wp:extent cx="142875" cy="133350"/>
                <wp:effectExtent l="0" t="19050" r="47625" b="38100"/>
                <wp:wrapNone/>
                <wp:docPr id="2" name="2 Flecha derecha"/>
                <wp:cNvGraphicFramePr/>
                <a:graphic xmlns:a="http://schemas.openxmlformats.org/drawingml/2006/main">
                  <a:graphicData uri="http://schemas.microsoft.com/office/word/2010/wordprocessingShape">
                    <wps:wsp>
                      <wps:cNvSpPr/>
                      <wps:spPr>
                        <a:xfrm>
                          <a:off x="0" y="0"/>
                          <a:ext cx="142875" cy="13335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8B35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26" type="#_x0000_t13" style="position:absolute;margin-left:14.2pt;margin-top:8.9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" adj="11520" fillcolor="white [3201]" strokecolor="#4f81bd [3204]" strokeweight="2pt"/>
            </w:pict>
          </mc:Fallback>
        </mc:AlternateContent>
      </w:r>
    </w:p>
    <w:p w14:paraId="2170BFE5" w14:textId="77777777" w:rsidR="00ED70B4" w:rsidRDefault="00ED70B4" w:rsidP="00ED70B4">
      <w:pPr>
        <w:pStyle w:val="Prrafodelista"/>
        <w:ind w:left="1211"/>
        <w:rPr>
          <w:rFonts w:ascii="Arial" w:hAnsi="Arial" w:cs="Arial"/>
        </w:rPr>
      </w:pPr>
    </w:p>
    <w:p w14:paraId="7D7E6724" w14:textId="77777777" w:rsidR="00ED70B4" w:rsidRDefault="00ED70B4" w:rsidP="00ED70B4">
      <w:pPr>
        <w:pStyle w:val="Prrafodelista"/>
        <w:ind w:left="1211"/>
        <w:rPr>
          <w:rFonts w:ascii="Arial" w:hAnsi="Arial" w:cs="Arial"/>
        </w:rPr>
      </w:pPr>
    </w:p>
    <w:p w14:paraId="7547BDB2" w14:textId="77777777" w:rsidR="00ED70B4" w:rsidRDefault="00ED70B4" w:rsidP="00ED70B4">
      <w:pPr>
        <w:pStyle w:val="Prrafodelista"/>
        <w:ind w:left="1211"/>
        <w:rPr>
          <w:rFonts w:ascii="Arial" w:hAnsi="Arial" w:cs="Arial"/>
        </w:rPr>
      </w:pPr>
    </w:p>
    <w:p w14:paraId="5C454BF9" w14:textId="77777777" w:rsidR="00ED70B4" w:rsidRDefault="00ED70B4" w:rsidP="00ED70B4">
      <w:pPr>
        <w:pStyle w:val="Prrafodelista"/>
        <w:ind w:left="1211"/>
        <w:rPr>
          <w:rFonts w:ascii="Arial" w:hAnsi="Arial" w:cs="Arial"/>
        </w:rPr>
      </w:pPr>
    </w:p>
    <w:p w14:paraId="69808877" w14:textId="77777777" w:rsidR="00ED70B4" w:rsidRDefault="00ED70B4" w:rsidP="00ED70B4">
      <w:pPr>
        <w:pStyle w:val="Prrafodelista"/>
        <w:ind w:left="1211"/>
        <w:rPr>
          <w:rFonts w:ascii="Arial" w:hAnsi="Arial" w:cs="Arial"/>
        </w:rPr>
      </w:pPr>
    </w:p>
    <w:p w14:paraId="0300247C" w14:textId="77777777" w:rsidR="00ED70B4" w:rsidRDefault="00ED70B4" w:rsidP="00ED70B4">
      <w:pPr>
        <w:pStyle w:val="Prrafodelista"/>
        <w:ind w:left="1211"/>
        <w:rPr>
          <w:rFonts w:ascii="Arial" w:hAnsi="Arial" w:cs="Arial"/>
        </w:rPr>
      </w:pPr>
    </w:p>
    <w:p w14:paraId="37846810" w14:textId="77777777" w:rsidR="00ED70B4" w:rsidRDefault="00ED70B4" w:rsidP="00ED70B4">
      <w:pPr>
        <w:pStyle w:val="Prrafodelista"/>
        <w:ind w:left="1211"/>
        <w:rPr>
          <w:rFonts w:ascii="Arial" w:hAnsi="Arial" w:cs="Arial"/>
        </w:rPr>
      </w:pPr>
    </w:p>
    <w:p w14:paraId="6D98FE6F" w14:textId="77777777" w:rsidR="00ED70B4" w:rsidRDefault="00ED70B4" w:rsidP="00ED70B4">
      <w:pPr>
        <w:pStyle w:val="Prrafodelista"/>
        <w:ind w:left="1211"/>
        <w:rPr>
          <w:rFonts w:ascii="Arial" w:hAnsi="Arial" w:cs="Arial"/>
        </w:rPr>
      </w:pPr>
    </w:p>
    <w:p w14:paraId="2165EA41" w14:textId="77777777" w:rsidR="00ED70B4" w:rsidRDefault="00ED70B4" w:rsidP="00ED70B4">
      <w:pPr>
        <w:pStyle w:val="Prrafodelista"/>
        <w:ind w:left="1211"/>
        <w:rPr>
          <w:rFonts w:ascii="Arial" w:hAnsi="Arial" w:cs="Arial"/>
        </w:rPr>
      </w:pPr>
      <w:r>
        <w:rPr>
          <w:noProof/>
          <w:lang w:eastAsia="es-CO"/>
        </w:rPr>
        <w:lastRenderedPageBreak/>
        <w:drawing>
          <wp:anchor distT="0" distB="0" distL="114300" distR="114300" simplePos="0" relativeHeight="251668480" behindDoc="0" locked="0" layoutInCell="1" hidden="0" allowOverlap="1" wp14:anchorId="00E68783" wp14:editId="26E94CE3">
            <wp:simplePos x="0" y="0"/>
            <wp:positionH relativeFrom="column">
              <wp:posOffset>3474085</wp:posOffset>
            </wp:positionH>
            <wp:positionV relativeFrom="paragraph">
              <wp:posOffset>101600</wp:posOffset>
            </wp:positionV>
            <wp:extent cx="2597150" cy="1517650"/>
            <wp:effectExtent l="0" t="0" r="0" b="6350"/>
            <wp:wrapSquare wrapText="bothSides" distT="0" distB="0" distL="114300" distR="114300"/>
            <wp:docPr id="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l="21062" t="8760" r="4370" b="5438"/>
                    <a:stretch>
                      <a:fillRect/>
                    </a:stretch>
                  </pic:blipFill>
                  <pic:spPr>
                    <a:xfrm>
                      <a:off x="0" y="0"/>
                      <a:ext cx="2597150" cy="1517650"/>
                    </a:xfrm>
                    <a:prstGeom prst="rect">
                      <a:avLst/>
                    </a:prstGeom>
                    <a:ln/>
                  </pic:spPr>
                </pic:pic>
              </a:graphicData>
            </a:graphic>
          </wp:anchor>
        </w:drawing>
      </w:r>
    </w:p>
    <w:p w14:paraId="5DD871E4" w14:textId="77777777" w:rsidR="00ED70B4" w:rsidRDefault="00ED70B4"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664384" behindDoc="0" locked="0" layoutInCell="1" hidden="0" allowOverlap="1" wp14:anchorId="5F375EF4" wp14:editId="6A42AEB6">
                <wp:simplePos x="0" y="0"/>
                <wp:positionH relativeFrom="column">
                  <wp:posOffset>-32385</wp:posOffset>
                </wp:positionH>
                <wp:positionV relativeFrom="paragraph">
                  <wp:posOffset>49530</wp:posOffset>
                </wp:positionV>
                <wp:extent cx="2256155" cy="719455"/>
                <wp:effectExtent l="0" t="0" r="10795" b="23495"/>
                <wp:wrapSquare wrapText="bothSides" distT="45720" distB="45720" distL="114300" distR="114300"/>
                <wp:docPr id="57" name="57 Rectángulo"/>
                <wp:cNvGraphicFramePr/>
                <a:graphic xmlns:a="http://schemas.openxmlformats.org/drawingml/2006/main">
                  <a:graphicData uri="http://schemas.microsoft.com/office/word/2010/wordprocessingShape">
                    <wps:wsp>
                      <wps:cNvSpPr/>
                      <wps:spPr>
                        <a:xfrm flipH="1">
                          <a:off x="0" y="0"/>
                          <a:ext cx="2256155" cy="719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094438"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Se abrirá esta ventana donde debe dar click en el botón “INICIAR  CHAT”</w:t>
                            </w:r>
                          </w:p>
                        </w:txbxContent>
                      </wps:txbx>
                      <wps:bodyPr spcFirstLastPara="1" wrap="square" lIns="91425" tIns="45700" rIns="91425" bIns="45700" anchor="t" anchorCtr="0"/>
                    </wps:wsp>
                  </a:graphicData>
                </a:graphic>
              </wp:anchor>
            </w:drawing>
          </mc:Choice>
          <mc:Fallback>
            <w:pict>
              <v:rect w14:anchorId="5F375EF4" id="57 Rectángulo" o:spid="_x0000_s1027" style="position:absolute;left:0;text-align:left;margin-left:-2.55pt;margin-top:3.9pt;width:177.65pt;height:56.65pt;flip:x;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">
                <v:stroke startarrowwidth="narrow" startarrowlength="short" endarrowwidth="narrow" endarrowlength="short"/>
                <v:textbox inset="2.53958mm,1.2694mm,2.53958mm,1.2694mm">
                  <w:txbxContent>
                    <w:p w14:paraId="5A094438"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Se abrirá esta ventana donde debe dar click en el botón “INICIAR  CHAT”</w:t>
                      </w:r>
                    </w:p>
                  </w:txbxContent>
                </v:textbox>
                <w10:wrap type="square"/>
              </v:rect>
            </w:pict>
          </mc:Fallback>
        </mc:AlternateContent>
      </w:r>
    </w:p>
    <w:p w14:paraId="53960D18" w14:textId="77777777" w:rsidR="00ED70B4" w:rsidRDefault="00ED70B4" w:rsidP="00ED70B4">
      <w:pPr>
        <w:pStyle w:val="Prrafodelista"/>
        <w:ind w:left="1211"/>
        <w:rPr>
          <w:rFonts w:ascii="Arial" w:hAnsi="Arial" w:cs="Arial"/>
        </w:rPr>
      </w:pPr>
    </w:p>
    <w:p w14:paraId="3E8146AF" w14:textId="77777777" w:rsidR="00ED70B4" w:rsidRDefault="00ED70B4"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66432" behindDoc="0" locked="0" layoutInCell="1" allowOverlap="1" wp14:anchorId="1B356C36" wp14:editId="6B852343">
                <wp:simplePos x="0" y="0"/>
                <wp:positionH relativeFrom="column">
                  <wp:posOffset>236855</wp:posOffset>
                </wp:positionH>
                <wp:positionV relativeFrom="paragraph">
                  <wp:posOffset>52705</wp:posOffset>
                </wp:positionV>
                <wp:extent cx="142875" cy="133350"/>
                <wp:effectExtent l="0" t="19050" r="47625" b="38100"/>
                <wp:wrapNone/>
                <wp:docPr id="5" name="5 Flecha derecha"/>
                <wp:cNvGraphicFramePr/>
                <a:graphic xmlns:a="http://schemas.openxmlformats.org/drawingml/2006/main">
                  <a:graphicData uri="http://schemas.microsoft.com/office/word/2010/wordprocessingShape">
                    <wps:wsp>
                      <wps:cNvSpPr/>
                      <wps:spPr>
                        <a:xfrm>
                          <a:off x="0" y="0"/>
                          <a:ext cx="142875"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F26F5" id="5 Flecha derecha" o:spid="_x0000_s1026" type="#_x0000_t13" style="position:absolute;margin-left:18.65pt;margin-top:4.15pt;width:11.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" adj="11520" fillcolor="white [3201]" strokecolor="#c0504d [3205]" strokeweight="2pt"/>
            </w:pict>
          </mc:Fallback>
        </mc:AlternateContent>
      </w:r>
    </w:p>
    <w:p w14:paraId="00816FCF" w14:textId="77777777" w:rsidR="00ED70B4" w:rsidRDefault="00ED70B4" w:rsidP="00ED70B4">
      <w:pPr>
        <w:pStyle w:val="Prrafodelista"/>
        <w:ind w:left="1211"/>
        <w:rPr>
          <w:rFonts w:ascii="Arial" w:hAnsi="Arial" w:cs="Arial"/>
        </w:rPr>
      </w:pPr>
    </w:p>
    <w:p w14:paraId="00AB0F93" w14:textId="77777777" w:rsidR="00ED70B4" w:rsidRDefault="00ED70B4" w:rsidP="00ED70B4">
      <w:pPr>
        <w:pStyle w:val="Prrafodelista"/>
        <w:ind w:left="1211"/>
        <w:rPr>
          <w:rFonts w:ascii="Arial" w:hAnsi="Arial" w:cs="Arial"/>
        </w:rPr>
      </w:pPr>
    </w:p>
    <w:p w14:paraId="3D8136CC" w14:textId="77777777" w:rsidR="00ED70B4" w:rsidRDefault="00ED70B4" w:rsidP="00ED70B4">
      <w:pPr>
        <w:pStyle w:val="Prrafodelista"/>
        <w:ind w:left="1211"/>
        <w:rPr>
          <w:rFonts w:ascii="Arial" w:hAnsi="Arial" w:cs="Arial"/>
        </w:rPr>
      </w:pPr>
    </w:p>
    <w:p w14:paraId="211FFE86" w14:textId="77777777" w:rsidR="00ED70B4" w:rsidRDefault="00ED70B4" w:rsidP="00ED70B4">
      <w:pPr>
        <w:pStyle w:val="Prrafodelista"/>
        <w:ind w:left="1211"/>
        <w:rPr>
          <w:rFonts w:ascii="Arial" w:hAnsi="Arial" w:cs="Arial"/>
        </w:rPr>
      </w:pPr>
    </w:p>
    <w:p w14:paraId="63740DB4" w14:textId="77777777" w:rsidR="00ED70B4" w:rsidRDefault="00ED70B4" w:rsidP="00ED70B4">
      <w:pPr>
        <w:pStyle w:val="Prrafodelista"/>
        <w:ind w:left="1211"/>
        <w:rPr>
          <w:rFonts w:ascii="Arial" w:hAnsi="Arial" w:cs="Arial"/>
        </w:rPr>
      </w:pPr>
    </w:p>
    <w:p w14:paraId="763EA6FA" w14:textId="77777777" w:rsidR="00ED70B4" w:rsidRDefault="00A926ED" w:rsidP="00ED70B4">
      <w:pPr>
        <w:pStyle w:val="Prrafodelista"/>
        <w:ind w:left="1211"/>
        <w:rPr>
          <w:rFonts w:ascii="Arial" w:hAnsi="Arial" w:cs="Arial"/>
        </w:rPr>
      </w:pPr>
      <w:r>
        <w:rPr>
          <w:noProof/>
          <w:lang w:eastAsia="es-CO"/>
        </w:rPr>
        <w:drawing>
          <wp:anchor distT="0" distB="0" distL="114300" distR="114300" simplePos="0" relativeHeight="251674624" behindDoc="0" locked="0" layoutInCell="1" hidden="0" allowOverlap="1" wp14:anchorId="6DA6C4C3" wp14:editId="31D75DC2">
            <wp:simplePos x="0" y="0"/>
            <wp:positionH relativeFrom="column">
              <wp:posOffset>3299460</wp:posOffset>
            </wp:positionH>
            <wp:positionV relativeFrom="paragraph">
              <wp:posOffset>45085</wp:posOffset>
            </wp:positionV>
            <wp:extent cx="2713355" cy="2428875"/>
            <wp:effectExtent l="0" t="0" r="0" b="9525"/>
            <wp:wrapSquare wrapText="bothSides" distT="0" distB="0" distL="114300" distR="114300"/>
            <wp:docPr id="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l="54695" t="22658" r="802" b="5740"/>
                    <a:stretch>
                      <a:fillRect/>
                    </a:stretch>
                  </pic:blipFill>
                  <pic:spPr>
                    <a:xfrm>
                      <a:off x="0" y="0"/>
                      <a:ext cx="2713355" cy="2428875"/>
                    </a:xfrm>
                    <a:prstGeom prst="rect">
                      <a:avLst/>
                    </a:prstGeom>
                    <a:ln/>
                  </pic:spPr>
                </pic:pic>
              </a:graphicData>
            </a:graphic>
            <wp14:sizeRelH relativeFrom="margin">
              <wp14:pctWidth>0</wp14:pctWidth>
            </wp14:sizeRelH>
          </wp:anchor>
        </w:drawing>
      </w:r>
    </w:p>
    <w:p w14:paraId="5C98B6EF" w14:textId="77777777" w:rsidR="00ED70B4" w:rsidRDefault="00ED70B4"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670528" behindDoc="0" locked="0" layoutInCell="1" hidden="0" allowOverlap="1" wp14:anchorId="2E34AB20" wp14:editId="3595C7B0">
                <wp:simplePos x="0" y="0"/>
                <wp:positionH relativeFrom="column">
                  <wp:posOffset>-34290</wp:posOffset>
                </wp:positionH>
                <wp:positionV relativeFrom="paragraph">
                  <wp:posOffset>132715</wp:posOffset>
                </wp:positionV>
                <wp:extent cx="2428875" cy="1133475"/>
                <wp:effectExtent l="0" t="0" r="28575" b="28575"/>
                <wp:wrapSquare wrapText="bothSides" distT="45720" distB="45720" distL="114300" distR="114300"/>
                <wp:docPr id="21" name="21 Rectángulo"/>
                <wp:cNvGraphicFramePr/>
                <a:graphic xmlns:a="http://schemas.openxmlformats.org/drawingml/2006/main">
                  <a:graphicData uri="http://schemas.microsoft.com/office/word/2010/wordprocessingShape">
                    <wps:wsp>
                      <wps:cNvSpPr/>
                      <wps:spPr>
                        <a:xfrm>
                          <a:off x="0" y="0"/>
                          <a:ext cx="2428875" cy="1133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DDB42E"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Ingrese su usuario y contraseña y haga click en el</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botón “INICIAR CHAT”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También puede enlazar su cuenta con su usuario de Facebook.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34AB20" id="21 Rectángulo" o:spid="_x0000_s1028" style="position:absolute;left:0;text-align:left;margin-left:-2.7pt;margin-top:10.45pt;width:191.25pt;height:8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">
                <v:stroke startarrowwidth="narrow" startarrowlength="short" endarrowwidth="narrow" endarrowlength="short"/>
                <v:textbox inset="2.53958mm,1.2694mm,2.53958mm,1.2694mm">
                  <w:txbxContent>
                    <w:p w14:paraId="61DDB42E" w14:textId="77777777" w:rsidR="00E101E0" w:rsidRDefault="00E101E0" w:rsidP="00ED70B4">
                      <w:pPr>
                        <w:spacing w:line="275" w:lineRule="auto"/>
                        <w:jc w:val="both"/>
                        <w:textDirection w:val="btLr"/>
                      </w:pPr>
                      <w:r>
                        <w:rPr>
                          <w:rFonts w:ascii="Times New Roman" w:eastAsia="Times New Roman" w:hAnsi="Times New Roman" w:cs="Times New Roman"/>
                          <w:b/>
                          <w:color w:val="000000"/>
                        </w:rPr>
                        <w:t>Ingrese su usuario y contraseña y haga click en el</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botón “INICIAR CHAT”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También puede enlazar su cuenta con su usuario de Facebook.  </w:t>
                      </w:r>
                    </w:p>
                  </w:txbxContent>
                </v:textbox>
                <w10:wrap type="square"/>
              </v:rect>
            </w:pict>
          </mc:Fallback>
        </mc:AlternateContent>
      </w:r>
    </w:p>
    <w:p w14:paraId="69AEE13D" w14:textId="77777777" w:rsidR="00ED70B4" w:rsidRDefault="00ED70B4" w:rsidP="00ED70B4">
      <w:pPr>
        <w:pStyle w:val="Prrafodelista"/>
        <w:ind w:left="1211"/>
        <w:rPr>
          <w:rFonts w:ascii="Arial" w:hAnsi="Arial" w:cs="Arial"/>
        </w:rPr>
      </w:pPr>
    </w:p>
    <w:p w14:paraId="7503C902" w14:textId="77777777" w:rsidR="00ED70B4" w:rsidRDefault="00ED70B4" w:rsidP="00ED70B4">
      <w:pPr>
        <w:pStyle w:val="Prrafodelista"/>
        <w:ind w:left="1211"/>
        <w:rPr>
          <w:rFonts w:ascii="Arial" w:hAnsi="Arial" w:cs="Arial"/>
        </w:rPr>
      </w:pPr>
    </w:p>
    <w:p w14:paraId="2D43487D" w14:textId="77777777" w:rsidR="00ED70B4" w:rsidRDefault="00A926ED"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72576" behindDoc="0" locked="0" layoutInCell="1" allowOverlap="1" wp14:anchorId="4E1A7557" wp14:editId="6814729B">
                <wp:simplePos x="0" y="0"/>
                <wp:positionH relativeFrom="column">
                  <wp:posOffset>47625</wp:posOffset>
                </wp:positionH>
                <wp:positionV relativeFrom="paragraph">
                  <wp:posOffset>145415</wp:posOffset>
                </wp:positionV>
                <wp:extent cx="142875" cy="133350"/>
                <wp:effectExtent l="0" t="19050" r="47625" b="38100"/>
                <wp:wrapNone/>
                <wp:docPr id="6" name="6 Flecha derecha"/>
                <wp:cNvGraphicFramePr/>
                <a:graphic xmlns:a="http://schemas.openxmlformats.org/drawingml/2006/main">
                  <a:graphicData uri="http://schemas.microsoft.com/office/word/2010/wordprocessingShape">
                    <wps:wsp>
                      <wps:cNvSpPr/>
                      <wps:spPr>
                        <a:xfrm>
                          <a:off x="0" y="0"/>
                          <a:ext cx="142875" cy="133350"/>
                        </a:xfrm>
                        <a:prstGeom prst="right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F1067" id="6 Flecha derecha" o:spid="_x0000_s1026" type="#_x0000_t13" style="position:absolute;margin-left:3.75pt;margin-top:11.45pt;width:11.2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" adj="11520" fillcolor="white [3201]" strokecolor="#8064a2 [3207]" strokeweight="2pt"/>
            </w:pict>
          </mc:Fallback>
        </mc:AlternateContent>
      </w:r>
    </w:p>
    <w:p w14:paraId="0940B982" w14:textId="77777777" w:rsidR="00ED70B4" w:rsidRDefault="00ED70B4" w:rsidP="00ED70B4">
      <w:pPr>
        <w:pStyle w:val="Prrafodelista"/>
        <w:ind w:left="1211"/>
        <w:rPr>
          <w:rFonts w:ascii="Arial" w:hAnsi="Arial" w:cs="Arial"/>
        </w:rPr>
      </w:pPr>
    </w:p>
    <w:p w14:paraId="13195864" w14:textId="77777777" w:rsidR="00ED70B4" w:rsidRDefault="00ED70B4" w:rsidP="00ED70B4">
      <w:pPr>
        <w:pStyle w:val="Prrafodelista"/>
        <w:ind w:left="1211"/>
        <w:rPr>
          <w:rFonts w:ascii="Arial" w:hAnsi="Arial" w:cs="Arial"/>
        </w:rPr>
      </w:pPr>
    </w:p>
    <w:p w14:paraId="4E60B597" w14:textId="77777777" w:rsidR="00ED70B4" w:rsidRDefault="00ED70B4" w:rsidP="00ED70B4">
      <w:pPr>
        <w:pStyle w:val="Prrafodelista"/>
        <w:ind w:left="1211"/>
        <w:rPr>
          <w:rFonts w:ascii="Arial" w:hAnsi="Arial" w:cs="Arial"/>
        </w:rPr>
      </w:pPr>
    </w:p>
    <w:p w14:paraId="6F2343B6" w14:textId="77777777" w:rsidR="00ED70B4" w:rsidRDefault="00ED70B4" w:rsidP="00ED70B4">
      <w:pPr>
        <w:pStyle w:val="Prrafodelista"/>
        <w:ind w:left="1211"/>
        <w:rPr>
          <w:rFonts w:ascii="Arial" w:hAnsi="Arial" w:cs="Arial"/>
        </w:rPr>
      </w:pPr>
    </w:p>
    <w:p w14:paraId="36E97F80" w14:textId="77777777" w:rsidR="00ED70B4" w:rsidRDefault="00ED70B4" w:rsidP="00ED70B4">
      <w:pPr>
        <w:pStyle w:val="Prrafodelista"/>
        <w:ind w:left="1211"/>
        <w:rPr>
          <w:rFonts w:ascii="Arial" w:hAnsi="Arial" w:cs="Arial"/>
        </w:rPr>
      </w:pPr>
    </w:p>
    <w:p w14:paraId="36CD1802" w14:textId="77777777" w:rsidR="00ED70B4" w:rsidRDefault="00ED70B4" w:rsidP="00ED70B4">
      <w:pPr>
        <w:pStyle w:val="Prrafodelista"/>
        <w:ind w:left="1211"/>
        <w:rPr>
          <w:rFonts w:ascii="Arial" w:hAnsi="Arial" w:cs="Arial"/>
        </w:rPr>
      </w:pPr>
    </w:p>
    <w:p w14:paraId="751EDBA4" w14:textId="77777777" w:rsidR="00ED70B4" w:rsidRDefault="00ED70B4" w:rsidP="00ED70B4">
      <w:pPr>
        <w:pStyle w:val="Prrafodelista"/>
        <w:ind w:left="1211"/>
        <w:rPr>
          <w:rFonts w:ascii="Arial" w:hAnsi="Arial" w:cs="Arial"/>
        </w:rPr>
      </w:pPr>
    </w:p>
    <w:p w14:paraId="3BDD1764" w14:textId="77777777" w:rsidR="00ED70B4" w:rsidRDefault="00ED70B4" w:rsidP="00ED70B4">
      <w:pPr>
        <w:pStyle w:val="Prrafodelista"/>
        <w:ind w:left="1211"/>
        <w:rPr>
          <w:rFonts w:ascii="Arial" w:hAnsi="Arial" w:cs="Arial"/>
        </w:rPr>
      </w:pPr>
    </w:p>
    <w:p w14:paraId="2BD73810" w14:textId="77777777" w:rsidR="00ED70B4" w:rsidRDefault="00ED70B4" w:rsidP="00ED70B4">
      <w:pPr>
        <w:pStyle w:val="Prrafodelista"/>
        <w:ind w:left="1211"/>
        <w:rPr>
          <w:rFonts w:ascii="Arial" w:hAnsi="Arial" w:cs="Arial"/>
        </w:rPr>
      </w:pPr>
    </w:p>
    <w:p w14:paraId="7A8E8464" w14:textId="77777777" w:rsidR="00A926ED" w:rsidRDefault="00A926ED" w:rsidP="00ED70B4">
      <w:pPr>
        <w:pStyle w:val="Prrafodelista"/>
        <w:ind w:left="1211"/>
        <w:rPr>
          <w:rFonts w:ascii="Arial" w:hAnsi="Arial" w:cs="Arial"/>
        </w:rPr>
      </w:pPr>
    </w:p>
    <w:p w14:paraId="4879F494" w14:textId="77777777" w:rsidR="00A926ED" w:rsidRDefault="00A926ED" w:rsidP="00ED70B4">
      <w:pPr>
        <w:pStyle w:val="Prrafodelista"/>
        <w:ind w:left="1211"/>
        <w:rPr>
          <w:rFonts w:ascii="Arial" w:hAnsi="Arial" w:cs="Arial"/>
        </w:rPr>
      </w:pPr>
    </w:p>
    <w:p w14:paraId="09A89C2C" w14:textId="77777777" w:rsidR="003F11B6" w:rsidRPr="00A926ED" w:rsidRDefault="003F11B6" w:rsidP="00A926ED">
      <w:pPr>
        <w:ind w:left="0"/>
        <w:rPr>
          <w:rFonts w:ascii="Arial" w:hAnsi="Arial" w:cs="Arial"/>
        </w:rPr>
      </w:pPr>
    </w:p>
    <w:p w14:paraId="247C05A0" w14:textId="77777777" w:rsidR="00A926ED" w:rsidRPr="005E4D4D" w:rsidRDefault="00A926ED" w:rsidP="005E4D4D">
      <w:pPr>
        <w:pStyle w:val="Prrafodelista"/>
        <w:numPr>
          <w:ilvl w:val="2"/>
          <w:numId w:val="7"/>
        </w:numPr>
        <w:spacing w:after="200" w:line="276" w:lineRule="auto"/>
        <w:jc w:val="both"/>
        <w:rPr>
          <w:rFonts w:ascii="Times New Roman" w:eastAsia="Times New Roman" w:hAnsi="Times New Roman" w:cs="Times New Roman"/>
          <w:b/>
        </w:rPr>
      </w:pPr>
      <w:r w:rsidRPr="005E4D4D">
        <w:rPr>
          <w:rFonts w:ascii="Times New Roman" w:eastAsia="Times New Roman" w:hAnsi="Times New Roman" w:cs="Times New Roman"/>
          <w:b/>
        </w:rPr>
        <w:t>Registro</w:t>
      </w:r>
    </w:p>
    <w:p w14:paraId="44F08319" w14:textId="77777777" w:rsidR="00A926ED" w:rsidRPr="009457B6" w:rsidRDefault="00B42870" w:rsidP="00A926ED">
      <w:pPr>
        <w:pStyle w:val="Prrafodelista"/>
        <w:spacing w:after="200" w:line="276" w:lineRule="auto"/>
        <w:jc w:val="both"/>
        <w:rPr>
          <w:rFonts w:ascii="Times New Roman" w:eastAsia="Times New Roman" w:hAnsi="Times New Roman" w:cs="Times New Roman"/>
          <w:b/>
        </w:rPr>
      </w:pPr>
      <w:r>
        <w:rPr>
          <w:noProof/>
          <w:lang w:eastAsia="es-CO"/>
        </w:rPr>
        <mc:AlternateContent>
          <mc:Choice Requires="wps">
            <w:drawing>
              <wp:anchor distT="45720" distB="45720" distL="114300" distR="114300" simplePos="0" relativeHeight="251676672" behindDoc="0" locked="0" layoutInCell="1" hidden="0" allowOverlap="1" wp14:anchorId="737D82A4" wp14:editId="3109C1B8">
                <wp:simplePos x="0" y="0"/>
                <wp:positionH relativeFrom="column">
                  <wp:posOffset>204470</wp:posOffset>
                </wp:positionH>
                <wp:positionV relativeFrom="paragraph">
                  <wp:posOffset>151130</wp:posOffset>
                </wp:positionV>
                <wp:extent cx="2684780" cy="542925"/>
                <wp:effectExtent l="0" t="0" r="20320" b="28575"/>
                <wp:wrapSquare wrapText="bothSides" distT="45720" distB="45720" distL="114300" distR="114300"/>
                <wp:docPr id="8" name="8 Rectángulo"/>
                <wp:cNvGraphicFramePr/>
                <a:graphic xmlns:a="http://schemas.openxmlformats.org/drawingml/2006/main">
                  <a:graphicData uri="http://schemas.microsoft.com/office/word/2010/wordprocessingShape">
                    <wps:wsp>
                      <wps:cNvSpPr/>
                      <wps:spPr>
                        <a:xfrm>
                          <a:off x="0" y="0"/>
                          <a:ext cx="2684780" cy="542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642DCD" w14:textId="77777777" w:rsidR="00E101E0" w:rsidRDefault="00E101E0" w:rsidP="00A926ED">
                            <w:pPr>
                              <w:spacing w:line="275" w:lineRule="auto"/>
                              <w:jc w:val="both"/>
                              <w:textDirection w:val="btLr"/>
                            </w:pPr>
                            <w:r>
                              <w:rPr>
                                <w:rFonts w:ascii="Times New Roman" w:eastAsia="Times New Roman" w:hAnsi="Times New Roman" w:cs="Times New Roman"/>
                                <w:b/>
                                <w:color w:val="000000"/>
                              </w:rPr>
                              <w:t>Si no tiene una cuenta ingrese a la opción “CREAR UNA CUENTA”.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7D82A4" id="8 Rectángulo" o:spid="_x0000_s1029" style="position:absolute;left:0;text-align:left;margin-left:16.1pt;margin-top:11.9pt;width:211.4pt;height:42.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">
                <v:stroke startarrowwidth="narrow" startarrowlength="short" endarrowwidth="narrow" endarrowlength="short"/>
                <v:textbox inset="2.53958mm,1.2694mm,2.53958mm,1.2694mm">
                  <w:txbxContent>
                    <w:p w14:paraId="30642DCD" w14:textId="77777777" w:rsidR="00E101E0" w:rsidRDefault="00E101E0" w:rsidP="00A926ED">
                      <w:pPr>
                        <w:spacing w:line="275" w:lineRule="auto"/>
                        <w:jc w:val="both"/>
                        <w:textDirection w:val="btLr"/>
                      </w:pPr>
                      <w:r>
                        <w:rPr>
                          <w:rFonts w:ascii="Times New Roman" w:eastAsia="Times New Roman" w:hAnsi="Times New Roman" w:cs="Times New Roman"/>
                          <w:b/>
                          <w:color w:val="000000"/>
                        </w:rPr>
                        <w:t>Si no tiene una cuenta ingrese a la opción “CREAR UNA CUENTA”.</w:t>
                      </w:r>
                    </w:p>
                  </w:txbxContent>
                </v:textbox>
                <w10:wrap type="square"/>
              </v:rect>
            </w:pict>
          </mc:Fallback>
        </mc:AlternateContent>
      </w:r>
    </w:p>
    <w:p w14:paraId="59E223DB" w14:textId="77777777" w:rsidR="00ED70B4" w:rsidRDefault="00B42870" w:rsidP="00ED70B4">
      <w:pPr>
        <w:pStyle w:val="Prrafodelista"/>
        <w:ind w:left="1211"/>
        <w:rPr>
          <w:rFonts w:ascii="Arial" w:hAnsi="Arial" w:cs="Arial"/>
        </w:rPr>
      </w:pPr>
      <w:r>
        <w:rPr>
          <w:rFonts w:ascii="Times New Roman" w:eastAsia="Times New Roman" w:hAnsi="Times New Roman" w:cs="Times New Roman"/>
          <w:noProof/>
        </w:rPr>
        <w:t xml:space="preserve">      </w:t>
      </w:r>
      <w:r>
        <w:rPr>
          <w:rFonts w:ascii="Times New Roman" w:eastAsia="Times New Roman" w:hAnsi="Times New Roman" w:cs="Times New Roman"/>
          <w:noProof/>
          <w:lang w:eastAsia="es-CO"/>
        </w:rPr>
        <w:drawing>
          <wp:inline distT="0" distB="0" distL="0" distR="0" wp14:anchorId="5E59784C" wp14:editId="2968EE40">
            <wp:extent cx="1913430" cy="436670"/>
            <wp:effectExtent l="0" t="0" r="0" b="0"/>
            <wp:docPr id="7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l="46542" t="53670" r="11162" b="33364"/>
                    <a:stretch>
                      <a:fillRect/>
                    </a:stretch>
                  </pic:blipFill>
                  <pic:spPr>
                    <a:xfrm>
                      <a:off x="0" y="0"/>
                      <a:ext cx="1913430" cy="436670"/>
                    </a:xfrm>
                    <a:prstGeom prst="rect">
                      <a:avLst/>
                    </a:prstGeom>
                    <a:ln/>
                  </pic:spPr>
                </pic:pic>
              </a:graphicData>
            </a:graphic>
          </wp:inline>
        </w:drawing>
      </w:r>
      <w:r>
        <w:rPr>
          <w:rFonts w:ascii="Arial" w:hAnsi="Arial" w:cs="Arial"/>
          <w:noProof/>
          <w:lang w:eastAsia="es-CO"/>
        </w:rPr>
        <mc:AlternateContent>
          <mc:Choice Requires="wps">
            <w:drawing>
              <wp:anchor distT="0" distB="0" distL="114300" distR="114300" simplePos="0" relativeHeight="251678720" behindDoc="0" locked="0" layoutInCell="1" allowOverlap="1" wp14:anchorId="3988E3A5" wp14:editId="5391F4FA">
                <wp:simplePos x="0" y="0"/>
                <wp:positionH relativeFrom="column">
                  <wp:posOffset>48260</wp:posOffset>
                </wp:positionH>
                <wp:positionV relativeFrom="paragraph">
                  <wp:posOffset>99695</wp:posOffset>
                </wp:positionV>
                <wp:extent cx="142875" cy="133350"/>
                <wp:effectExtent l="0" t="19050" r="47625" b="38100"/>
                <wp:wrapNone/>
                <wp:docPr id="10" name="10 Flecha derecha"/>
                <wp:cNvGraphicFramePr/>
                <a:graphic xmlns:a="http://schemas.openxmlformats.org/drawingml/2006/main">
                  <a:graphicData uri="http://schemas.microsoft.com/office/word/2010/wordprocessingShape">
                    <wps:wsp>
                      <wps:cNvSpPr/>
                      <wps:spPr>
                        <a:xfrm>
                          <a:off x="0" y="0"/>
                          <a:ext cx="142875" cy="133350"/>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07DEDF" id="10 Flecha derecha" o:spid="_x0000_s1026" type="#_x0000_t13" style="position:absolute;margin-left:3.8pt;margin-top:7.85pt;width:11.25pt;height:1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" adj="11520" fillcolor="white [3201]" strokecolor="#4bacc6 [3208]" strokeweight="2pt"/>
            </w:pict>
          </mc:Fallback>
        </mc:AlternateContent>
      </w:r>
    </w:p>
    <w:p w14:paraId="5386773A" w14:textId="77777777" w:rsidR="00ED70B4" w:rsidRDefault="00B42870"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82816" behindDoc="0" locked="0" layoutInCell="1" allowOverlap="1" wp14:anchorId="216FF1F7" wp14:editId="5EA24DB8">
                <wp:simplePos x="0" y="0"/>
                <wp:positionH relativeFrom="column">
                  <wp:posOffset>428625</wp:posOffset>
                </wp:positionH>
                <wp:positionV relativeFrom="paragraph">
                  <wp:posOffset>113665</wp:posOffset>
                </wp:positionV>
                <wp:extent cx="161925" cy="154940"/>
                <wp:effectExtent l="22543" t="0" r="32067" b="32068"/>
                <wp:wrapNone/>
                <wp:docPr id="11" name="11 Flecha derecha"/>
                <wp:cNvGraphicFramePr/>
                <a:graphic xmlns:a="http://schemas.openxmlformats.org/drawingml/2006/main">
                  <a:graphicData uri="http://schemas.microsoft.com/office/word/2010/wordprocessingShape">
                    <wps:wsp>
                      <wps:cNvSpPr/>
                      <wps:spPr>
                        <a:xfrm rot="5400000">
                          <a:off x="0" y="0"/>
                          <a:ext cx="161925" cy="154940"/>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73C1" id="11 Flecha derecha" o:spid="_x0000_s1026" type="#_x0000_t13" style="position:absolute;margin-left:33.75pt;margin-top:8.95pt;width:12.75pt;height:12.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" adj="11266" fillcolor="white [3201]" strokecolor="#4bacc6 [3208]" strokeweight="2pt"/>
            </w:pict>
          </mc:Fallback>
        </mc:AlternateContent>
      </w:r>
      <w:r w:rsidR="00A926ED">
        <w:rPr>
          <w:rFonts w:ascii="Times New Roman" w:eastAsia="Times New Roman" w:hAnsi="Times New Roman" w:cs="Times New Roman"/>
          <w:noProof/>
        </w:rPr>
        <w:t xml:space="preserve">                    </w:t>
      </w:r>
    </w:p>
    <w:p w14:paraId="6898D0C6" w14:textId="77777777" w:rsidR="00ED70B4" w:rsidRDefault="00ED70B4" w:rsidP="00ED70B4">
      <w:pPr>
        <w:pStyle w:val="Prrafodelista"/>
        <w:ind w:left="1211"/>
        <w:rPr>
          <w:rFonts w:ascii="Arial" w:hAnsi="Arial" w:cs="Arial"/>
        </w:rPr>
      </w:pPr>
    </w:p>
    <w:p w14:paraId="498E1A90" w14:textId="77777777" w:rsidR="00ED70B4" w:rsidRDefault="00B42870"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680768" behindDoc="0" locked="0" layoutInCell="1" hidden="0" allowOverlap="1" wp14:anchorId="138C8681" wp14:editId="1110C39B">
                <wp:simplePos x="0" y="0"/>
                <wp:positionH relativeFrom="column">
                  <wp:posOffset>1462405</wp:posOffset>
                </wp:positionH>
                <wp:positionV relativeFrom="paragraph">
                  <wp:posOffset>46990</wp:posOffset>
                </wp:positionV>
                <wp:extent cx="3359150" cy="427355"/>
                <wp:effectExtent l="0" t="0" r="12700" b="10795"/>
                <wp:wrapSquare wrapText="bothSides" distT="45720" distB="45720" distL="114300" distR="114300"/>
                <wp:docPr id="48" name="48 Rectángulo"/>
                <wp:cNvGraphicFramePr/>
                <a:graphic xmlns:a="http://schemas.openxmlformats.org/drawingml/2006/main">
                  <a:graphicData uri="http://schemas.microsoft.com/office/word/2010/wordprocessingShape">
                    <wps:wsp>
                      <wps:cNvSpPr/>
                      <wps:spPr>
                        <a:xfrm>
                          <a:off x="0" y="0"/>
                          <a:ext cx="3359150" cy="4273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FADEEF" w14:textId="77777777" w:rsidR="00E101E0" w:rsidRDefault="00E101E0" w:rsidP="00A926ED">
                            <w:pPr>
                              <w:spacing w:line="275" w:lineRule="auto"/>
                              <w:textDirection w:val="btLr"/>
                            </w:pPr>
                            <w:r>
                              <w:rPr>
                                <w:rFonts w:ascii="Times New Roman" w:eastAsia="Times New Roman" w:hAnsi="Times New Roman" w:cs="Times New Roman"/>
                                <w:b/>
                                <w:color w:val="000000"/>
                              </w:rPr>
                              <w:t>En la ventana que se despliega registre sus datos.</w:t>
                            </w:r>
                          </w:p>
                        </w:txbxContent>
                      </wps:txbx>
                      <wps:bodyPr spcFirstLastPara="1" wrap="square" lIns="91425" tIns="45700" rIns="91425" bIns="45700" anchor="t" anchorCtr="0"/>
                    </wps:wsp>
                  </a:graphicData>
                </a:graphic>
              </wp:anchor>
            </w:drawing>
          </mc:Choice>
          <mc:Fallback>
            <w:pict>
              <v:rect w14:anchorId="138C8681" id="48 Rectángulo" o:spid="_x0000_s1030" style="position:absolute;left:0;text-align:left;margin-left:115.15pt;margin-top:3.7pt;width:264.5pt;height:33.6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">
                <v:stroke startarrowwidth="narrow" startarrowlength="short" endarrowwidth="narrow" endarrowlength="short"/>
                <v:textbox inset="2.53958mm,1.2694mm,2.53958mm,1.2694mm">
                  <w:txbxContent>
                    <w:p w14:paraId="76FADEEF" w14:textId="77777777" w:rsidR="00E101E0" w:rsidRDefault="00E101E0" w:rsidP="00A926ED">
                      <w:pPr>
                        <w:spacing w:line="275" w:lineRule="auto"/>
                        <w:textDirection w:val="btLr"/>
                      </w:pPr>
                      <w:r>
                        <w:rPr>
                          <w:rFonts w:ascii="Times New Roman" w:eastAsia="Times New Roman" w:hAnsi="Times New Roman" w:cs="Times New Roman"/>
                          <w:b/>
                          <w:color w:val="000000"/>
                        </w:rPr>
                        <w:t>En la ventana que se despliega registre sus datos.</w:t>
                      </w:r>
                    </w:p>
                  </w:txbxContent>
                </v:textbox>
                <w10:wrap type="square"/>
              </v:rect>
            </w:pict>
          </mc:Fallback>
        </mc:AlternateContent>
      </w:r>
    </w:p>
    <w:p w14:paraId="6B9DEFF6" w14:textId="77777777" w:rsidR="00ED70B4" w:rsidRDefault="00ED70B4" w:rsidP="00ED70B4">
      <w:pPr>
        <w:pStyle w:val="Prrafodelista"/>
        <w:ind w:left="1211"/>
        <w:rPr>
          <w:rFonts w:ascii="Arial" w:hAnsi="Arial" w:cs="Arial"/>
        </w:rPr>
      </w:pPr>
    </w:p>
    <w:p w14:paraId="250B8E8E" w14:textId="77777777" w:rsidR="00A926ED" w:rsidRDefault="00A926ED" w:rsidP="00ED70B4">
      <w:pPr>
        <w:pStyle w:val="Prrafodelista"/>
        <w:ind w:left="1211"/>
        <w:rPr>
          <w:rFonts w:ascii="Arial" w:hAnsi="Arial" w:cs="Arial"/>
        </w:rPr>
      </w:pPr>
    </w:p>
    <w:p w14:paraId="47689D80" w14:textId="77777777" w:rsidR="00A926ED" w:rsidRDefault="00A926ED" w:rsidP="00ED70B4">
      <w:pPr>
        <w:pStyle w:val="Prrafodelista"/>
        <w:ind w:left="1211"/>
        <w:rPr>
          <w:rFonts w:ascii="Arial" w:hAnsi="Arial" w:cs="Arial"/>
        </w:rPr>
      </w:pPr>
    </w:p>
    <w:p w14:paraId="136F0F05" w14:textId="77777777" w:rsidR="00A926ED" w:rsidRDefault="00B42870" w:rsidP="00ED70B4">
      <w:pPr>
        <w:pStyle w:val="Prrafodelista"/>
        <w:ind w:left="1211"/>
        <w:rPr>
          <w:rFonts w:ascii="Arial" w:hAnsi="Arial" w:cs="Arial"/>
        </w:rPr>
      </w:pPr>
      <w:r>
        <w:rPr>
          <w:rFonts w:ascii="Times New Roman" w:eastAsia="Times New Roman" w:hAnsi="Times New Roman" w:cs="Times New Roman"/>
          <w:noProof/>
          <w:lang w:eastAsia="es-CO"/>
        </w:rPr>
        <w:lastRenderedPageBreak/>
        <w:drawing>
          <wp:inline distT="0" distB="0" distL="0" distR="0" wp14:anchorId="4B2CC263" wp14:editId="0F2A28D5">
            <wp:extent cx="4834534" cy="2298250"/>
            <wp:effectExtent l="0" t="0" r="0" b="0"/>
            <wp:docPr id="7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a:srcRect l="-1" t="9365" r="-47" b="6042"/>
                    <a:stretch>
                      <a:fillRect/>
                    </a:stretch>
                  </pic:blipFill>
                  <pic:spPr>
                    <a:xfrm>
                      <a:off x="0" y="0"/>
                      <a:ext cx="4834534" cy="2298250"/>
                    </a:xfrm>
                    <a:prstGeom prst="rect">
                      <a:avLst/>
                    </a:prstGeom>
                    <a:ln/>
                  </pic:spPr>
                </pic:pic>
              </a:graphicData>
            </a:graphic>
          </wp:inline>
        </w:drawing>
      </w:r>
    </w:p>
    <w:p w14:paraId="269FEC4A" w14:textId="77777777" w:rsidR="00A926ED" w:rsidRDefault="00B42870"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86912" behindDoc="0" locked="0" layoutInCell="1" allowOverlap="1" wp14:anchorId="5F6D3730" wp14:editId="7BEB1509">
                <wp:simplePos x="0" y="0"/>
                <wp:positionH relativeFrom="column">
                  <wp:posOffset>3070225</wp:posOffset>
                </wp:positionH>
                <wp:positionV relativeFrom="paragraph">
                  <wp:posOffset>6350</wp:posOffset>
                </wp:positionV>
                <wp:extent cx="161925" cy="154940"/>
                <wp:effectExtent l="22543" t="0" r="32067" b="32068"/>
                <wp:wrapNone/>
                <wp:docPr id="13" name="13 Flecha derecha"/>
                <wp:cNvGraphicFramePr/>
                <a:graphic xmlns:a="http://schemas.openxmlformats.org/drawingml/2006/main">
                  <a:graphicData uri="http://schemas.microsoft.com/office/word/2010/wordprocessingShape">
                    <wps:wsp>
                      <wps:cNvSpPr/>
                      <wps:spPr>
                        <a:xfrm rot="5400000">
                          <a:off x="0" y="0"/>
                          <a:ext cx="161925" cy="154940"/>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AA91" id="13 Flecha derecha" o:spid="_x0000_s1026" type="#_x0000_t13" style="position:absolute;margin-left:241.75pt;margin-top:.5pt;width:12.75pt;height:12.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" adj="11266" fillcolor="white [3201]" strokecolor="#9bbb59 [3206]" strokeweight="2pt"/>
            </w:pict>
          </mc:Fallback>
        </mc:AlternateContent>
      </w:r>
    </w:p>
    <w:p w14:paraId="60389292" w14:textId="77777777" w:rsidR="00A926ED" w:rsidRDefault="00B42870"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684864" behindDoc="0" locked="0" layoutInCell="1" hidden="0" allowOverlap="1" wp14:anchorId="0492E9FE" wp14:editId="13276229">
                <wp:simplePos x="0" y="0"/>
                <wp:positionH relativeFrom="column">
                  <wp:posOffset>1461770</wp:posOffset>
                </wp:positionH>
                <wp:positionV relativeFrom="paragraph">
                  <wp:posOffset>2540</wp:posOffset>
                </wp:positionV>
                <wp:extent cx="3578860" cy="495300"/>
                <wp:effectExtent l="0" t="0" r="21590" b="19050"/>
                <wp:wrapSquare wrapText="bothSides" distT="45720" distB="45720" distL="114300" distR="114300"/>
                <wp:docPr id="12" name="12 Rectángulo"/>
                <wp:cNvGraphicFramePr/>
                <a:graphic xmlns:a="http://schemas.openxmlformats.org/drawingml/2006/main">
                  <a:graphicData uri="http://schemas.microsoft.com/office/word/2010/wordprocessingShape">
                    <wps:wsp>
                      <wps:cNvSpPr/>
                      <wps:spPr>
                        <a:xfrm>
                          <a:off x="0" y="0"/>
                          <a:ext cx="3578860" cy="495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83A931" w14:textId="77777777" w:rsidR="00E101E0" w:rsidRDefault="00E101E0" w:rsidP="00A926ED">
                            <w:pPr>
                              <w:spacing w:line="275" w:lineRule="auto"/>
                              <w:textDirection w:val="btLr"/>
                            </w:pPr>
                            <w:r>
                              <w:rPr>
                                <w:rFonts w:ascii="Times New Roman" w:eastAsia="Times New Roman" w:hAnsi="Times New Roman" w:cs="Times New Roman"/>
                                <w:b/>
                                <w:color w:val="000000"/>
                              </w:rPr>
                              <w:t>Finalmente presione “ENVIAR” y quedará registrado.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492E9FE" id="12 Rectángulo" o:spid="_x0000_s1031" style="position:absolute;left:0;text-align:left;margin-left:115.1pt;margin-top:.2pt;width:281.8pt;height:39pt;z-index:2516848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">
                <v:stroke startarrowwidth="narrow" startarrowlength="short" endarrowwidth="narrow" endarrowlength="short"/>
                <v:textbox inset="2.53958mm,1.2694mm,2.53958mm,1.2694mm">
                  <w:txbxContent>
                    <w:p w14:paraId="7983A931" w14:textId="77777777" w:rsidR="00E101E0" w:rsidRDefault="00E101E0" w:rsidP="00A926ED">
                      <w:pPr>
                        <w:spacing w:line="275" w:lineRule="auto"/>
                        <w:textDirection w:val="btLr"/>
                      </w:pPr>
                      <w:r>
                        <w:rPr>
                          <w:rFonts w:ascii="Times New Roman" w:eastAsia="Times New Roman" w:hAnsi="Times New Roman" w:cs="Times New Roman"/>
                          <w:b/>
                          <w:color w:val="000000"/>
                        </w:rPr>
                        <w:t>Finalmente presione “ENVIAR” y quedará registrado.</w:t>
                      </w:r>
                    </w:p>
                  </w:txbxContent>
                </v:textbox>
                <w10:wrap type="square"/>
              </v:rect>
            </w:pict>
          </mc:Fallback>
        </mc:AlternateContent>
      </w:r>
    </w:p>
    <w:p w14:paraId="755BD403" w14:textId="77777777" w:rsidR="00A926ED" w:rsidRDefault="00A926ED" w:rsidP="00ED70B4">
      <w:pPr>
        <w:pStyle w:val="Prrafodelista"/>
        <w:ind w:left="1211"/>
        <w:rPr>
          <w:rFonts w:ascii="Arial" w:hAnsi="Arial" w:cs="Arial"/>
        </w:rPr>
      </w:pPr>
    </w:p>
    <w:p w14:paraId="5EE16349" w14:textId="77777777" w:rsidR="00A926ED" w:rsidRDefault="00A926ED" w:rsidP="00ED70B4">
      <w:pPr>
        <w:pStyle w:val="Prrafodelista"/>
        <w:ind w:left="1211"/>
        <w:rPr>
          <w:rFonts w:ascii="Arial" w:hAnsi="Arial" w:cs="Arial"/>
        </w:rPr>
      </w:pPr>
    </w:p>
    <w:p w14:paraId="07AACC74" w14:textId="77777777" w:rsidR="00A926ED" w:rsidRDefault="0018707A"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88960" behindDoc="0" locked="0" layoutInCell="1" allowOverlap="1" wp14:anchorId="68ED6ACD" wp14:editId="7727253E">
                <wp:simplePos x="0" y="0"/>
                <wp:positionH relativeFrom="column">
                  <wp:posOffset>3065780</wp:posOffset>
                </wp:positionH>
                <wp:positionV relativeFrom="paragraph">
                  <wp:posOffset>125095</wp:posOffset>
                </wp:positionV>
                <wp:extent cx="161925" cy="154940"/>
                <wp:effectExtent l="22543" t="0" r="32067" b="32068"/>
                <wp:wrapNone/>
                <wp:docPr id="15" name="15 Flecha derecha"/>
                <wp:cNvGraphicFramePr/>
                <a:graphic xmlns:a="http://schemas.openxmlformats.org/drawingml/2006/main">
                  <a:graphicData uri="http://schemas.microsoft.com/office/word/2010/wordprocessingShape">
                    <wps:wsp>
                      <wps:cNvSpPr/>
                      <wps:spPr>
                        <a:xfrm rot="5400000">
                          <a:off x="0" y="0"/>
                          <a:ext cx="161925" cy="154940"/>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684B" id="15 Flecha derecha" o:spid="_x0000_s1026" type="#_x0000_t13" style="position:absolute;margin-left:241.4pt;margin-top:9.85pt;width:12.75pt;height:12.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" adj="11266" fillcolor="white [3201]" strokecolor="#9bbb59 [3206]" strokeweight="2pt"/>
            </w:pict>
          </mc:Fallback>
        </mc:AlternateContent>
      </w:r>
    </w:p>
    <w:p w14:paraId="3E7224F4" w14:textId="77777777" w:rsidR="00A926ED" w:rsidRDefault="00A926ED" w:rsidP="00ED70B4">
      <w:pPr>
        <w:pStyle w:val="Prrafodelista"/>
        <w:ind w:left="1211"/>
        <w:rPr>
          <w:rFonts w:ascii="Arial" w:hAnsi="Arial" w:cs="Arial"/>
        </w:rPr>
      </w:pPr>
    </w:p>
    <w:p w14:paraId="3C0081ED" w14:textId="77777777" w:rsidR="00A926ED" w:rsidRDefault="00A926ED" w:rsidP="00ED70B4">
      <w:pPr>
        <w:pStyle w:val="Prrafodelista"/>
        <w:ind w:left="1211"/>
        <w:rPr>
          <w:rFonts w:ascii="Arial" w:hAnsi="Arial" w:cs="Arial"/>
        </w:rPr>
      </w:pPr>
    </w:p>
    <w:p w14:paraId="7A854067" w14:textId="77777777" w:rsidR="0018707A" w:rsidRDefault="0018707A" w:rsidP="0018707A">
      <w:pPr>
        <w:pStyle w:val="Prrafodelista"/>
        <w:ind w:left="1211"/>
        <w:rPr>
          <w:rFonts w:ascii="Times New Roman" w:eastAsia="Times New Roman" w:hAnsi="Times New Roman" w:cs="Times New Roman"/>
          <w:noProof/>
        </w:rPr>
      </w:pPr>
      <w:r>
        <w:rPr>
          <w:rFonts w:ascii="Times New Roman" w:eastAsia="Times New Roman" w:hAnsi="Times New Roman" w:cs="Times New Roman"/>
          <w:noProof/>
        </w:rPr>
        <w:t xml:space="preserve">                        </w:t>
      </w:r>
      <w:r>
        <w:rPr>
          <w:rFonts w:ascii="Times New Roman" w:eastAsia="Times New Roman" w:hAnsi="Times New Roman" w:cs="Times New Roman"/>
          <w:noProof/>
          <w:lang w:eastAsia="es-CO"/>
        </w:rPr>
        <w:drawing>
          <wp:inline distT="0" distB="0" distL="0" distR="0" wp14:anchorId="33CCB582" wp14:editId="4F5C0AFA">
            <wp:extent cx="3388088" cy="2159634"/>
            <wp:effectExtent l="0" t="0" r="3175" b="0"/>
            <wp:docPr id="7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5"/>
                    <a:srcRect t="9366" r="972" b="5739"/>
                    <a:stretch>
                      <a:fillRect/>
                    </a:stretch>
                  </pic:blipFill>
                  <pic:spPr>
                    <a:xfrm>
                      <a:off x="0" y="0"/>
                      <a:ext cx="3388088" cy="2159634"/>
                    </a:xfrm>
                    <a:prstGeom prst="rect">
                      <a:avLst/>
                    </a:prstGeom>
                    <a:ln/>
                  </pic:spPr>
                </pic:pic>
              </a:graphicData>
            </a:graphic>
          </wp:inline>
        </w:drawing>
      </w:r>
    </w:p>
    <w:p w14:paraId="6504B16B" w14:textId="77777777" w:rsidR="0018707A" w:rsidRPr="0018707A" w:rsidRDefault="0018707A" w:rsidP="0018707A">
      <w:pPr>
        <w:pStyle w:val="Prrafodelista"/>
        <w:ind w:left="1211"/>
        <w:rPr>
          <w:rFonts w:ascii="Arial" w:hAnsi="Arial" w:cs="Arial"/>
        </w:rPr>
      </w:pPr>
    </w:p>
    <w:p w14:paraId="00173569" w14:textId="77777777" w:rsidR="0018707A" w:rsidRDefault="0018707A" w:rsidP="00ED70B4">
      <w:pPr>
        <w:pStyle w:val="Prrafodelista"/>
        <w:ind w:left="1211"/>
        <w:rPr>
          <w:rFonts w:ascii="Arial" w:hAnsi="Arial" w:cs="Arial"/>
        </w:rPr>
      </w:pPr>
    </w:p>
    <w:p w14:paraId="1568A0F7" w14:textId="77777777" w:rsidR="00A926ED" w:rsidRPr="00C3716B" w:rsidRDefault="00382AF9" w:rsidP="0023723B">
      <w:pPr>
        <w:pStyle w:val="Prrafodelista"/>
        <w:numPr>
          <w:ilvl w:val="1"/>
          <w:numId w:val="7"/>
        </w:numPr>
        <w:outlineLvl w:val="1"/>
        <w:rPr>
          <w:rFonts w:ascii="Arial" w:hAnsi="Arial" w:cs="Arial"/>
          <w:b/>
          <w:sz w:val="24"/>
          <w:szCs w:val="24"/>
        </w:rPr>
      </w:pPr>
      <w:bookmarkStart w:id="9" w:name="_Toc25583402"/>
      <w:r w:rsidRPr="00C3716B">
        <w:rPr>
          <w:rFonts w:ascii="Arial" w:eastAsia="Times New Roman" w:hAnsi="Arial" w:cs="Arial"/>
          <w:b/>
          <w:color w:val="000000"/>
          <w:sz w:val="24"/>
          <w:szCs w:val="24"/>
        </w:rPr>
        <w:t>Servicio de Interpretación En Línea – SIEL</w:t>
      </w:r>
      <w:r w:rsidR="0018707A" w:rsidRPr="00C3716B">
        <w:rPr>
          <w:rStyle w:val="Refdenotaalpie"/>
          <w:rFonts w:ascii="Arial" w:eastAsia="Times New Roman" w:hAnsi="Arial" w:cs="Arial"/>
          <w:b/>
          <w:color w:val="000000"/>
          <w:sz w:val="24"/>
          <w:szCs w:val="24"/>
        </w:rPr>
        <w:footnoteReference w:id="3"/>
      </w:r>
      <w:bookmarkEnd w:id="9"/>
    </w:p>
    <w:p w14:paraId="69F3D076" w14:textId="77777777" w:rsidR="00A926ED" w:rsidRPr="009724FB" w:rsidRDefault="00A926ED" w:rsidP="0018707A">
      <w:pPr>
        <w:ind w:left="0"/>
        <w:rPr>
          <w:rFonts w:ascii="Arial" w:hAnsi="Arial" w:cs="Arial"/>
        </w:rPr>
      </w:pPr>
    </w:p>
    <w:p w14:paraId="49913738" w14:textId="77777777" w:rsidR="00DD50ED" w:rsidRPr="009724FB" w:rsidRDefault="0018707A" w:rsidP="0018707A">
      <w:pPr>
        <w:pBdr>
          <w:top w:val="nil"/>
          <w:left w:val="nil"/>
          <w:bottom w:val="nil"/>
          <w:right w:val="nil"/>
          <w:between w:val="nil"/>
        </w:pBdr>
        <w:shd w:val="clear" w:color="auto" w:fill="FFFFFF"/>
        <w:jc w:val="both"/>
        <w:rPr>
          <w:rFonts w:ascii="Arial" w:eastAsia="Times New Roman" w:hAnsi="Arial" w:cs="Arial"/>
          <w:color w:val="252833"/>
        </w:rPr>
      </w:pPr>
      <w:r w:rsidRPr="009724FB">
        <w:rPr>
          <w:rFonts w:ascii="Arial" w:eastAsia="Times New Roman" w:hAnsi="Arial" w:cs="Arial"/>
          <w:color w:val="252833"/>
        </w:rPr>
        <w:t>El Servicio de Interpretación en Línea- SIEL- facilita la comunicación entre sordos y oyentes que se encuentran en un mismo espacio al poner a disposición de ambos un intérprete en línea al cual pueden acceder desde un computador, una tablet</w:t>
      </w:r>
      <w:r w:rsidR="005E739B">
        <w:rPr>
          <w:rFonts w:ascii="Arial" w:eastAsia="Times New Roman" w:hAnsi="Arial" w:cs="Arial"/>
          <w:color w:val="252833"/>
        </w:rPr>
        <w:t>a</w:t>
      </w:r>
      <w:r w:rsidR="008720FC">
        <w:rPr>
          <w:rFonts w:ascii="Arial" w:eastAsia="Times New Roman" w:hAnsi="Arial" w:cs="Arial"/>
          <w:color w:val="252833"/>
        </w:rPr>
        <w:t xml:space="preserve"> electrónica</w:t>
      </w:r>
      <w:r w:rsidRPr="009724FB">
        <w:rPr>
          <w:rFonts w:ascii="Arial" w:eastAsia="Times New Roman" w:hAnsi="Arial" w:cs="Arial"/>
          <w:color w:val="252833"/>
        </w:rPr>
        <w:t xml:space="preserve"> o un celular con conexión a internet y sistema de amplificación de audio y micrófono. A través del SIEL, personas sordas y oyentes podrán comunicarse en los puntos de atención del usuario del Congreso de la República, que son: </w:t>
      </w:r>
    </w:p>
    <w:p w14:paraId="63004CBD" w14:textId="77777777" w:rsidR="00DD50ED" w:rsidRPr="009724FB" w:rsidRDefault="00DD50ED" w:rsidP="0018707A">
      <w:pPr>
        <w:pBdr>
          <w:top w:val="nil"/>
          <w:left w:val="nil"/>
          <w:bottom w:val="nil"/>
          <w:right w:val="nil"/>
          <w:between w:val="nil"/>
        </w:pBdr>
        <w:shd w:val="clear" w:color="auto" w:fill="FFFFFF"/>
        <w:jc w:val="both"/>
        <w:rPr>
          <w:rFonts w:ascii="Arial" w:eastAsia="Times New Roman" w:hAnsi="Arial" w:cs="Arial"/>
          <w:color w:val="252833"/>
        </w:rPr>
      </w:pPr>
    </w:p>
    <w:p w14:paraId="1D8CCFFF" w14:textId="77777777" w:rsidR="00DD50ED" w:rsidRPr="009724FB" w:rsidRDefault="0018707A" w:rsidP="0018707A">
      <w:pPr>
        <w:pBdr>
          <w:top w:val="nil"/>
          <w:left w:val="nil"/>
          <w:bottom w:val="nil"/>
          <w:right w:val="nil"/>
          <w:between w:val="nil"/>
        </w:pBdr>
        <w:shd w:val="clear" w:color="auto" w:fill="FFFFFF"/>
        <w:jc w:val="both"/>
        <w:rPr>
          <w:rFonts w:ascii="Arial" w:eastAsia="Times New Roman" w:hAnsi="Arial" w:cs="Arial"/>
          <w:color w:val="252833"/>
        </w:rPr>
      </w:pPr>
      <w:r w:rsidRPr="009724FB">
        <w:rPr>
          <w:rFonts w:ascii="Arial" w:eastAsia="Times New Roman" w:hAnsi="Arial" w:cs="Arial"/>
          <w:color w:val="252833"/>
        </w:rPr>
        <w:t xml:space="preserve">En el Senado de la República: Secretaría General, Dirección General Administrativa, </w:t>
      </w:r>
      <w:r w:rsidR="00DD50ED" w:rsidRPr="009724FB">
        <w:rPr>
          <w:rFonts w:ascii="Arial" w:eastAsia="Times New Roman" w:hAnsi="Arial" w:cs="Arial"/>
          <w:color w:val="252833"/>
        </w:rPr>
        <w:t xml:space="preserve">Unidad de Atención Ciudadana del Congreso, </w:t>
      </w:r>
      <w:r w:rsidRPr="009724FB">
        <w:rPr>
          <w:rFonts w:ascii="Arial" w:eastAsia="Times New Roman" w:hAnsi="Arial" w:cs="Arial"/>
          <w:color w:val="252833"/>
        </w:rPr>
        <w:t>División de Recursos Humanos, Comisión de Derechos Humanos</w:t>
      </w:r>
      <w:r w:rsidR="00DD50ED" w:rsidRPr="009724FB">
        <w:rPr>
          <w:rFonts w:ascii="Arial" w:eastAsia="Times New Roman" w:hAnsi="Arial" w:cs="Arial"/>
          <w:color w:val="252833"/>
        </w:rPr>
        <w:t xml:space="preserve"> y Audiencias</w:t>
      </w:r>
      <w:r w:rsidRPr="009724FB">
        <w:rPr>
          <w:rFonts w:ascii="Arial" w:eastAsia="Times New Roman" w:hAnsi="Arial" w:cs="Arial"/>
          <w:color w:val="252833"/>
        </w:rPr>
        <w:t>, Biblioteca del Congreso y en la Unidad de Correspondencia. </w:t>
      </w:r>
    </w:p>
    <w:p w14:paraId="3E141B3D" w14:textId="77777777" w:rsidR="00DD50ED" w:rsidRPr="009724FB" w:rsidRDefault="00DD50ED" w:rsidP="0018707A">
      <w:pPr>
        <w:pBdr>
          <w:top w:val="nil"/>
          <w:left w:val="nil"/>
          <w:bottom w:val="nil"/>
          <w:right w:val="nil"/>
          <w:between w:val="nil"/>
        </w:pBdr>
        <w:shd w:val="clear" w:color="auto" w:fill="FFFFFF"/>
        <w:jc w:val="both"/>
        <w:rPr>
          <w:rFonts w:ascii="Arial" w:eastAsia="Times New Roman" w:hAnsi="Arial" w:cs="Arial"/>
          <w:color w:val="252833"/>
        </w:rPr>
      </w:pPr>
    </w:p>
    <w:p w14:paraId="2465D671" w14:textId="77777777" w:rsidR="0018707A" w:rsidRPr="009724FB" w:rsidRDefault="0018707A" w:rsidP="0018707A">
      <w:pPr>
        <w:pBdr>
          <w:top w:val="nil"/>
          <w:left w:val="nil"/>
          <w:bottom w:val="nil"/>
          <w:right w:val="nil"/>
          <w:between w:val="nil"/>
        </w:pBdr>
        <w:shd w:val="clear" w:color="auto" w:fill="FFFFFF"/>
        <w:jc w:val="both"/>
        <w:rPr>
          <w:rFonts w:ascii="Arial" w:eastAsia="Times New Roman" w:hAnsi="Arial" w:cs="Arial"/>
          <w:color w:val="252833"/>
        </w:rPr>
      </w:pPr>
      <w:r w:rsidRPr="009724FB">
        <w:rPr>
          <w:rFonts w:ascii="Arial" w:eastAsia="Times New Roman" w:hAnsi="Arial" w:cs="Arial"/>
          <w:color w:val="252833"/>
        </w:rPr>
        <w:t xml:space="preserve">En la Cámara de Representantes: Secretaría General, Dirección Administrativa, </w:t>
      </w:r>
      <w:r w:rsidR="00DD50ED" w:rsidRPr="009724FB">
        <w:rPr>
          <w:rFonts w:ascii="Arial" w:eastAsia="Times New Roman" w:hAnsi="Arial" w:cs="Arial"/>
          <w:color w:val="252833"/>
        </w:rPr>
        <w:t xml:space="preserve">Unidad de Atención Ciudadana del Congreso, </w:t>
      </w:r>
      <w:r w:rsidRPr="009724FB">
        <w:rPr>
          <w:rFonts w:ascii="Arial" w:eastAsia="Times New Roman" w:hAnsi="Arial" w:cs="Arial"/>
          <w:color w:val="252833"/>
        </w:rPr>
        <w:t xml:space="preserve">División de Personal, Comisión de Derechos Humanos </w:t>
      </w:r>
      <w:r w:rsidR="00DD50ED" w:rsidRPr="009724FB">
        <w:rPr>
          <w:rFonts w:ascii="Arial" w:eastAsia="Times New Roman" w:hAnsi="Arial" w:cs="Arial"/>
          <w:color w:val="252833"/>
        </w:rPr>
        <w:t>y Audiencias,</w:t>
      </w:r>
      <w:r w:rsidRPr="009724FB">
        <w:rPr>
          <w:rFonts w:ascii="Arial" w:eastAsia="Times New Roman" w:hAnsi="Arial" w:cs="Arial"/>
          <w:color w:val="252833"/>
        </w:rPr>
        <w:t xml:space="preserve"> Hemeroteca del Congreso.</w:t>
      </w:r>
    </w:p>
    <w:p w14:paraId="71E07A60" w14:textId="77777777" w:rsidR="008015C6" w:rsidRPr="009724FB" w:rsidRDefault="008015C6" w:rsidP="0018707A">
      <w:pPr>
        <w:pBdr>
          <w:top w:val="nil"/>
          <w:left w:val="nil"/>
          <w:bottom w:val="nil"/>
          <w:right w:val="nil"/>
          <w:between w:val="nil"/>
        </w:pBdr>
        <w:shd w:val="clear" w:color="auto" w:fill="FFFFFF"/>
        <w:jc w:val="both"/>
        <w:rPr>
          <w:rFonts w:ascii="Arial" w:eastAsia="Times New Roman" w:hAnsi="Arial" w:cs="Arial"/>
          <w:color w:val="252833"/>
        </w:rPr>
      </w:pPr>
    </w:p>
    <w:p w14:paraId="4BC3A019" w14:textId="77777777" w:rsidR="0018707A" w:rsidRPr="009724FB" w:rsidRDefault="0018707A" w:rsidP="0018707A">
      <w:pPr>
        <w:pBdr>
          <w:top w:val="nil"/>
          <w:left w:val="nil"/>
          <w:bottom w:val="nil"/>
          <w:right w:val="nil"/>
          <w:between w:val="nil"/>
        </w:pBdr>
        <w:shd w:val="clear" w:color="auto" w:fill="FFFFFF"/>
        <w:jc w:val="both"/>
        <w:rPr>
          <w:rFonts w:ascii="Arial" w:eastAsia="Times New Roman" w:hAnsi="Arial" w:cs="Arial"/>
          <w:color w:val="252833"/>
        </w:rPr>
      </w:pPr>
      <w:r w:rsidRPr="009724FB">
        <w:rPr>
          <w:rFonts w:ascii="Arial" w:eastAsia="Times New Roman" w:hAnsi="Arial" w:cs="Arial"/>
          <w:color w:val="252833"/>
        </w:rPr>
        <w:t>Cuando una persona con discapacidad auditiva se acerque al punto de atención de los s</w:t>
      </w:r>
      <w:r w:rsidR="00DD50ED" w:rsidRPr="009724FB">
        <w:rPr>
          <w:rFonts w:ascii="Arial" w:eastAsia="Times New Roman" w:hAnsi="Arial" w:cs="Arial"/>
          <w:color w:val="252833"/>
        </w:rPr>
        <w:t>ervidores públicos del Congreso</w:t>
      </w:r>
      <w:r w:rsidRPr="009724FB">
        <w:rPr>
          <w:rFonts w:ascii="Arial" w:eastAsia="Times New Roman" w:hAnsi="Arial" w:cs="Arial"/>
          <w:color w:val="252833"/>
        </w:rPr>
        <w:t xml:space="preserve"> responsables de la</w:t>
      </w:r>
      <w:r w:rsidR="00DD50ED" w:rsidRPr="009724FB">
        <w:rPr>
          <w:rFonts w:ascii="Arial" w:eastAsia="Times New Roman" w:hAnsi="Arial" w:cs="Arial"/>
          <w:color w:val="252833"/>
        </w:rPr>
        <w:t xml:space="preserve"> atención a las personas sordas</w:t>
      </w:r>
      <w:r w:rsidRPr="009724FB">
        <w:rPr>
          <w:rFonts w:ascii="Arial" w:eastAsia="Times New Roman" w:hAnsi="Arial" w:cs="Arial"/>
          <w:color w:val="252833"/>
        </w:rPr>
        <w:t xml:space="preserve"> requiriendo atención, se debe seguir </w:t>
      </w:r>
      <w:r w:rsidR="00DD50ED" w:rsidRPr="009724FB">
        <w:rPr>
          <w:rFonts w:ascii="Arial" w:eastAsia="Times New Roman" w:hAnsi="Arial" w:cs="Arial"/>
          <w:color w:val="252833"/>
        </w:rPr>
        <w:t>el siguiente</w:t>
      </w:r>
      <w:r w:rsidRPr="009724FB">
        <w:rPr>
          <w:rFonts w:ascii="Arial" w:eastAsia="Times New Roman" w:hAnsi="Arial" w:cs="Arial"/>
          <w:color w:val="252833"/>
        </w:rPr>
        <w:t xml:space="preserve"> paso a paso:</w:t>
      </w:r>
    </w:p>
    <w:p w14:paraId="2AE1B63A" w14:textId="77777777" w:rsidR="00A926ED" w:rsidRDefault="00A926ED" w:rsidP="00ED70B4">
      <w:pPr>
        <w:pStyle w:val="Prrafodelista"/>
        <w:ind w:left="1211"/>
        <w:rPr>
          <w:rFonts w:ascii="Arial" w:hAnsi="Arial" w:cs="Arial"/>
        </w:rPr>
      </w:pPr>
    </w:p>
    <w:p w14:paraId="30188C10" w14:textId="77777777" w:rsidR="00A926ED" w:rsidRDefault="00A926ED" w:rsidP="00ED70B4">
      <w:pPr>
        <w:pStyle w:val="Prrafodelista"/>
        <w:ind w:left="1211"/>
        <w:rPr>
          <w:rFonts w:ascii="Arial" w:hAnsi="Arial" w:cs="Arial"/>
        </w:rPr>
      </w:pPr>
    </w:p>
    <w:p w14:paraId="38C2161C" w14:textId="77777777" w:rsidR="00B7507C" w:rsidRDefault="003F11B6" w:rsidP="00ED70B4">
      <w:pPr>
        <w:pStyle w:val="Prrafodelista"/>
        <w:ind w:left="1211"/>
        <w:rPr>
          <w:rFonts w:ascii="Arial" w:hAnsi="Arial" w:cs="Arial"/>
        </w:rPr>
      </w:pPr>
      <w:r>
        <w:rPr>
          <w:rFonts w:ascii="Times New Roman" w:eastAsia="Times New Roman" w:hAnsi="Times New Roman" w:cs="Times New Roman"/>
          <w:color w:val="000000"/>
        </w:rPr>
        <w:t xml:space="preserve"> </w:t>
      </w:r>
      <w:r w:rsidR="0018707A">
        <w:rPr>
          <w:rFonts w:ascii="Arial" w:hAnsi="Arial" w:cs="Arial"/>
        </w:rPr>
        <w:t xml:space="preserve">                    </w:t>
      </w:r>
    </w:p>
    <w:p w14:paraId="08D6F0EA" w14:textId="77777777" w:rsidR="00B7507C" w:rsidRDefault="00B7507C" w:rsidP="00ED70B4">
      <w:pPr>
        <w:pStyle w:val="Prrafodelista"/>
        <w:ind w:left="1211"/>
        <w:rPr>
          <w:rFonts w:ascii="Arial" w:hAnsi="Arial" w:cs="Arial"/>
        </w:rPr>
      </w:pPr>
    </w:p>
    <w:p w14:paraId="38E4F216" w14:textId="77777777" w:rsidR="00B7507C" w:rsidRDefault="00B7507C" w:rsidP="00ED70B4">
      <w:pPr>
        <w:pStyle w:val="Prrafodelista"/>
        <w:ind w:left="1211"/>
        <w:rPr>
          <w:rFonts w:ascii="Arial" w:hAnsi="Arial" w:cs="Arial"/>
        </w:rPr>
      </w:pPr>
    </w:p>
    <w:p w14:paraId="42280EDB" w14:textId="77777777" w:rsidR="00B7507C" w:rsidRDefault="00B7507C" w:rsidP="00ED70B4">
      <w:pPr>
        <w:pStyle w:val="Prrafodelista"/>
        <w:ind w:left="1211"/>
        <w:rPr>
          <w:rFonts w:ascii="Arial" w:hAnsi="Arial" w:cs="Arial"/>
        </w:rPr>
      </w:pPr>
    </w:p>
    <w:p w14:paraId="15CED1BC" w14:textId="77777777" w:rsidR="00B7507C" w:rsidRDefault="00B7507C" w:rsidP="00ED70B4">
      <w:pPr>
        <w:pStyle w:val="Prrafodelista"/>
        <w:ind w:left="1211"/>
        <w:rPr>
          <w:rFonts w:ascii="Arial" w:hAnsi="Arial" w:cs="Arial"/>
        </w:rPr>
      </w:pPr>
    </w:p>
    <w:p w14:paraId="3A50DB89" w14:textId="77777777" w:rsidR="00B7507C" w:rsidRDefault="00B7507C" w:rsidP="00ED70B4">
      <w:pPr>
        <w:pStyle w:val="Prrafodelista"/>
        <w:ind w:left="1211"/>
        <w:rPr>
          <w:rFonts w:ascii="Arial" w:hAnsi="Arial" w:cs="Arial"/>
        </w:rPr>
      </w:pPr>
    </w:p>
    <w:p w14:paraId="4B02E020" w14:textId="77777777" w:rsidR="00B7507C" w:rsidRDefault="00B7507C" w:rsidP="00ED70B4">
      <w:pPr>
        <w:pStyle w:val="Prrafodelista"/>
        <w:ind w:left="1211"/>
        <w:rPr>
          <w:rFonts w:ascii="Arial" w:hAnsi="Arial" w:cs="Arial"/>
        </w:rPr>
      </w:pPr>
    </w:p>
    <w:p w14:paraId="485CFECC" w14:textId="77777777" w:rsidR="00B7507C" w:rsidRDefault="00B7507C" w:rsidP="00ED70B4">
      <w:pPr>
        <w:pStyle w:val="Prrafodelista"/>
        <w:ind w:left="1211"/>
        <w:rPr>
          <w:rFonts w:ascii="Arial" w:hAnsi="Arial" w:cs="Arial"/>
        </w:rPr>
      </w:pPr>
    </w:p>
    <w:p w14:paraId="32A7A36A" w14:textId="77777777" w:rsidR="00A926ED" w:rsidRDefault="0018707A" w:rsidP="00ED70B4">
      <w:pPr>
        <w:pStyle w:val="Prrafodelista"/>
        <w:ind w:left="1211"/>
        <w:rPr>
          <w:rFonts w:ascii="Arial" w:hAnsi="Arial" w:cs="Arial"/>
        </w:rPr>
      </w:pPr>
      <w:r>
        <w:rPr>
          <w:rFonts w:ascii="Arial" w:hAnsi="Arial" w:cs="Arial"/>
        </w:rPr>
        <w:t xml:space="preserve">                                                                                                          </w:t>
      </w:r>
      <w:r>
        <w:rPr>
          <w:noProof/>
        </w:rPr>
        <w:t xml:space="preserve">                                               </w:t>
      </w:r>
    </w:p>
    <w:p w14:paraId="6434E209" w14:textId="77777777" w:rsidR="00A926ED" w:rsidRDefault="00CF1A94"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691008" behindDoc="0" locked="0" layoutInCell="1" hidden="0" allowOverlap="1" wp14:anchorId="191DEEFE" wp14:editId="2C663568">
                <wp:simplePos x="0" y="0"/>
                <wp:positionH relativeFrom="column">
                  <wp:posOffset>-471805</wp:posOffset>
                </wp:positionH>
                <wp:positionV relativeFrom="paragraph">
                  <wp:posOffset>2540</wp:posOffset>
                </wp:positionV>
                <wp:extent cx="2374265" cy="1057275"/>
                <wp:effectExtent l="0" t="0" r="26035" b="28575"/>
                <wp:wrapNone/>
                <wp:docPr id="17" name="17 Rectángulo"/>
                <wp:cNvGraphicFramePr/>
                <a:graphic xmlns:a="http://schemas.openxmlformats.org/drawingml/2006/main">
                  <a:graphicData uri="http://schemas.microsoft.com/office/word/2010/wordprocessingShape">
                    <wps:wsp>
                      <wps:cNvSpPr/>
                      <wps:spPr>
                        <a:xfrm>
                          <a:off x="0" y="0"/>
                          <a:ext cx="2374265" cy="1057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BCCBAA" w14:textId="77777777" w:rsidR="00E101E0" w:rsidRDefault="00E101E0" w:rsidP="003F11B6">
                            <w:pPr>
                              <w:spacing w:line="275" w:lineRule="auto"/>
                              <w:jc w:val="center"/>
                              <w:textDirection w:val="btLr"/>
                            </w:pPr>
                            <w:r>
                              <w:rPr>
                                <w:rFonts w:ascii="Times New Roman" w:eastAsia="Times New Roman" w:hAnsi="Times New Roman" w:cs="Times New Roman"/>
                                <w:color w:val="000000"/>
                              </w:rPr>
                              <w:t xml:space="preserve">En la página de Inicio del Centro de Relevo, seleccione la opción </w:t>
                            </w:r>
                            <w:r>
                              <w:rPr>
                                <w:rFonts w:ascii="Times New Roman" w:eastAsia="Times New Roman" w:hAnsi="Times New Roman" w:cs="Times New Roman"/>
                                <w:b/>
                                <w:color w:val="000000"/>
                              </w:rPr>
                              <w:t>“SERVICIO DE INTERPRETACIÓN EN LÍNEA – SIEL”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1DEEFE" id="17 Rectángulo" o:spid="_x0000_s1032" style="position:absolute;left:0;text-align:left;margin-left:-37.15pt;margin-top:.2pt;width:186.95pt;height:8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">
                <v:stroke startarrowwidth="narrow" startarrowlength="short" endarrowwidth="narrow" endarrowlength="short"/>
                <v:textbox inset="2.53958mm,1.2694mm,2.53958mm,1.2694mm">
                  <w:txbxContent>
                    <w:p w14:paraId="28BCCBAA" w14:textId="77777777" w:rsidR="00E101E0" w:rsidRDefault="00E101E0" w:rsidP="003F11B6">
                      <w:pPr>
                        <w:spacing w:line="275" w:lineRule="auto"/>
                        <w:jc w:val="center"/>
                        <w:textDirection w:val="btLr"/>
                      </w:pPr>
                      <w:r>
                        <w:rPr>
                          <w:rFonts w:ascii="Times New Roman" w:eastAsia="Times New Roman" w:hAnsi="Times New Roman" w:cs="Times New Roman"/>
                          <w:color w:val="000000"/>
                        </w:rPr>
                        <w:t xml:space="preserve">En la página de Inicio del Centro de Relevo, seleccione la opción </w:t>
                      </w:r>
                      <w:r>
                        <w:rPr>
                          <w:rFonts w:ascii="Times New Roman" w:eastAsia="Times New Roman" w:hAnsi="Times New Roman" w:cs="Times New Roman"/>
                          <w:b/>
                          <w:color w:val="000000"/>
                        </w:rPr>
                        <w:t>“SERVICIO DE INTERPRETACIÓN EN LÍNEA – SIEL”</w:t>
                      </w:r>
                    </w:p>
                  </w:txbxContent>
                </v:textbox>
              </v:rect>
            </w:pict>
          </mc:Fallback>
        </mc:AlternateContent>
      </w:r>
      <w:r w:rsidR="0018707A">
        <w:rPr>
          <w:noProof/>
          <w:lang w:eastAsia="es-CO"/>
        </w:rPr>
        <mc:AlternateContent>
          <mc:Choice Requires="wps">
            <w:drawing>
              <wp:anchor distT="0" distB="0" distL="114300" distR="114300" simplePos="0" relativeHeight="251694080" behindDoc="0" locked="0" layoutInCell="1" hidden="0" allowOverlap="1" wp14:anchorId="681B93EC" wp14:editId="0506A6F8">
                <wp:simplePos x="0" y="0"/>
                <wp:positionH relativeFrom="column">
                  <wp:posOffset>3176270</wp:posOffset>
                </wp:positionH>
                <wp:positionV relativeFrom="paragraph">
                  <wp:posOffset>1663700</wp:posOffset>
                </wp:positionV>
                <wp:extent cx="1809115" cy="657225"/>
                <wp:effectExtent l="0" t="0" r="19685" b="28575"/>
                <wp:wrapNone/>
                <wp:docPr id="22" name="22 Rectángulo"/>
                <wp:cNvGraphicFramePr/>
                <a:graphic xmlns:a="http://schemas.openxmlformats.org/drawingml/2006/main">
                  <a:graphicData uri="http://schemas.microsoft.com/office/word/2010/wordprocessingShape">
                    <wps:wsp>
                      <wps:cNvSpPr/>
                      <wps:spPr>
                        <a:xfrm>
                          <a:off x="0" y="0"/>
                          <a:ext cx="1809115" cy="657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0A27F9" w14:textId="77777777" w:rsidR="00E101E0" w:rsidRDefault="00E101E0" w:rsidP="00295BFE">
                            <w:pPr>
                              <w:spacing w:line="275" w:lineRule="auto"/>
                              <w:jc w:val="center"/>
                              <w:textDirection w:val="btLr"/>
                            </w:pPr>
                            <w:r>
                              <w:rPr>
                                <w:rFonts w:ascii="Times New Roman" w:eastAsia="Times New Roman" w:hAnsi="Times New Roman" w:cs="Times New Roman"/>
                                <w:color w:val="000000"/>
                              </w:rPr>
                              <w:t xml:space="preserve">Seleccione </w:t>
                            </w:r>
                            <w:r>
                              <w:rPr>
                                <w:rFonts w:ascii="Times New Roman" w:eastAsia="Times New Roman" w:hAnsi="Times New Roman" w:cs="Times New Roman"/>
                                <w:b/>
                                <w:color w:val="000000"/>
                              </w:rPr>
                              <w:t>“INGRESA AL SIEL”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1B93EC" id="22 Rectángulo" o:spid="_x0000_s1033" style="position:absolute;left:0;text-align:left;margin-left:250.1pt;margin-top:131pt;width:142.4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">
                <v:stroke startarrowwidth="narrow" startarrowlength="short" endarrowwidth="narrow" endarrowlength="short"/>
                <v:textbox inset="2.53958mm,1.2694mm,2.53958mm,1.2694mm">
                  <w:txbxContent>
                    <w:p w14:paraId="760A27F9" w14:textId="77777777" w:rsidR="00E101E0" w:rsidRDefault="00E101E0" w:rsidP="00295BFE">
                      <w:pPr>
                        <w:spacing w:line="275" w:lineRule="auto"/>
                        <w:jc w:val="center"/>
                        <w:textDirection w:val="btLr"/>
                      </w:pPr>
                      <w:r>
                        <w:rPr>
                          <w:rFonts w:ascii="Times New Roman" w:eastAsia="Times New Roman" w:hAnsi="Times New Roman" w:cs="Times New Roman"/>
                          <w:color w:val="000000"/>
                        </w:rPr>
                        <w:t xml:space="preserve">Seleccione </w:t>
                      </w:r>
                      <w:r>
                        <w:rPr>
                          <w:rFonts w:ascii="Times New Roman" w:eastAsia="Times New Roman" w:hAnsi="Times New Roman" w:cs="Times New Roman"/>
                          <w:b/>
                          <w:color w:val="000000"/>
                        </w:rPr>
                        <w:t>“INGRESA AL SIEL”</w:t>
                      </w:r>
                    </w:p>
                  </w:txbxContent>
                </v:textbox>
              </v:rect>
            </w:pict>
          </mc:Fallback>
        </mc:AlternateContent>
      </w:r>
      <w:r w:rsidR="0018707A">
        <w:rPr>
          <w:rFonts w:ascii="Arial" w:hAnsi="Arial" w:cs="Arial"/>
          <w:noProof/>
          <w:lang w:eastAsia="es-CO"/>
        </w:rPr>
        <mc:AlternateContent>
          <mc:Choice Requires="wps">
            <w:drawing>
              <wp:anchor distT="0" distB="0" distL="114300" distR="114300" simplePos="0" relativeHeight="251692032" behindDoc="0" locked="0" layoutInCell="1" allowOverlap="1" wp14:anchorId="6B403096" wp14:editId="1894E90C">
                <wp:simplePos x="0" y="0"/>
                <wp:positionH relativeFrom="column">
                  <wp:posOffset>1928495</wp:posOffset>
                </wp:positionH>
                <wp:positionV relativeFrom="paragraph">
                  <wp:posOffset>330200</wp:posOffset>
                </wp:positionV>
                <wp:extent cx="161925" cy="142875"/>
                <wp:effectExtent l="0" t="19050" r="47625" b="47625"/>
                <wp:wrapNone/>
                <wp:docPr id="19" name="19 Flecha derecha"/>
                <wp:cNvGraphicFramePr/>
                <a:graphic xmlns:a="http://schemas.openxmlformats.org/drawingml/2006/main">
                  <a:graphicData uri="http://schemas.microsoft.com/office/word/2010/wordprocessingShape">
                    <wps:wsp>
                      <wps:cNvSpPr/>
                      <wps:spPr>
                        <a:xfrm>
                          <a:off x="0" y="0"/>
                          <a:ext cx="161925" cy="1428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2C0EB" id="19 Flecha derecha" o:spid="_x0000_s1026" type="#_x0000_t13" style="position:absolute;margin-left:151.85pt;margin-top:26pt;width:12.75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" adj="12071" fillcolor="white [3201]" strokecolor="#f79646 [3209]" strokeweight="2pt"/>
            </w:pict>
          </mc:Fallback>
        </mc:AlternateContent>
      </w:r>
      <w:r w:rsidR="0018707A">
        <w:rPr>
          <w:rFonts w:ascii="Arial" w:hAnsi="Arial" w:cs="Arial"/>
        </w:rPr>
        <w:t xml:space="preserve">                                     </w:t>
      </w:r>
      <w:r w:rsidR="0018707A">
        <w:rPr>
          <w:rFonts w:ascii="Arial" w:hAnsi="Arial" w:cs="Arial"/>
          <w:noProof/>
          <w:lang w:eastAsia="es-CO"/>
        </w:rPr>
        <w:drawing>
          <wp:inline distT="0" distB="0" distL="0" distR="0" wp14:anchorId="23BD4342" wp14:editId="2ECA02E9">
            <wp:extent cx="3828415" cy="1731645"/>
            <wp:effectExtent l="0" t="0" r="63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8415" cy="1731645"/>
                    </a:xfrm>
                    <a:prstGeom prst="rect">
                      <a:avLst/>
                    </a:prstGeom>
                    <a:noFill/>
                  </pic:spPr>
                </pic:pic>
              </a:graphicData>
            </a:graphic>
          </wp:inline>
        </w:drawing>
      </w:r>
    </w:p>
    <w:p w14:paraId="5BD06CE0" w14:textId="77777777" w:rsidR="00A926ED" w:rsidRDefault="00A926ED" w:rsidP="00ED70B4">
      <w:pPr>
        <w:pStyle w:val="Prrafodelista"/>
        <w:ind w:left="1211"/>
        <w:rPr>
          <w:rFonts w:ascii="Arial" w:hAnsi="Arial" w:cs="Arial"/>
        </w:rPr>
      </w:pPr>
    </w:p>
    <w:p w14:paraId="65EDC602" w14:textId="77777777" w:rsidR="00A926ED" w:rsidRDefault="00A926ED" w:rsidP="00ED70B4">
      <w:pPr>
        <w:pStyle w:val="Prrafodelista"/>
        <w:ind w:left="1211"/>
        <w:rPr>
          <w:rFonts w:ascii="Arial" w:hAnsi="Arial" w:cs="Arial"/>
        </w:rPr>
      </w:pPr>
    </w:p>
    <w:p w14:paraId="6DD2257F" w14:textId="77777777" w:rsidR="00A926ED" w:rsidRDefault="00A926ED" w:rsidP="00ED70B4">
      <w:pPr>
        <w:pStyle w:val="Prrafodelista"/>
        <w:ind w:left="1211"/>
        <w:rPr>
          <w:rFonts w:ascii="Arial" w:hAnsi="Arial" w:cs="Arial"/>
        </w:rPr>
      </w:pPr>
    </w:p>
    <w:p w14:paraId="31F5731F" w14:textId="77777777" w:rsidR="00A926ED" w:rsidRDefault="00A926ED" w:rsidP="00ED70B4">
      <w:pPr>
        <w:pStyle w:val="Prrafodelista"/>
        <w:ind w:left="1211"/>
        <w:rPr>
          <w:rFonts w:ascii="Arial" w:hAnsi="Arial" w:cs="Arial"/>
        </w:rPr>
      </w:pPr>
    </w:p>
    <w:p w14:paraId="304E3B03" w14:textId="77777777" w:rsidR="00A926ED" w:rsidRDefault="00295BFE" w:rsidP="0018707A">
      <w:pPr>
        <w:pStyle w:val="Prrafodelista"/>
        <w:tabs>
          <w:tab w:val="left" w:pos="3225"/>
        </w:tabs>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96128" behindDoc="0" locked="0" layoutInCell="1" allowOverlap="1" wp14:anchorId="16DE6682" wp14:editId="6D0F561A">
                <wp:simplePos x="0" y="0"/>
                <wp:positionH relativeFrom="column">
                  <wp:posOffset>4136390</wp:posOffset>
                </wp:positionH>
                <wp:positionV relativeFrom="paragraph">
                  <wp:posOffset>47625</wp:posOffset>
                </wp:positionV>
                <wp:extent cx="180340" cy="161925"/>
                <wp:effectExtent l="28257" t="0" r="38418" b="38417"/>
                <wp:wrapNone/>
                <wp:docPr id="23" name="23 Flecha derecha"/>
                <wp:cNvGraphicFramePr/>
                <a:graphic xmlns:a="http://schemas.openxmlformats.org/drawingml/2006/main">
                  <a:graphicData uri="http://schemas.microsoft.com/office/word/2010/wordprocessingShape">
                    <wps:wsp>
                      <wps:cNvSpPr/>
                      <wps:spPr>
                        <a:xfrm rot="5400000">
                          <a:off x="0" y="0"/>
                          <a:ext cx="180340"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D218" id="23 Flecha derecha" o:spid="_x0000_s1026" type="#_x0000_t13" style="position:absolute;margin-left:325.7pt;margin-top:3.75pt;width:14.2pt;height:12.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" adj="11903" fillcolor="white [3201]" strokecolor="#f79646 [3209]" strokeweight="2pt"/>
            </w:pict>
          </mc:Fallback>
        </mc:AlternateContent>
      </w:r>
      <w:r w:rsidR="0018707A">
        <w:rPr>
          <w:rFonts w:ascii="Arial" w:hAnsi="Arial" w:cs="Arial"/>
        </w:rPr>
        <w:tab/>
        <w:t xml:space="preserve">                 </w:t>
      </w:r>
    </w:p>
    <w:p w14:paraId="443AB842" w14:textId="77777777" w:rsidR="00A926ED" w:rsidRDefault="0018707A" w:rsidP="00ED70B4">
      <w:pPr>
        <w:pStyle w:val="Prrafodelista"/>
        <w:ind w:left="1211"/>
        <w:rPr>
          <w:rFonts w:ascii="Arial" w:hAnsi="Arial" w:cs="Arial"/>
        </w:rPr>
      </w:pPr>
      <w:r>
        <w:rPr>
          <w:noProof/>
        </w:rPr>
        <w:t xml:space="preserve">                        </w:t>
      </w:r>
    </w:p>
    <w:p w14:paraId="1BBB9179" w14:textId="77777777" w:rsidR="00A926ED" w:rsidRDefault="00295BFE" w:rsidP="00ED70B4">
      <w:pPr>
        <w:pStyle w:val="Prrafodelista"/>
        <w:ind w:left="1211"/>
        <w:rPr>
          <w:rFonts w:ascii="Arial" w:hAnsi="Arial" w:cs="Arial"/>
        </w:rPr>
      </w:pPr>
      <w:r>
        <w:rPr>
          <w:noProof/>
        </w:rPr>
        <w:lastRenderedPageBreak/>
        <w:t xml:space="preserve">                                                               </w:t>
      </w:r>
      <w:r>
        <w:rPr>
          <w:noProof/>
          <w:lang w:eastAsia="es-CO"/>
        </w:rPr>
        <w:drawing>
          <wp:inline distT="0" distB="0" distL="0" distR="0" wp14:anchorId="00670B3A" wp14:editId="0C265337">
            <wp:extent cx="2723514" cy="1490678"/>
            <wp:effectExtent l="0" t="0" r="1270" b="0"/>
            <wp:docPr id="2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
                    <a:srcRect l="1388" t="9875" r="22607" b="20679"/>
                    <a:stretch>
                      <a:fillRect/>
                    </a:stretch>
                  </pic:blipFill>
                  <pic:spPr>
                    <a:xfrm>
                      <a:off x="0" y="0"/>
                      <a:ext cx="2724872" cy="1491422"/>
                    </a:xfrm>
                    <a:prstGeom prst="rect">
                      <a:avLst/>
                    </a:prstGeom>
                    <a:ln/>
                  </pic:spPr>
                </pic:pic>
              </a:graphicData>
            </a:graphic>
          </wp:inline>
        </w:drawing>
      </w:r>
    </w:p>
    <w:p w14:paraId="05C88C1A" w14:textId="77777777" w:rsidR="00A926ED" w:rsidRDefault="00130046"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699200" behindDoc="0" locked="0" layoutInCell="1" allowOverlap="1" wp14:anchorId="35531FBA" wp14:editId="50F4F402">
                <wp:simplePos x="0" y="0"/>
                <wp:positionH relativeFrom="column">
                  <wp:posOffset>1880870</wp:posOffset>
                </wp:positionH>
                <wp:positionV relativeFrom="paragraph">
                  <wp:posOffset>459740</wp:posOffset>
                </wp:positionV>
                <wp:extent cx="142875" cy="161925"/>
                <wp:effectExtent l="0" t="19050" r="47625" b="47625"/>
                <wp:wrapNone/>
                <wp:docPr id="26" name="26 Flecha derecha"/>
                <wp:cNvGraphicFramePr/>
                <a:graphic xmlns:a="http://schemas.openxmlformats.org/drawingml/2006/main">
                  <a:graphicData uri="http://schemas.microsoft.com/office/word/2010/wordprocessingShape">
                    <wps:wsp>
                      <wps:cNvSpPr/>
                      <wps:spPr>
                        <a:xfrm>
                          <a:off x="0" y="0"/>
                          <a:ext cx="142875"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16550" id="26 Flecha derecha" o:spid="_x0000_s1026" type="#_x0000_t13" style="position:absolute;margin-left:148.1pt;margin-top:36.2pt;width:11.25pt;height:12.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" adj="10800" fillcolor="white [3201]" strokecolor="#f79646 [3209]" strokeweight="2pt"/>
            </w:pict>
          </mc:Fallback>
        </mc:AlternateContent>
      </w:r>
      <w:r>
        <w:rPr>
          <w:rFonts w:ascii="Arial" w:hAnsi="Arial" w:cs="Arial"/>
        </w:rPr>
        <w:t xml:space="preserve">                                                 </w:t>
      </w:r>
      <w:r>
        <w:rPr>
          <w:noProof/>
          <w:lang w:eastAsia="es-CO"/>
        </w:rPr>
        <w:drawing>
          <wp:inline distT="0" distB="0" distL="0" distR="0" wp14:anchorId="6041CC53" wp14:editId="57487B58">
            <wp:extent cx="2861462" cy="1733634"/>
            <wp:effectExtent l="0" t="0" r="0" b="0"/>
            <wp:docPr id="8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l="21863" t="10802" r="1090" b="6172"/>
                    <a:stretch>
                      <a:fillRect/>
                    </a:stretch>
                  </pic:blipFill>
                  <pic:spPr>
                    <a:xfrm>
                      <a:off x="0" y="0"/>
                      <a:ext cx="2861462" cy="1733634"/>
                    </a:xfrm>
                    <a:prstGeom prst="rect">
                      <a:avLst/>
                    </a:prstGeom>
                    <a:ln/>
                  </pic:spPr>
                </pic:pic>
              </a:graphicData>
            </a:graphic>
          </wp:inline>
        </w:drawing>
      </w:r>
      <w:r w:rsidR="0018707A">
        <w:rPr>
          <w:noProof/>
          <w:lang w:eastAsia="es-CO"/>
        </w:rPr>
        <mc:AlternateContent>
          <mc:Choice Requires="wps">
            <w:drawing>
              <wp:anchor distT="0" distB="0" distL="114300" distR="114300" simplePos="0" relativeHeight="251698176" behindDoc="0" locked="0" layoutInCell="1" hidden="0" allowOverlap="1" wp14:anchorId="12B0CE17" wp14:editId="23DF0A25">
                <wp:simplePos x="0" y="0"/>
                <wp:positionH relativeFrom="column">
                  <wp:posOffset>-167006</wp:posOffset>
                </wp:positionH>
                <wp:positionV relativeFrom="paragraph">
                  <wp:posOffset>69215</wp:posOffset>
                </wp:positionV>
                <wp:extent cx="1704975" cy="904875"/>
                <wp:effectExtent l="0" t="0" r="28575" b="28575"/>
                <wp:wrapNone/>
                <wp:docPr id="25" name="25 Rectángulo"/>
                <wp:cNvGraphicFramePr/>
                <a:graphic xmlns:a="http://schemas.openxmlformats.org/drawingml/2006/main">
                  <a:graphicData uri="http://schemas.microsoft.com/office/word/2010/wordprocessingShape">
                    <wps:wsp>
                      <wps:cNvSpPr/>
                      <wps:spPr>
                        <a:xfrm>
                          <a:off x="0" y="0"/>
                          <a:ext cx="1704975" cy="904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950E31" w14:textId="77777777" w:rsidR="00E101E0" w:rsidRDefault="00E101E0" w:rsidP="0018707A">
                            <w:pPr>
                              <w:spacing w:line="275" w:lineRule="auto"/>
                              <w:jc w:val="center"/>
                              <w:textDirection w:val="btLr"/>
                            </w:pPr>
                            <w:r>
                              <w:rPr>
                                <w:color w:val="000000"/>
                              </w:rPr>
                              <w:t xml:space="preserve">Haga click en la parte inferior derecha en el botón </w:t>
                            </w:r>
                            <w:r>
                              <w:rPr>
                                <w:rFonts w:ascii="Times New Roman" w:eastAsia="Times New Roman" w:hAnsi="Times New Roman" w:cs="Times New Roman"/>
                                <w:b/>
                                <w:color w:val="000000"/>
                              </w:rPr>
                              <w:t>“INICIAR CHAT”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B0CE17" id="25 Rectángulo" o:spid="_x0000_s1034" style="position:absolute;left:0;text-align:left;margin-left:-13.15pt;margin-top:5.45pt;width:134.2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">
                <v:stroke startarrowwidth="narrow" startarrowlength="short" endarrowwidth="narrow" endarrowlength="short"/>
                <v:textbox inset="2.53958mm,1.2694mm,2.53958mm,1.2694mm">
                  <w:txbxContent>
                    <w:p w14:paraId="3A950E31" w14:textId="77777777" w:rsidR="00E101E0" w:rsidRDefault="00E101E0" w:rsidP="0018707A">
                      <w:pPr>
                        <w:spacing w:line="275" w:lineRule="auto"/>
                        <w:jc w:val="center"/>
                        <w:textDirection w:val="btLr"/>
                      </w:pPr>
                      <w:r>
                        <w:rPr>
                          <w:color w:val="000000"/>
                        </w:rPr>
                        <w:t xml:space="preserve">Haga click en la parte inferior derecha en el botón </w:t>
                      </w:r>
                      <w:r>
                        <w:rPr>
                          <w:rFonts w:ascii="Times New Roman" w:eastAsia="Times New Roman" w:hAnsi="Times New Roman" w:cs="Times New Roman"/>
                          <w:b/>
                          <w:color w:val="000000"/>
                        </w:rPr>
                        <w:t>“INICIAR CHAT”</w:t>
                      </w:r>
                    </w:p>
                  </w:txbxContent>
                </v:textbox>
              </v:rect>
            </w:pict>
          </mc:Fallback>
        </mc:AlternateContent>
      </w:r>
    </w:p>
    <w:p w14:paraId="79B37D4F" w14:textId="77777777" w:rsidR="00A926ED" w:rsidRDefault="00A926ED" w:rsidP="00ED70B4">
      <w:pPr>
        <w:pStyle w:val="Prrafodelista"/>
        <w:ind w:left="1211"/>
        <w:rPr>
          <w:rFonts w:ascii="Arial" w:hAnsi="Arial" w:cs="Arial"/>
        </w:rPr>
      </w:pPr>
    </w:p>
    <w:p w14:paraId="75DB44EB" w14:textId="77777777" w:rsidR="00A926ED" w:rsidRDefault="00A926ED" w:rsidP="00ED70B4">
      <w:pPr>
        <w:pStyle w:val="Prrafodelista"/>
        <w:ind w:left="1211"/>
        <w:rPr>
          <w:rFonts w:ascii="Arial" w:hAnsi="Arial" w:cs="Arial"/>
        </w:rPr>
      </w:pPr>
    </w:p>
    <w:p w14:paraId="77EFEA12" w14:textId="77777777" w:rsidR="00A926ED" w:rsidRDefault="00A926ED" w:rsidP="00ED70B4">
      <w:pPr>
        <w:pStyle w:val="Prrafodelista"/>
        <w:ind w:left="1211"/>
        <w:rPr>
          <w:rFonts w:ascii="Arial" w:hAnsi="Arial" w:cs="Arial"/>
        </w:rPr>
      </w:pPr>
    </w:p>
    <w:p w14:paraId="49F3BABC" w14:textId="77777777" w:rsidR="00A926ED" w:rsidRDefault="00CF1A94"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01248" behindDoc="0" locked="0" layoutInCell="1" hidden="0" allowOverlap="1" wp14:anchorId="3E94F35A" wp14:editId="7348893A">
                <wp:simplePos x="0" y="0"/>
                <wp:positionH relativeFrom="column">
                  <wp:posOffset>-160020</wp:posOffset>
                </wp:positionH>
                <wp:positionV relativeFrom="paragraph">
                  <wp:posOffset>107950</wp:posOffset>
                </wp:positionV>
                <wp:extent cx="2363470" cy="1293495"/>
                <wp:effectExtent l="0" t="0" r="17780" b="20955"/>
                <wp:wrapNone/>
                <wp:docPr id="36" name="36 Rectángulo"/>
                <wp:cNvGraphicFramePr/>
                <a:graphic xmlns:a="http://schemas.openxmlformats.org/drawingml/2006/main">
                  <a:graphicData uri="http://schemas.microsoft.com/office/word/2010/wordprocessingShape">
                    <wps:wsp>
                      <wps:cNvSpPr/>
                      <wps:spPr>
                        <a:xfrm>
                          <a:off x="0" y="0"/>
                          <a:ext cx="2363470" cy="1293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7260FD" w14:textId="77777777" w:rsidR="00E101E0" w:rsidRDefault="00E101E0" w:rsidP="00130046">
                            <w:pPr>
                              <w:spacing w:line="275" w:lineRule="auto"/>
                              <w:jc w:val="both"/>
                              <w:textDirection w:val="btLr"/>
                            </w:pPr>
                            <w:r>
                              <w:rPr>
                                <w:rFonts w:ascii="Times New Roman" w:eastAsia="Times New Roman" w:hAnsi="Times New Roman" w:cs="Times New Roman"/>
                                <w:color w:val="000000"/>
                              </w:rPr>
                              <w:t>En la parte superior del cuadro de Chat haga click en las Opciones y seleccione “</w:t>
                            </w:r>
                            <w:r>
                              <w:rPr>
                                <w:rFonts w:ascii="Times New Roman" w:eastAsia="Times New Roman" w:hAnsi="Times New Roman" w:cs="Times New Roman"/>
                                <w:b/>
                                <w:color w:val="000000"/>
                              </w:rPr>
                              <w:t>2SIEL”</w:t>
                            </w:r>
                          </w:p>
                          <w:p w14:paraId="34FFAFBE"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Luego ingrese su usuario y contraseña y seleccione </w:t>
                            </w:r>
                            <w:r>
                              <w:rPr>
                                <w:rFonts w:ascii="Times New Roman" w:eastAsia="Times New Roman" w:hAnsi="Times New Roman" w:cs="Times New Roman"/>
                                <w:b/>
                                <w:color w:val="000000"/>
                              </w:rPr>
                              <w:t>“INICIAR CHAT”</w:t>
                            </w:r>
                          </w:p>
                        </w:txbxContent>
                      </wps:txbx>
                      <wps:bodyPr spcFirstLastPara="1" wrap="square" lIns="91425" tIns="45700" rIns="91425" bIns="45700" anchor="t" anchorCtr="0"/>
                    </wps:wsp>
                  </a:graphicData>
                </a:graphic>
              </wp:anchor>
            </w:drawing>
          </mc:Choice>
          <mc:Fallback>
            <w:pict>
              <v:rect w14:anchorId="3E94F35A" id="36 Rectángulo" o:spid="_x0000_s1035" style="position:absolute;left:0;text-align:left;margin-left:-12.6pt;margin-top:8.5pt;width:186.1pt;height:101.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">
                <v:stroke startarrowwidth="narrow" startarrowlength="short" endarrowwidth="narrow" endarrowlength="short"/>
                <v:textbox inset="2.53958mm,1.2694mm,2.53958mm,1.2694mm">
                  <w:txbxContent>
                    <w:p w14:paraId="6E7260FD" w14:textId="77777777" w:rsidR="00E101E0" w:rsidRDefault="00E101E0" w:rsidP="00130046">
                      <w:pPr>
                        <w:spacing w:line="275" w:lineRule="auto"/>
                        <w:jc w:val="both"/>
                        <w:textDirection w:val="btLr"/>
                      </w:pPr>
                      <w:r>
                        <w:rPr>
                          <w:rFonts w:ascii="Times New Roman" w:eastAsia="Times New Roman" w:hAnsi="Times New Roman" w:cs="Times New Roman"/>
                          <w:color w:val="000000"/>
                        </w:rPr>
                        <w:t>En la parte superior del cuadro de Chat haga click en las Opciones y seleccione “</w:t>
                      </w:r>
                      <w:r>
                        <w:rPr>
                          <w:rFonts w:ascii="Times New Roman" w:eastAsia="Times New Roman" w:hAnsi="Times New Roman" w:cs="Times New Roman"/>
                          <w:b/>
                          <w:color w:val="000000"/>
                        </w:rPr>
                        <w:t>2SIEL”</w:t>
                      </w:r>
                    </w:p>
                    <w:p w14:paraId="34FFAFBE"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Luego ingrese su usuario y contraseña y seleccione </w:t>
                      </w:r>
                      <w:r>
                        <w:rPr>
                          <w:rFonts w:ascii="Times New Roman" w:eastAsia="Times New Roman" w:hAnsi="Times New Roman" w:cs="Times New Roman"/>
                          <w:b/>
                          <w:color w:val="000000"/>
                        </w:rPr>
                        <w:t>“INICIAR CHAT”</w:t>
                      </w:r>
                    </w:p>
                  </w:txbxContent>
                </v:textbox>
              </v:rect>
            </w:pict>
          </mc:Fallback>
        </mc:AlternateContent>
      </w:r>
      <w:r w:rsidR="00130046">
        <w:rPr>
          <w:rFonts w:ascii="Arial" w:hAnsi="Arial" w:cs="Arial"/>
          <w:noProof/>
          <w:lang w:eastAsia="es-CO"/>
        </w:rPr>
        <mc:AlternateContent>
          <mc:Choice Requires="wps">
            <w:drawing>
              <wp:anchor distT="0" distB="0" distL="114300" distR="114300" simplePos="0" relativeHeight="251703296" behindDoc="0" locked="0" layoutInCell="1" allowOverlap="1" wp14:anchorId="40C5657D" wp14:editId="6FD34A25">
                <wp:simplePos x="0" y="0"/>
                <wp:positionH relativeFrom="column">
                  <wp:posOffset>2320290</wp:posOffset>
                </wp:positionH>
                <wp:positionV relativeFrom="paragraph">
                  <wp:posOffset>727075</wp:posOffset>
                </wp:positionV>
                <wp:extent cx="142875" cy="161925"/>
                <wp:effectExtent l="0" t="19050" r="47625" b="47625"/>
                <wp:wrapNone/>
                <wp:docPr id="27" name="27 Flecha derecha"/>
                <wp:cNvGraphicFramePr/>
                <a:graphic xmlns:a="http://schemas.openxmlformats.org/drawingml/2006/main">
                  <a:graphicData uri="http://schemas.microsoft.com/office/word/2010/wordprocessingShape">
                    <wps:wsp>
                      <wps:cNvSpPr/>
                      <wps:spPr>
                        <a:xfrm>
                          <a:off x="0" y="0"/>
                          <a:ext cx="142875"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461A3" id="27 Flecha derecha" o:spid="_x0000_s1026" type="#_x0000_t13" style="position:absolute;margin-left:182.7pt;margin-top:57.25pt;width:11.25pt;height:12.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" adj="10800" fillcolor="white [3201]" strokecolor="#f79646 [3209]" strokeweight="2pt"/>
            </w:pict>
          </mc:Fallback>
        </mc:AlternateContent>
      </w:r>
      <w:r w:rsidR="00130046">
        <w:rPr>
          <w:rFonts w:ascii="Arial" w:hAnsi="Arial" w:cs="Arial"/>
        </w:rPr>
        <w:t xml:space="preserve">                                                   </w:t>
      </w:r>
      <w:r w:rsidR="00130046">
        <w:rPr>
          <w:noProof/>
          <w:lang w:eastAsia="es-CO"/>
        </w:rPr>
        <w:drawing>
          <wp:inline distT="0" distB="0" distL="0" distR="0" wp14:anchorId="17D05033" wp14:editId="2DA17797">
            <wp:extent cx="2950805" cy="2658646"/>
            <wp:effectExtent l="0" t="0" r="0" b="0"/>
            <wp:docPr id="8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
                    <a:srcRect l="46506" t="10184" r="915" b="5556"/>
                    <a:stretch>
                      <a:fillRect/>
                    </a:stretch>
                  </pic:blipFill>
                  <pic:spPr>
                    <a:xfrm>
                      <a:off x="0" y="0"/>
                      <a:ext cx="2950805" cy="2658646"/>
                    </a:xfrm>
                    <a:prstGeom prst="rect">
                      <a:avLst/>
                    </a:prstGeom>
                    <a:ln/>
                  </pic:spPr>
                </pic:pic>
              </a:graphicData>
            </a:graphic>
          </wp:inline>
        </w:drawing>
      </w:r>
    </w:p>
    <w:p w14:paraId="264FA46D" w14:textId="77777777" w:rsidR="0018707A" w:rsidRDefault="0018707A" w:rsidP="00ED70B4">
      <w:pPr>
        <w:pStyle w:val="Prrafodelista"/>
        <w:ind w:left="1211"/>
        <w:rPr>
          <w:rFonts w:ascii="Arial" w:hAnsi="Arial" w:cs="Arial"/>
        </w:rPr>
      </w:pPr>
    </w:p>
    <w:p w14:paraId="5863B32D" w14:textId="77777777" w:rsidR="0018707A" w:rsidRDefault="0018707A" w:rsidP="00ED70B4">
      <w:pPr>
        <w:pStyle w:val="Prrafodelista"/>
        <w:ind w:left="1211"/>
        <w:rPr>
          <w:rFonts w:ascii="Arial" w:hAnsi="Arial" w:cs="Arial"/>
        </w:rPr>
      </w:pPr>
    </w:p>
    <w:p w14:paraId="03DDAD6D" w14:textId="77777777" w:rsidR="0018707A" w:rsidRPr="00295BFE" w:rsidRDefault="0018707A" w:rsidP="00295BFE">
      <w:pPr>
        <w:rPr>
          <w:rFonts w:ascii="Arial" w:hAnsi="Arial" w:cs="Arial"/>
        </w:rPr>
      </w:pPr>
    </w:p>
    <w:p w14:paraId="6A52ED89" w14:textId="77777777" w:rsidR="0018707A" w:rsidRPr="00295BFE" w:rsidRDefault="0018707A" w:rsidP="00295BFE">
      <w:pPr>
        <w:ind w:left="0"/>
        <w:rPr>
          <w:rFonts w:ascii="Arial" w:hAnsi="Arial" w:cs="Arial"/>
        </w:rPr>
      </w:pPr>
    </w:p>
    <w:p w14:paraId="0A6F90CA" w14:textId="77777777" w:rsidR="0018707A" w:rsidRDefault="00130046" w:rsidP="00ED70B4">
      <w:pPr>
        <w:pStyle w:val="Prrafodelista"/>
        <w:ind w:left="1211"/>
        <w:rPr>
          <w:rFonts w:ascii="Arial" w:hAnsi="Arial" w:cs="Arial"/>
        </w:rPr>
      </w:pPr>
      <w:r>
        <w:rPr>
          <w:rFonts w:ascii="Arial" w:hAnsi="Arial" w:cs="Arial"/>
          <w:noProof/>
          <w:lang w:eastAsia="es-CO"/>
        </w:rPr>
        <w:lastRenderedPageBreak/>
        <mc:AlternateContent>
          <mc:Choice Requires="wps">
            <w:drawing>
              <wp:anchor distT="0" distB="0" distL="114300" distR="114300" simplePos="0" relativeHeight="251707392" behindDoc="0" locked="0" layoutInCell="1" allowOverlap="1" wp14:anchorId="2675A523" wp14:editId="0A4CFBEC">
                <wp:simplePos x="0" y="0"/>
                <wp:positionH relativeFrom="column">
                  <wp:posOffset>2216785</wp:posOffset>
                </wp:positionH>
                <wp:positionV relativeFrom="paragraph">
                  <wp:posOffset>560070</wp:posOffset>
                </wp:positionV>
                <wp:extent cx="142875" cy="161925"/>
                <wp:effectExtent l="0" t="19050" r="47625" b="47625"/>
                <wp:wrapNone/>
                <wp:docPr id="29" name="29 Flecha derecha"/>
                <wp:cNvGraphicFramePr/>
                <a:graphic xmlns:a="http://schemas.openxmlformats.org/drawingml/2006/main">
                  <a:graphicData uri="http://schemas.microsoft.com/office/word/2010/wordprocessingShape">
                    <wps:wsp>
                      <wps:cNvSpPr/>
                      <wps:spPr>
                        <a:xfrm>
                          <a:off x="0" y="0"/>
                          <a:ext cx="142875"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B9B8F" id="29 Flecha derecha" o:spid="_x0000_s1026" type="#_x0000_t13" style="position:absolute;margin-left:174.55pt;margin-top:44.1pt;width:11.2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" adj="10800" fillcolor="white [3201]" strokecolor="#f79646 [3209]" strokeweight="2pt"/>
            </w:pict>
          </mc:Fallback>
        </mc:AlternateContent>
      </w:r>
      <w:r>
        <w:rPr>
          <w:noProof/>
          <w:lang w:eastAsia="es-CO"/>
        </w:rPr>
        <mc:AlternateContent>
          <mc:Choice Requires="wps">
            <w:drawing>
              <wp:anchor distT="0" distB="0" distL="114300" distR="114300" simplePos="0" relativeHeight="251705344" behindDoc="0" locked="0" layoutInCell="1" hidden="0" allowOverlap="1" wp14:anchorId="466935CC" wp14:editId="4D419B44">
                <wp:simplePos x="0" y="0"/>
                <wp:positionH relativeFrom="column">
                  <wp:posOffset>-350520</wp:posOffset>
                </wp:positionH>
                <wp:positionV relativeFrom="paragraph">
                  <wp:posOffset>376555</wp:posOffset>
                </wp:positionV>
                <wp:extent cx="2374265" cy="523875"/>
                <wp:effectExtent l="0" t="0" r="26035" b="28575"/>
                <wp:wrapNone/>
                <wp:docPr id="45" name="45 Rectángulo"/>
                <wp:cNvGraphicFramePr/>
                <a:graphic xmlns:a="http://schemas.openxmlformats.org/drawingml/2006/main">
                  <a:graphicData uri="http://schemas.microsoft.com/office/word/2010/wordprocessingShape">
                    <wps:wsp>
                      <wps:cNvSpPr/>
                      <wps:spPr>
                        <a:xfrm>
                          <a:off x="0" y="0"/>
                          <a:ext cx="2374265" cy="523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25856E"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Seleccione la opción </w:t>
                            </w:r>
                            <w:r>
                              <w:rPr>
                                <w:rFonts w:ascii="Times New Roman" w:eastAsia="Times New Roman" w:hAnsi="Times New Roman" w:cs="Times New Roman"/>
                                <w:b/>
                                <w:color w:val="000000"/>
                              </w:rPr>
                              <w:t>“INICIAR CHAT”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6935CC" id="45 Rectángulo" o:spid="_x0000_s1036" style="position:absolute;left:0;text-align:left;margin-left:-27.6pt;margin-top:29.65pt;width:186.9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">
                <v:stroke startarrowwidth="narrow" startarrowlength="short" endarrowwidth="narrow" endarrowlength="short"/>
                <v:textbox inset="2.53958mm,1.2694mm,2.53958mm,1.2694mm">
                  <w:txbxContent>
                    <w:p w14:paraId="0A25856E"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Seleccione la opción </w:t>
                      </w:r>
                      <w:r>
                        <w:rPr>
                          <w:rFonts w:ascii="Times New Roman" w:eastAsia="Times New Roman" w:hAnsi="Times New Roman" w:cs="Times New Roman"/>
                          <w:b/>
                          <w:color w:val="000000"/>
                        </w:rPr>
                        <w:t>“INICIAR CHAT”</w:t>
                      </w:r>
                    </w:p>
                  </w:txbxContent>
                </v:textbox>
              </v:rect>
            </w:pict>
          </mc:Fallback>
        </mc:AlternateContent>
      </w:r>
      <w:r>
        <w:rPr>
          <w:noProof/>
        </w:rPr>
        <w:t xml:space="preserve">                                                                           </w:t>
      </w:r>
      <w:r>
        <w:rPr>
          <w:noProof/>
          <w:lang w:eastAsia="es-CO"/>
        </w:rPr>
        <w:drawing>
          <wp:inline distT="0" distB="0" distL="0" distR="0" wp14:anchorId="68EE5678" wp14:editId="1A782079">
            <wp:extent cx="2581275" cy="1692020"/>
            <wp:effectExtent l="0" t="0" r="0" b="3810"/>
            <wp:docPr id="8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l="64552" t="13580" r="1090" b="5247"/>
                    <a:stretch>
                      <a:fillRect/>
                    </a:stretch>
                  </pic:blipFill>
                  <pic:spPr>
                    <a:xfrm>
                      <a:off x="0" y="0"/>
                      <a:ext cx="2581275" cy="1692020"/>
                    </a:xfrm>
                    <a:prstGeom prst="rect">
                      <a:avLst/>
                    </a:prstGeom>
                    <a:ln/>
                  </pic:spPr>
                </pic:pic>
              </a:graphicData>
            </a:graphic>
          </wp:inline>
        </w:drawing>
      </w:r>
    </w:p>
    <w:p w14:paraId="75125E0F" w14:textId="77777777" w:rsidR="0018707A" w:rsidRDefault="0018707A" w:rsidP="00ED70B4">
      <w:pPr>
        <w:pStyle w:val="Prrafodelista"/>
        <w:ind w:left="1211"/>
        <w:rPr>
          <w:rFonts w:ascii="Arial" w:hAnsi="Arial" w:cs="Arial"/>
        </w:rPr>
      </w:pPr>
    </w:p>
    <w:p w14:paraId="5CAF6CFE" w14:textId="77777777" w:rsidR="00A926ED" w:rsidRDefault="00295BFE" w:rsidP="00ED70B4">
      <w:pPr>
        <w:pStyle w:val="Prrafodelista"/>
        <w:ind w:left="1211"/>
        <w:rPr>
          <w:rFonts w:ascii="Arial" w:hAnsi="Arial" w:cs="Arial"/>
        </w:rPr>
      </w:pPr>
      <w:r>
        <w:rPr>
          <w:noProof/>
          <w:lang w:eastAsia="es-CO"/>
        </w:rPr>
        <w:drawing>
          <wp:anchor distT="0" distB="0" distL="114300" distR="114300" simplePos="0" relativeHeight="251728896" behindDoc="0" locked="0" layoutInCell="1" hidden="0" allowOverlap="1" wp14:anchorId="0D82847F" wp14:editId="6321BB00">
            <wp:simplePos x="0" y="0"/>
            <wp:positionH relativeFrom="column">
              <wp:posOffset>2866390</wp:posOffset>
            </wp:positionH>
            <wp:positionV relativeFrom="paragraph">
              <wp:posOffset>-74930</wp:posOffset>
            </wp:positionV>
            <wp:extent cx="2227580" cy="2295525"/>
            <wp:effectExtent l="0" t="0" r="1270" b="9525"/>
            <wp:wrapSquare wrapText="bothSides" distT="0" distB="0" distL="114300" distR="114300"/>
            <wp:docPr id="6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l="60040" t="20370" r="217" b="6791"/>
                    <a:stretch>
                      <a:fillRect/>
                    </a:stretch>
                  </pic:blipFill>
                  <pic:spPr>
                    <a:xfrm>
                      <a:off x="0" y="0"/>
                      <a:ext cx="2227580" cy="2295525"/>
                    </a:xfrm>
                    <a:prstGeom prst="rect">
                      <a:avLst/>
                    </a:prstGeom>
                    <a:ln/>
                  </pic:spPr>
                </pic:pic>
              </a:graphicData>
            </a:graphic>
          </wp:anchor>
        </w:drawing>
      </w:r>
      <w:r w:rsidR="00130046">
        <w:rPr>
          <w:noProof/>
          <w:lang w:eastAsia="es-CO"/>
        </w:rPr>
        <mc:AlternateContent>
          <mc:Choice Requires="wps">
            <w:drawing>
              <wp:anchor distT="0" distB="0" distL="114300" distR="114300" simplePos="0" relativeHeight="251709440" behindDoc="0" locked="0" layoutInCell="1" hidden="0" allowOverlap="1" wp14:anchorId="200FD80D" wp14:editId="1AE03787">
                <wp:simplePos x="0" y="0"/>
                <wp:positionH relativeFrom="column">
                  <wp:posOffset>-417830</wp:posOffset>
                </wp:positionH>
                <wp:positionV relativeFrom="paragraph">
                  <wp:posOffset>15875</wp:posOffset>
                </wp:positionV>
                <wp:extent cx="2314575" cy="1361440"/>
                <wp:effectExtent l="0" t="0" r="28575" b="10160"/>
                <wp:wrapNone/>
                <wp:docPr id="30" name="30 Rectángulo"/>
                <wp:cNvGraphicFramePr/>
                <a:graphic xmlns:a="http://schemas.openxmlformats.org/drawingml/2006/main">
                  <a:graphicData uri="http://schemas.microsoft.com/office/word/2010/wordprocessingShape">
                    <wps:wsp>
                      <wps:cNvSpPr/>
                      <wps:spPr>
                        <a:xfrm>
                          <a:off x="0" y="0"/>
                          <a:ext cx="2314575" cy="1361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607BD" w14:textId="77777777" w:rsidR="00E101E0" w:rsidRDefault="00E101E0" w:rsidP="00130046">
                            <w:pPr>
                              <w:spacing w:line="275" w:lineRule="auto"/>
                              <w:jc w:val="both"/>
                              <w:textDirection w:val="btLr"/>
                            </w:pPr>
                            <w:r>
                              <w:rPr>
                                <w:rFonts w:ascii="Times New Roman" w:eastAsia="Times New Roman" w:hAnsi="Times New Roman" w:cs="Times New Roman"/>
                                <w:color w:val="000000"/>
                              </w:rPr>
                              <w:t>Espere unos instantes hasta que responda el intérprete asignado.</w:t>
                            </w:r>
                          </w:p>
                          <w:p w14:paraId="6993A511"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Cuando lo haga, seleccione la opción en la imagen de la </w:t>
                            </w:r>
                            <w:r>
                              <w:rPr>
                                <w:rFonts w:ascii="Times New Roman" w:eastAsia="Times New Roman" w:hAnsi="Times New Roman" w:cs="Times New Roman"/>
                                <w:b/>
                                <w:color w:val="000000"/>
                              </w:rPr>
                              <w:t>CÁMARA</w:t>
                            </w:r>
                            <w:r>
                              <w:rPr>
                                <w:rFonts w:ascii="Times New Roman" w:eastAsia="Times New Roman" w:hAnsi="Times New Roman" w:cs="Times New Roman"/>
                                <w:color w:val="000000"/>
                              </w:rPr>
                              <w:t xml:space="preserve"> ubicada en la parte superior derecha del cuadro de Chat.</w:t>
                            </w:r>
                          </w:p>
                        </w:txbxContent>
                      </wps:txbx>
                      <wps:bodyPr spcFirstLastPara="1" wrap="square" lIns="91425" tIns="45700" rIns="91425" bIns="45700" anchor="t" anchorCtr="0"/>
                    </wps:wsp>
                  </a:graphicData>
                </a:graphic>
              </wp:anchor>
            </w:drawing>
          </mc:Choice>
          <mc:Fallback>
            <w:pict>
              <v:rect w14:anchorId="200FD80D" id="30 Rectángulo" o:spid="_x0000_s1037" style="position:absolute;left:0;text-align:left;margin-left:-32.9pt;margin-top:1.25pt;width:182.25pt;height:107.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">
                <v:stroke startarrowwidth="narrow" startarrowlength="short" endarrowwidth="narrow" endarrowlength="short"/>
                <v:textbox inset="2.53958mm,1.2694mm,2.53958mm,1.2694mm">
                  <w:txbxContent>
                    <w:p w14:paraId="30F607BD" w14:textId="77777777" w:rsidR="00E101E0" w:rsidRDefault="00E101E0" w:rsidP="00130046">
                      <w:pPr>
                        <w:spacing w:line="275" w:lineRule="auto"/>
                        <w:jc w:val="both"/>
                        <w:textDirection w:val="btLr"/>
                      </w:pPr>
                      <w:r>
                        <w:rPr>
                          <w:rFonts w:ascii="Times New Roman" w:eastAsia="Times New Roman" w:hAnsi="Times New Roman" w:cs="Times New Roman"/>
                          <w:color w:val="000000"/>
                        </w:rPr>
                        <w:t>Espere unos instantes hasta que responda el intérprete asignado.</w:t>
                      </w:r>
                    </w:p>
                    <w:p w14:paraId="6993A511" w14:textId="77777777" w:rsidR="00E101E0" w:rsidRDefault="00E101E0" w:rsidP="00130046">
                      <w:pPr>
                        <w:spacing w:line="275" w:lineRule="auto"/>
                        <w:jc w:val="both"/>
                        <w:textDirection w:val="btLr"/>
                      </w:pPr>
                      <w:r>
                        <w:rPr>
                          <w:rFonts w:ascii="Times New Roman" w:eastAsia="Times New Roman" w:hAnsi="Times New Roman" w:cs="Times New Roman"/>
                          <w:color w:val="000000"/>
                        </w:rPr>
                        <w:t xml:space="preserve">Cuando lo haga, seleccione la opción en la imagen de la </w:t>
                      </w:r>
                      <w:r>
                        <w:rPr>
                          <w:rFonts w:ascii="Times New Roman" w:eastAsia="Times New Roman" w:hAnsi="Times New Roman" w:cs="Times New Roman"/>
                          <w:b/>
                          <w:color w:val="000000"/>
                        </w:rPr>
                        <w:t>CÁMARA</w:t>
                      </w:r>
                      <w:r>
                        <w:rPr>
                          <w:rFonts w:ascii="Times New Roman" w:eastAsia="Times New Roman" w:hAnsi="Times New Roman" w:cs="Times New Roman"/>
                          <w:color w:val="000000"/>
                        </w:rPr>
                        <w:t xml:space="preserve"> ubicada en la parte superior derecha del cuadro de Chat.</w:t>
                      </w:r>
                    </w:p>
                  </w:txbxContent>
                </v:textbox>
              </v:rect>
            </w:pict>
          </mc:Fallback>
        </mc:AlternateContent>
      </w:r>
    </w:p>
    <w:p w14:paraId="50F53CBD" w14:textId="77777777" w:rsidR="00A926ED" w:rsidRDefault="00A926ED" w:rsidP="00ED70B4">
      <w:pPr>
        <w:pStyle w:val="Prrafodelista"/>
        <w:ind w:left="1211"/>
        <w:rPr>
          <w:rFonts w:ascii="Arial" w:hAnsi="Arial" w:cs="Arial"/>
        </w:rPr>
      </w:pPr>
    </w:p>
    <w:p w14:paraId="6B281126" w14:textId="77777777" w:rsidR="00A926ED" w:rsidRDefault="00A926ED" w:rsidP="00ED70B4">
      <w:pPr>
        <w:pStyle w:val="Prrafodelista"/>
        <w:ind w:left="1211"/>
        <w:rPr>
          <w:rFonts w:ascii="Arial" w:hAnsi="Arial" w:cs="Arial"/>
        </w:rPr>
      </w:pPr>
    </w:p>
    <w:p w14:paraId="7B26CD9F" w14:textId="77777777" w:rsidR="00A926ED" w:rsidRDefault="00130046"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711488" behindDoc="0" locked="0" layoutInCell="1" allowOverlap="1" wp14:anchorId="26BEF07D" wp14:editId="061CB8F7">
                <wp:simplePos x="0" y="0"/>
                <wp:positionH relativeFrom="column">
                  <wp:posOffset>2196465</wp:posOffset>
                </wp:positionH>
                <wp:positionV relativeFrom="paragraph">
                  <wp:posOffset>66040</wp:posOffset>
                </wp:positionV>
                <wp:extent cx="142875" cy="161925"/>
                <wp:effectExtent l="0" t="19050" r="47625" b="47625"/>
                <wp:wrapNone/>
                <wp:docPr id="32" name="32 Flecha derecha"/>
                <wp:cNvGraphicFramePr/>
                <a:graphic xmlns:a="http://schemas.openxmlformats.org/drawingml/2006/main">
                  <a:graphicData uri="http://schemas.microsoft.com/office/word/2010/wordprocessingShape">
                    <wps:wsp>
                      <wps:cNvSpPr/>
                      <wps:spPr>
                        <a:xfrm>
                          <a:off x="0" y="0"/>
                          <a:ext cx="142875"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7EA0" id="32 Flecha derecha" o:spid="_x0000_s1026" type="#_x0000_t13" style="position:absolute;margin-left:172.95pt;margin-top:5.2pt;width:11.2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" adj="10800" fillcolor="white [3201]" strokecolor="#f79646 [3209]" strokeweight="2pt"/>
            </w:pict>
          </mc:Fallback>
        </mc:AlternateContent>
      </w:r>
    </w:p>
    <w:p w14:paraId="1AAB3F7B" w14:textId="77777777" w:rsidR="00A926ED" w:rsidRDefault="00A926ED" w:rsidP="00ED70B4">
      <w:pPr>
        <w:pStyle w:val="Prrafodelista"/>
        <w:ind w:left="1211"/>
        <w:rPr>
          <w:rFonts w:ascii="Arial" w:hAnsi="Arial" w:cs="Arial"/>
        </w:rPr>
      </w:pPr>
    </w:p>
    <w:p w14:paraId="36AF08C2" w14:textId="77777777" w:rsidR="00A926ED" w:rsidRDefault="00130046" w:rsidP="00130046">
      <w:pPr>
        <w:pStyle w:val="Prrafodelista"/>
        <w:tabs>
          <w:tab w:val="left" w:pos="3180"/>
        </w:tabs>
        <w:ind w:left="1211"/>
        <w:rPr>
          <w:rFonts w:ascii="Arial" w:hAnsi="Arial" w:cs="Arial"/>
        </w:rPr>
      </w:pPr>
      <w:r>
        <w:rPr>
          <w:rFonts w:ascii="Arial" w:hAnsi="Arial" w:cs="Arial"/>
        </w:rPr>
        <w:tab/>
      </w:r>
    </w:p>
    <w:p w14:paraId="73EFC15B" w14:textId="77777777" w:rsidR="00A926ED" w:rsidRDefault="00A926ED" w:rsidP="00ED70B4">
      <w:pPr>
        <w:pStyle w:val="Prrafodelista"/>
        <w:ind w:left="1211"/>
        <w:rPr>
          <w:rFonts w:ascii="Arial" w:hAnsi="Arial" w:cs="Arial"/>
        </w:rPr>
      </w:pPr>
    </w:p>
    <w:p w14:paraId="4FD9B9D1" w14:textId="77777777" w:rsidR="00A926ED" w:rsidRDefault="00A926ED" w:rsidP="00ED70B4">
      <w:pPr>
        <w:pStyle w:val="Prrafodelista"/>
        <w:ind w:left="1211"/>
        <w:rPr>
          <w:rFonts w:ascii="Arial" w:hAnsi="Arial" w:cs="Arial"/>
        </w:rPr>
      </w:pPr>
    </w:p>
    <w:p w14:paraId="6EBA6735" w14:textId="77777777" w:rsidR="00A926ED" w:rsidRDefault="00A926ED" w:rsidP="00ED70B4">
      <w:pPr>
        <w:pStyle w:val="Prrafodelista"/>
        <w:ind w:left="1211"/>
        <w:rPr>
          <w:rFonts w:ascii="Arial" w:hAnsi="Arial" w:cs="Arial"/>
        </w:rPr>
      </w:pPr>
    </w:p>
    <w:p w14:paraId="001645C2" w14:textId="77777777" w:rsidR="00A926ED" w:rsidRDefault="00A926ED" w:rsidP="00ED70B4">
      <w:pPr>
        <w:pStyle w:val="Prrafodelista"/>
        <w:ind w:left="1211"/>
        <w:rPr>
          <w:rFonts w:ascii="Arial" w:hAnsi="Arial" w:cs="Arial"/>
        </w:rPr>
      </w:pPr>
    </w:p>
    <w:p w14:paraId="717ECD5C" w14:textId="77777777" w:rsidR="00A926ED" w:rsidRDefault="00A926ED" w:rsidP="00ED70B4">
      <w:pPr>
        <w:pStyle w:val="Prrafodelista"/>
        <w:ind w:left="1211"/>
        <w:rPr>
          <w:rFonts w:ascii="Arial" w:hAnsi="Arial" w:cs="Arial"/>
        </w:rPr>
      </w:pPr>
    </w:p>
    <w:p w14:paraId="289930DF" w14:textId="77777777" w:rsidR="00CF1A94" w:rsidRDefault="00CF1A94" w:rsidP="00ED70B4">
      <w:pPr>
        <w:pStyle w:val="Prrafodelista"/>
        <w:ind w:left="1211"/>
        <w:rPr>
          <w:rFonts w:ascii="Arial" w:hAnsi="Arial" w:cs="Arial"/>
        </w:rPr>
      </w:pPr>
    </w:p>
    <w:p w14:paraId="17F4923D" w14:textId="77777777" w:rsidR="00CF1A94" w:rsidRDefault="00CF1A94" w:rsidP="00ED70B4">
      <w:pPr>
        <w:pStyle w:val="Prrafodelista"/>
        <w:ind w:left="1211"/>
        <w:rPr>
          <w:rFonts w:ascii="Arial" w:hAnsi="Arial" w:cs="Arial"/>
        </w:rPr>
      </w:pPr>
    </w:p>
    <w:p w14:paraId="1C9ADC9E" w14:textId="77777777" w:rsidR="00CF1A94" w:rsidRDefault="00CF1A94" w:rsidP="00ED70B4">
      <w:pPr>
        <w:pStyle w:val="Prrafodelista"/>
        <w:ind w:left="1211"/>
        <w:rPr>
          <w:rFonts w:ascii="Arial" w:hAnsi="Arial" w:cs="Arial"/>
        </w:rPr>
      </w:pPr>
    </w:p>
    <w:p w14:paraId="7C0E648C" w14:textId="77777777" w:rsidR="00A926ED" w:rsidRDefault="00A926ED" w:rsidP="00ED70B4">
      <w:pPr>
        <w:pStyle w:val="Prrafodelista"/>
        <w:ind w:left="1211"/>
        <w:rPr>
          <w:rFonts w:ascii="Arial" w:hAnsi="Arial" w:cs="Arial"/>
        </w:rPr>
      </w:pPr>
    </w:p>
    <w:p w14:paraId="4F34562E" w14:textId="77777777" w:rsidR="00A926ED" w:rsidRDefault="00A926ED" w:rsidP="00ED70B4">
      <w:pPr>
        <w:pStyle w:val="Prrafodelista"/>
        <w:ind w:left="1211"/>
        <w:rPr>
          <w:rFonts w:ascii="Arial" w:hAnsi="Arial" w:cs="Arial"/>
        </w:rPr>
      </w:pPr>
    </w:p>
    <w:p w14:paraId="25DAFE5A" w14:textId="77777777" w:rsidR="00A926ED" w:rsidRDefault="00A926ED" w:rsidP="00ED70B4">
      <w:pPr>
        <w:pStyle w:val="Prrafodelista"/>
        <w:ind w:left="1211"/>
        <w:rPr>
          <w:rFonts w:ascii="Arial" w:hAnsi="Arial" w:cs="Arial"/>
        </w:rPr>
      </w:pPr>
    </w:p>
    <w:p w14:paraId="5D5C7BCA" w14:textId="77777777" w:rsidR="00A926ED" w:rsidRDefault="00CF1A94"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15584" behindDoc="0" locked="0" layoutInCell="1" hidden="0" allowOverlap="1" wp14:anchorId="16F08F22" wp14:editId="25AFD60F">
                <wp:simplePos x="0" y="0"/>
                <wp:positionH relativeFrom="column">
                  <wp:posOffset>-236220</wp:posOffset>
                </wp:positionH>
                <wp:positionV relativeFrom="paragraph">
                  <wp:posOffset>92075</wp:posOffset>
                </wp:positionV>
                <wp:extent cx="2374265" cy="1838325"/>
                <wp:effectExtent l="0" t="0" r="26035" b="28575"/>
                <wp:wrapNone/>
                <wp:docPr id="40" name="40 Rectángulo"/>
                <wp:cNvGraphicFramePr/>
                <a:graphic xmlns:a="http://schemas.openxmlformats.org/drawingml/2006/main">
                  <a:graphicData uri="http://schemas.microsoft.com/office/word/2010/wordprocessingShape">
                    <wps:wsp>
                      <wps:cNvSpPr/>
                      <wps:spPr>
                        <a:xfrm>
                          <a:off x="0" y="0"/>
                          <a:ext cx="2374265" cy="1838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1F5F45" w14:textId="77777777" w:rsidR="00E101E0" w:rsidRDefault="00E101E0" w:rsidP="008015C6">
                            <w:pPr>
                              <w:spacing w:line="275" w:lineRule="auto"/>
                              <w:jc w:val="both"/>
                              <w:textDirection w:val="btLr"/>
                            </w:pPr>
                            <w:r w:rsidRPr="00E75FB2">
                              <w:rPr>
                                <w:rFonts w:ascii="Times New Roman" w:eastAsia="Times New Roman" w:hAnsi="Times New Roman" w:cs="Times New Roman"/>
                                <w:b/>
                                <w:color w:val="000000"/>
                              </w:rPr>
                              <w:t>¡Listo!</w:t>
                            </w:r>
                            <w:r>
                              <w:rPr>
                                <w:rFonts w:ascii="Times New Roman" w:eastAsia="Times New Roman" w:hAnsi="Times New Roman" w:cs="Times New Roman"/>
                                <w:color w:val="000000"/>
                              </w:rPr>
                              <w:t xml:space="preserve"> Ahora puede utilizar el SIEL.</w:t>
                            </w:r>
                          </w:p>
                          <w:p w14:paraId="6096BF38" w14:textId="77777777" w:rsidR="00E101E0" w:rsidRDefault="00E101E0" w:rsidP="008015C6">
                            <w:pPr>
                              <w:spacing w:line="275" w:lineRule="auto"/>
                              <w:jc w:val="both"/>
                              <w:textDirection w:val="btLr"/>
                            </w:pPr>
                            <w:r>
                              <w:rPr>
                                <w:rFonts w:ascii="Times New Roman" w:eastAsia="Times New Roman" w:hAnsi="Times New Roman" w:cs="Times New Roman"/>
                                <w:color w:val="000000"/>
                              </w:rPr>
                              <w:t>Recuerde que la persona sorda es quien debe estar frente a la cámara del computador o dispositivo móvil y usted, como funcionario, debe tener la diadema o unos audífonos con el micrófono habilitado.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F08F22" id="40 Rectángulo" o:spid="_x0000_s1038" style="position:absolute;left:0;text-align:left;margin-left:-18.6pt;margin-top:7.25pt;width:186.95pt;height:14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">
                <v:stroke startarrowwidth="narrow" startarrowlength="short" endarrowwidth="narrow" endarrowlength="short"/>
                <v:textbox inset="2.53958mm,1.2694mm,2.53958mm,1.2694mm">
                  <w:txbxContent>
                    <w:p w14:paraId="3A1F5F45" w14:textId="77777777" w:rsidR="00E101E0" w:rsidRDefault="00E101E0" w:rsidP="008015C6">
                      <w:pPr>
                        <w:spacing w:line="275" w:lineRule="auto"/>
                        <w:jc w:val="both"/>
                        <w:textDirection w:val="btLr"/>
                      </w:pPr>
                      <w:r w:rsidRPr="00E75FB2">
                        <w:rPr>
                          <w:rFonts w:ascii="Times New Roman" w:eastAsia="Times New Roman" w:hAnsi="Times New Roman" w:cs="Times New Roman"/>
                          <w:b/>
                          <w:color w:val="000000"/>
                        </w:rPr>
                        <w:t>¡Listo!</w:t>
                      </w:r>
                      <w:r>
                        <w:rPr>
                          <w:rFonts w:ascii="Times New Roman" w:eastAsia="Times New Roman" w:hAnsi="Times New Roman" w:cs="Times New Roman"/>
                          <w:color w:val="000000"/>
                        </w:rPr>
                        <w:t xml:space="preserve"> Ahora puede utilizar el SIEL.</w:t>
                      </w:r>
                    </w:p>
                    <w:p w14:paraId="6096BF38" w14:textId="77777777" w:rsidR="00E101E0" w:rsidRDefault="00E101E0" w:rsidP="008015C6">
                      <w:pPr>
                        <w:spacing w:line="275" w:lineRule="auto"/>
                        <w:jc w:val="both"/>
                        <w:textDirection w:val="btLr"/>
                      </w:pPr>
                      <w:r>
                        <w:rPr>
                          <w:rFonts w:ascii="Times New Roman" w:eastAsia="Times New Roman" w:hAnsi="Times New Roman" w:cs="Times New Roman"/>
                          <w:color w:val="000000"/>
                        </w:rPr>
                        <w:t>Recuerde que la persona sorda es quien debe estar frente a la cámara del computador o dispositivo móvil y usted, como funcionario, debe tener la diadema o unos audífonos con el micrófono habilitado.</w:t>
                      </w:r>
                    </w:p>
                  </w:txbxContent>
                </v:textbox>
              </v:rect>
            </w:pict>
          </mc:Fallback>
        </mc:AlternateContent>
      </w:r>
    </w:p>
    <w:p w14:paraId="4005DDF5" w14:textId="77777777" w:rsidR="00130046" w:rsidRDefault="008015C6" w:rsidP="00ED70B4">
      <w:pPr>
        <w:pStyle w:val="Prrafodelista"/>
        <w:ind w:left="1211"/>
        <w:rPr>
          <w:rFonts w:ascii="Arial" w:hAnsi="Arial" w:cs="Arial"/>
        </w:rPr>
      </w:pPr>
      <w:r>
        <w:rPr>
          <w:noProof/>
          <w:lang w:eastAsia="es-CO"/>
        </w:rPr>
        <w:drawing>
          <wp:anchor distT="0" distB="0" distL="114300" distR="114300" simplePos="0" relativeHeight="251719680" behindDoc="0" locked="0" layoutInCell="1" hidden="0" allowOverlap="1" wp14:anchorId="65B3B498" wp14:editId="3A241F6F">
            <wp:simplePos x="0" y="0"/>
            <wp:positionH relativeFrom="column">
              <wp:posOffset>2860675</wp:posOffset>
            </wp:positionH>
            <wp:positionV relativeFrom="paragraph">
              <wp:posOffset>74930</wp:posOffset>
            </wp:positionV>
            <wp:extent cx="2861310" cy="1487805"/>
            <wp:effectExtent l="0" t="0" r="0" b="0"/>
            <wp:wrapSquare wrapText="bothSides" distT="0" distB="0" distL="114300" distR="114300"/>
            <wp:docPr id="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2"/>
                    <a:srcRect r="2846" b="10119"/>
                    <a:stretch>
                      <a:fillRect/>
                    </a:stretch>
                  </pic:blipFill>
                  <pic:spPr>
                    <a:xfrm>
                      <a:off x="0" y="0"/>
                      <a:ext cx="2861310" cy="1487805"/>
                    </a:xfrm>
                    <a:prstGeom prst="rect">
                      <a:avLst/>
                    </a:prstGeom>
                    <a:ln/>
                  </pic:spPr>
                </pic:pic>
              </a:graphicData>
            </a:graphic>
          </wp:anchor>
        </w:drawing>
      </w:r>
    </w:p>
    <w:p w14:paraId="3C20D739" w14:textId="77777777" w:rsidR="00130046" w:rsidRDefault="00130046" w:rsidP="00ED70B4">
      <w:pPr>
        <w:pStyle w:val="Prrafodelista"/>
        <w:ind w:left="1211"/>
        <w:rPr>
          <w:rFonts w:ascii="Arial" w:hAnsi="Arial" w:cs="Arial"/>
        </w:rPr>
      </w:pPr>
    </w:p>
    <w:p w14:paraId="52ED69AB" w14:textId="77777777" w:rsidR="00130046" w:rsidRDefault="00130046" w:rsidP="00ED70B4">
      <w:pPr>
        <w:pStyle w:val="Prrafodelista"/>
        <w:ind w:left="1211"/>
        <w:rPr>
          <w:rFonts w:ascii="Arial" w:hAnsi="Arial" w:cs="Arial"/>
        </w:rPr>
      </w:pPr>
    </w:p>
    <w:p w14:paraId="78FB954B" w14:textId="77777777" w:rsidR="00130046" w:rsidRDefault="008015C6" w:rsidP="00ED70B4">
      <w:pPr>
        <w:pStyle w:val="Prrafodelista"/>
        <w:ind w:left="1211"/>
        <w:rPr>
          <w:rFonts w:ascii="Arial" w:hAnsi="Arial" w:cs="Arial"/>
        </w:rPr>
      </w:pPr>
      <w:r>
        <w:rPr>
          <w:rFonts w:ascii="Arial" w:hAnsi="Arial" w:cs="Arial"/>
          <w:noProof/>
          <w:lang w:eastAsia="es-CO"/>
        </w:rPr>
        <mc:AlternateContent>
          <mc:Choice Requires="wps">
            <w:drawing>
              <wp:anchor distT="0" distB="0" distL="114300" distR="114300" simplePos="0" relativeHeight="251717632" behindDoc="0" locked="0" layoutInCell="1" allowOverlap="1" wp14:anchorId="16D6B49A" wp14:editId="45DB322A">
                <wp:simplePos x="0" y="0"/>
                <wp:positionH relativeFrom="column">
                  <wp:posOffset>2139315</wp:posOffset>
                </wp:positionH>
                <wp:positionV relativeFrom="paragraph">
                  <wp:posOffset>68580</wp:posOffset>
                </wp:positionV>
                <wp:extent cx="142875" cy="161925"/>
                <wp:effectExtent l="0" t="19050" r="47625" b="47625"/>
                <wp:wrapNone/>
                <wp:docPr id="33" name="33 Flecha derecha"/>
                <wp:cNvGraphicFramePr/>
                <a:graphic xmlns:a="http://schemas.openxmlformats.org/drawingml/2006/main">
                  <a:graphicData uri="http://schemas.microsoft.com/office/word/2010/wordprocessingShape">
                    <wps:wsp>
                      <wps:cNvSpPr/>
                      <wps:spPr>
                        <a:xfrm>
                          <a:off x="0" y="0"/>
                          <a:ext cx="142875"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E38A5" id="33 Flecha derecha" o:spid="_x0000_s1026" type="#_x0000_t13" style="position:absolute;margin-left:168.45pt;margin-top:5.4pt;width:11.2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" adj="10800" fillcolor="white [3201]" strokecolor="#f79646 [3209]" strokeweight="2pt"/>
            </w:pict>
          </mc:Fallback>
        </mc:AlternateContent>
      </w:r>
    </w:p>
    <w:p w14:paraId="669B45B8" w14:textId="77777777" w:rsidR="00130046" w:rsidRDefault="00130046" w:rsidP="00ED70B4">
      <w:pPr>
        <w:pStyle w:val="Prrafodelista"/>
        <w:ind w:left="1211"/>
        <w:rPr>
          <w:rFonts w:ascii="Arial" w:hAnsi="Arial" w:cs="Arial"/>
        </w:rPr>
      </w:pPr>
    </w:p>
    <w:p w14:paraId="6DCE9E33" w14:textId="77777777" w:rsidR="00130046" w:rsidRDefault="00130046" w:rsidP="00ED70B4">
      <w:pPr>
        <w:pStyle w:val="Prrafodelista"/>
        <w:ind w:left="1211"/>
        <w:rPr>
          <w:rFonts w:ascii="Arial" w:hAnsi="Arial" w:cs="Arial"/>
        </w:rPr>
      </w:pPr>
    </w:p>
    <w:p w14:paraId="2A97FC1F" w14:textId="77777777" w:rsidR="00130046" w:rsidRDefault="00130046" w:rsidP="00ED70B4">
      <w:pPr>
        <w:pStyle w:val="Prrafodelista"/>
        <w:ind w:left="1211"/>
        <w:rPr>
          <w:rFonts w:ascii="Arial" w:hAnsi="Arial" w:cs="Arial"/>
        </w:rPr>
      </w:pPr>
    </w:p>
    <w:p w14:paraId="23AFF2D3" w14:textId="77777777" w:rsidR="00CF1A94" w:rsidRDefault="00CF1A94" w:rsidP="00ED70B4">
      <w:pPr>
        <w:pStyle w:val="Prrafodelista"/>
        <w:ind w:left="1211"/>
        <w:rPr>
          <w:rFonts w:ascii="Arial" w:hAnsi="Arial" w:cs="Arial"/>
        </w:rPr>
      </w:pPr>
    </w:p>
    <w:p w14:paraId="30036005" w14:textId="77777777" w:rsidR="00CF1A94" w:rsidRDefault="00CF1A94" w:rsidP="00ED70B4">
      <w:pPr>
        <w:pStyle w:val="Prrafodelista"/>
        <w:ind w:left="1211"/>
        <w:rPr>
          <w:rFonts w:ascii="Arial" w:hAnsi="Arial" w:cs="Arial"/>
        </w:rPr>
      </w:pPr>
    </w:p>
    <w:p w14:paraId="0C8771B7" w14:textId="77777777" w:rsidR="00CF1A94" w:rsidRDefault="00CF1A94" w:rsidP="00ED70B4">
      <w:pPr>
        <w:pStyle w:val="Prrafodelista"/>
        <w:ind w:left="1211"/>
        <w:rPr>
          <w:rFonts w:ascii="Arial" w:hAnsi="Arial" w:cs="Arial"/>
        </w:rPr>
      </w:pPr>
    </w:p>
    <w:p w14:paraId="43224169" w14:textId="77777777" w:rsidR="00CF1A94" w:rsidRDefault="00CF1A94" w:rsidP="00ED70B4">
      <w:pPr>
        <w:pStyle w:val="Prrafodelista"/>
        <w:ind w:left="1211"/>
        <w:rPr>
          <w:rFonts w:ascii="Arial" w:hAnsi="Arial" w:cs="Arial"/>
        </w:rPr>
      </w:pPr>
    </w:p>
    <w:p w14:paraId="1434415F" w14:textId="77777777" w:rsidR="00CF1A94" w:rsidRDefault="00CF1A94" w:rsidP="00ED70B4">
      <w:pPr>
        <w:pStyle w:val="Prrafodelista"/>
        <w:ind w:left="1211"/>
        <w:rPr>
          <w:rFonts w:ascii="Arial" w:hAnsi="Arial" w:cs="Arial"/>
        </w:rPr>
      </w:pPr>
    </w:p>
    <w:p w14:paraId="33BCA664" w14:textId="77777777" w:rsidR="00CF1A94" w:rsidRDefault="00CF1A94" w:rsidP="00ED70B4">
      <w:pPr>
        <w:pStyle w:val="Prrafodelista"/>
        <w:ind w:left="1211"/>
        <w:rPr>
          <w:rFonts w:ascii="Arial" w:hAnsi="Arial" w:cs="Arial"/>
        </w:rPr>
      </w:pPr>
    </w:p>
    <w:p w14:paraId="67480BBD" w14:textId="77777777" w:rsidR="008015C6" w:rsidRPr="00C3716B" w:rsidRDefault="008015C6" w:rsidP="0023723B">
      <w:pPr>
        <w:pStyle w:val="Prrafodelista"/>
        <w:numPr>
          <w:ilvl w:val="1"/>
          <w:numId w:val="7"/>
        </w:numPr>
        <w:outlineLvl w:val="1"/>
        <w:rPr>
          <w:rFonts w:ascii="Arial" w:hAnsi="Arial" w:cs="Arial"/>
          <w:b/>
          <w:sz w:val="24"/>
          <w:szCs w:val="24"/>
        </w:rPr>
      </w:pPr>
      <w:bookmarkStart w:id="10" w:name="_Toc25583403"/>
      <w:r w:rsidRPr="00C3716B">
        <w:rPr>
          <w:rFonts w:ascii="Arial" w:hAnsi="Arial" w:cs="Arial"/>
          <w:b/>
          <w:sz w:val="24"/>
          <w:szCs w:val="24"/>
        </w:rPr>
        <w:t>Relevo de llamadas</w:t>
      </w:r>
      <w:bookmarkEnd w:id="10"/>
      <w:r w:rsidRPr="00C3716B">
        <w:rPr>
          <w:rFonts w:ascii="Arial" w:hAnsi="Arial" w:cs="Arial"/>
          <w:b/>
          <w:sz w:val="24"/>
          <w:szCs w:val="24"/>
        </w:rPr>
        <w:t xml:space="preserve"> </w:t>
      </w:r>
    </w:p>
    <w:p w14:paraId="51F74174" w14:textId="77777777" w:rsidR="00130046" w:rsidRPr="009724FB" w:rsidRDefault="00130046" w:rsidP="00ED70B4">
      <w:pPr>
        <w:pStyle w:val="Prrafodelista"/>
        <w:ind w:left="1211"/>
        <w:rPr>
          <w:rFonts w:ascii="Arial" w:hAnsi="Arial" w:cs="Arial"/>
        </w:rPr>
      </w:pPr>
    </w:p>
    <w:p w14:paraId="1596D948" w14:textId="77777777" w:rsidR="00130046" w:rsidRPr="009724FB" w:rsidRDefault="008015C6" w:rsidP="008015C6">
      <w:pPr>
        <w:jc w:val="both"/>
        <w:rPr>
          <w:rFonts w:ascii="Arial" w:hAnsi="Arial" w:cs="Arial"/>
        </w:rPr>
      </w:pPr>
      <w:r w:rsidRPr="009724FB">
        <w:rPr>
          <w:rFonts w:ascii="Arial" w:eastAsia="Times New Roman" w:hAnsi="Arial" w:cs="Arial"/>
          <w:color w:val="252833"/>
          <w:shd w:val="clear" w:color="auto" w:fill="F7FBFC"/>
        </w:rPr>
        <w:t>El Centro de Relevo permite la comunicación bidireccional entre personas sordas y oyentes a través de una plataforma tecnológica que cuenta con intérpretes de Lengua de Señas Colombiana (LSC) en línea. E</w:t>
      </w:r>
      <w:r w:rsidR="0023723B">
        <w:rPr>
          <w:rFonts w:ascii="Arial" w:eastAsia="Times New Roman" w:hAnsi="Arial" w:cs="Arial"/>
          <w:color w:val="252833"/>
          <w:shd w:val="clear" w:color="auto" w:fill="F7FBFC"/>
        </w:rPr>
        <w:t>l servicio de Relevo de Llamadas e</w:t>
      </w:r>
      <w:r w:rsidRPr="009724FB">
        <w:rPr>
          <w:rFonts w:ascii="Arial" w:eastAsia="Times New Roman" w:hAnsi="Arial" w:cs="Arial"/>
          <w:color w:val="252833"/>
          <w:shd w:val="clear" w:color="auto" w:fill="F7FBFC"/>
        </w:rPr>
        <w:t xml:space="preserve">s el medio por el cual las </w:t>
      </w:r>
      <w:r w:rsidRPr="009724FB">
        <w:rPr>
          <w:rFonts w:ascii="Arial" w:eastAsia="Times New Roman" w:hAnsi="Arial" w:cs="Arial"/>
          <w:color w:val="252833"/>
          <w:shd w:val="clear" w:color="auto" w:fill="F7FBFC"/>
        </w:rPr>
        <w:lastRenderedPageBreak/>
        <w:t>personas con discapacidad auditiva pueden comunicarse</w:t>
      </w:r>
      <w:r w:rsidR="0023723B">
        <w:rPr>
          <w:rFonts w:ascii="Arial" w:eastAsia="Times New Roman" w:hAnsi="Arial" w:cs="Arial"/>
          <w:color w:val="252833"/>
          <w:shd w:val="clear" w:color="auto" w:fill="F7FBFC"/>
        </w:rPr>
        <w:t xml:space="preserve">, vía telefónica, con el Congreso de la República, </w:t>
      </w:r>
      <w:r w:rsidRPr="009724FB">
        <w:rPr>
          <w:rFonts w:ascii="Arial" w:eastAsia="Times New Roman" w:hAnsi="Arial" w:cs="Arial"/>
          <w:color w:val="252833"/>
          <w:shd w:val="clear" w:color="auto" w:fill="F7FBFC"/>
        </w:rPr>
        <w:t xml:space="preserve">para presentar </w:t>
      </w:r>
      <w:r w:rsidR="0023723B">
        <w:rPr>
          <w:rFonts w:ascii="Arial" w:eastAsia="Times New Roman" w:hAnsi="Arial" w:cs="Arial"/>
          <w:color w:val="252833"/>
          <w:shd w:val="clear" w:color="auto" w:fill="F7FBFC"/>
        </w:rPr>
        <w:t>derechos de petición</w:t>
      </w:r>
      <w:r w:rsidRPr="009724FB">
        <w:rPr>
          <w:rFonts w:ascii="Arial" w:eastAsia="Times New Roman" w:hAnsi="Arial" w:cs="Arial"/>
          <w:color w:val="252833"/>
          <w:shd w:val="clear" w:color="auto" w:fill="F7FBFC"/>
        </w:rPr>
        <w:t xml:space="preserve"> </w:t>
      </w:r>
      <w:r w:rsidR="0023723B">
        <w:rPr>
          <w:rFonts w:ascii="Arial" w:eastAsia="Times New Roman" w:hAnsi="Arial" w:cs="Arial"/>
          <w:color w:val="252833"/>
          <w:shd w:val="clear" w:color="auto" w:fill="F7FBFC"/>
        </w:rPr>
        <w:t>(</w:t>
      </w:r>
      <w:r w:rsidRPr="009724FB">
        <w:rPr>
          <w:rFonts w:ascii="Arial" w:eastAsia="Times New Roman" w:hAnsi="Arial" w:cs="Arial"/>
          <w:color w:val="252833"/>
          <w:shd w:val="clear" w:color="auto" w:fill="F7FBFC"/>
        </w:rPr>
        <w:t>PQRSD</w:t>
      </w:r>
      <w:r w:rsidR="0023723B">
        <w:rPr>
          <w:rFonts w:ascii="Arial" w:eastAsia="Times New Roman" w:hAnsi="Arial" w:cs="Arial"/>
          <w:color w:val="252833"/>
          <w:shd w:val="clear" w:color="auto" w:fill="F7FBFC"/>
        </w:rPr>
        <w:t>)</w:t>
      </w:r>
      <w:r w:rsidRPr="009724FB">
        <w:rPr>
          <w:rFonts w:ascii="Arial" w:eastAsia="Times New Roman" w:hAnsi="Arial" w:cs="Arial"/>
          <w:color w:val="252833"/>
          <w:shd w:val="clear" w:color="auto" w:fill="F7FBFC"/>
        </w:rPr>
        <w:t xml:space="preserve">. Este servicio se presta exclusivamente a la comunidad sorda desde la Unidad de Atención Ciudadana mediante la línea </w:t>
      </w:r>
      <w:r w:rsidR="0023723B" w:rsidRPr="0023723B">
        <w:rPr>
          <w:rFonts w:ascii="Arial" w:eastAsia="Times New Roman" w:hAnsi="Arial" w:cs="Arial"/>
          <w:b/>
          <w:color w:val="252833"/>
          <w:shd w:val="clear" w:color="auto" w:fill="F7FBFC"/>
        </w:rPr>
        <w:t>(1)</w:t>
      </w:r>
      <w:r w:rsidR="0023723B">
        <w:rPr>
          <w:rFonts w:ascii="Arial" w:eastAsia="Times New Roman" w:hAnsi="Arial" w:cs="Arial"/>
          <w:color w:val="252833"/>
          <w:shd w:val="clear" w:color="auto" w:fill="F7FBFC"/>
        </w:rPr>
        <w:t xml:space="preserve"> </w:t>
      </w:r>
      <w:r w:rsidRPr="009724FB">
        <w:rPr>
          <w:rFonts w:ascii="Arial" w:eastAsia="Times New Roman" w:hAnsi="Arial" w:cs="Arial"/>
          <w:b/>
          <w:color w:val="252833"/>
          <w:shd w:val="clear" w:color="auto" w:fill="F7FBFC"/>
        </w:rPr>
        <w:t>382-2302</w:t>
      </w:r>
      <w:r w:rsidRPr="009724FB">
        <w:rPr>
          <w:rFonts w:ascii="Arial" w:eastAsia="Times New Roman" w:hAnsi="Arial" w:cs="Arial"/>
          <w:color w:val="252833"/>
          <w:shd w:val="clear" w:color="auto" w:fill="F7FBFC"/>
        </w:rPr>
        <w:t>.</w:t>
      </w:r>
    </w:p>
    <w:p w14:paraId="571A6656" w14:textId="77777777" w:rsidR="00130046" w:rsidRDefault="00130046" w:rsidP="00ED70B4">
      <w:pPr>
        <w:pStyle w:val="Prrafodelista"/>
        <w:ind w:left="1211"/>
        <w:rPr>
          <w:rFonts w:ascii="Arial" w:hAnsi="Arial" w:cs="Arial"/>
        </w:rPr>
      </w:pPr>
    </w:p>
    <w:p w14:paraId="2AD4E083" w14:textId="77777777" w:rsidR="00130046" w:rsidRDefault="008015C6" w:rsidP="00ED70B4">
      <w:pPr>
        <w:pStyle w:val="Prrafodelista"/>
        <w:ind w:left="1211"/>
        <w:rPr>
          <w:rFonts w:ascii="Arial" w:hAnsi="Arial" w:cs="Arial"/>
        </w:rPr>
      </w:pPr>
      <w:r>
        <w:rPr>
          <w:noProof/>
          <w:lang w:eastAsia="es-CO"/>
        </w:rPr>
        <w:drawing>
          <wp:anchor distT="0" distB="0" distL="114300" distR="114300" simplePos="0" relativeHeight="251721728" behindDoc="0" locked="0" layoutInCell="1" allowOverlap="1" wp14:anchorId="05205445" wp14:editId="444D9AD5">
            <wp:simplePos x="0" y="0"/>
            <wp:positionH relativeFrom="column">
              <wp:posOffset>1259840</wp:posOffset>
            </wp:positionH>
            <wp:positionV relativeFrom="paragraph">
              <wp:posOffset>43180</wp:posOffset>
            </wp:positionV>
            <wp:extent cx="3860165" cy="2046605"/>
            <wp:effectExtent l="0" t="0" r="698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4466" r="5647" b="12760"/>
                    <a:stretch/>
                  </pic:blipFill>
                  <pic:spPr bwMode="auto">
                    <a:xfrm>
                      <a:off x="0" y="0"/>
                      <a:ext cx="3860165"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5D150" w14:textId="77777777" w:rsidR="00130046" w:rsidRDefault="00130046" w:rsidP="00ED70B4">
      <w:pPr>
        <w:pStyle w:val="Prrafodelista"/>
        <w:ind w:left="1211"/>
        <w:rPr>
          <w:rFonts w:ascii="Arial" w:hAnsi="Arial" w:cs="Arial"/>
        </w:rPr>
      </w:pPr>
    </w:p>
    <w:p w14:paraId="312BCE18" w14:textId="77777777" w:rsidR="00130046" w:rsidRDefault="00130046" w:rsidP="00ED70B4">
      <w:pPr>
        <w:pStyle w:val="Prrafodelista"/>
        <w:ind w:left="1211"/>
        <w:rPr>
          <w:rFonts w:ascii="Arial" w:hAnsi="Arial" w:cs="Arial"/>
        </w:rPr>
      </w:pPr>
    </w:p>
    <w:p w14:paraId="788E3500" w14:textId="77777777" w:rsidR="00130046" w:rsidRDefault="00130046" w:rsidP="00ED70B4">
      <w:pPr>
        <w:pStyle w:val="Prrafodelista"/>
        <w:ind w:left="1211"/>
        <w:rPr>
          <w:rFonts w:ascii="Arial" w:hAnsi="Arial" w:cs="Arial"/>
        </w:rPr>
      </w:pPr>
    </w:p>
    <w:p w14:paraId="02942961" w14:textId="77777777" w:rsidR="00130046" w:rsidRDefault="00130046" w:rsidP="00ED70B4">
      <w:pPr>
        <w:pStyle w:val="Prrafodelista"/>
        <w:ind w:left="1211"/>
        <w:rPr>
          <w:rFonts w:ascii="Arial" w:hAnsi="Arial" w:cs="Arial"/>
        </w:rPr>
      </w:pPr>
    </w:p>
    <w:p w14:paraId="090422C4" w14:textId="77777777" w:rsidR="00130046" w:rsidRDefault="00130046" w:rsidP="00ED70B4">
      <w:pPr>
        <w:pStyle w:val="Prrafodelista"/>
        <w:ind w:left="1211"/>
        <w:rPr>
          <w:rFonts w:ascii="Arial" w:hAnsi="Arial" w:cs="Arial"/>
        </w:rPr>
      </w:pPr>
    </w:p>
    <w:p w14:paraId="7EB67957" w14:textId="77777777" w:rsidR="00130046" w:rsidRDefault="00130046" w:rsidP="00ED70B4">
      <w:pPr>
        <w:pStyle w:val="Prrafodelista"/>
        <w:ind w:left="1211"/>
        <w:rPr>
          <w:rFonts w:ascii="Arial" w:hAnsi="Arial" w:cs="Arial"/>
        </w:rPr>
      </w:pPr>
    </w:p>
    <w:p w14:paraId="395A0205" w14:textId="77777777" w:rsidR="00130046" w:rsidRDefault="00130046" w:rsidP="00ED70B4">
      <w:pPr>
        <w:pStyle w:val="Prrafodelista"/>
        <w:ind w:left="1211"/>
        <w:rPr>
          <w:rFonts w:ascii="Arial" w:hAnsi="Arial" w:cs="Arial"/>
        </w:rPr>
      </w:pPr>
    </w:p>
    <w:p w14:paraId="4D0C5B73" w14:textId="77777777" w:rsidR="00130046" w:rsidRDefault="00130046" w:rsidP="00ED70B4">
      <w:pPr>
        <w:pStyle w:val="Prrafodelista"/>
        <w:ind w:left="1211"/>
        <w:rPr>
          <w:rFonts w:ascii="Arial" w:hAnsi="Arial" w:cs="Arial"/>
        </w:rPr>
      </w:pPr>
    </w:p>
    <w:p w14:paraId="6E1D1840" w14:textId="77777777" w:rsidR="00130046" w:rsidRDefault="00130046" w:rsidP="00ED70B4">
      <w:pPr>
        <w:pStyle w:val="Prrafodelista"/>
        <w:ind w:left="1211"/>
        <w:rPr>
          <w:rFonts w:ascii="Arial" w:hAnsi="Arial" w:cs="Arial"/>
        </w:rPr>
      </w:pPr>
    </w:p>
    <w:p w14:paraId="6D384868" w14:textId="77777777" w:rsidR="00130046" w:rsidRDefault="00130046" w:rsidP="00ED70B4">
      <w:pPr>
        <w:pStyle w:val="Prrafodelista"/>
        <w:ind w:left="1211"/>
        <w:rPr>
          <w:rFonts w:ascii="Arial" w:hAnsi="Arial" w:cs="Arial"/>
        </w:rPr>
      </w:pPr>
    </w:p>
    <w:p w14:paraId="233EB30C" w14:textId="77777777" w:rsidR="008015C6" w:rsidRDefault="008015C6" w:rsidP="00ED70B4">
      <w:pPr>
        <w:pStyle w:val="Prrafodelista"/>
        <w:ind w:left="1211"/>
        <w:rPr>
          <w:rFonts w:ascii="Arial" w:hAnsi="Arial" w:cs="Arial"/>
        </w:rPr>
      </w:pPr>
    </w:p>
    <w:p w14:paraId="3767912D" w14:textId="77777777" w:rsidR="008015C6" w:rsidRDefault="008015C6" w:rsidP="00ED70B4">
      <w:pPr>
        <w:pStyle w:val="Prrafodelista"/>
        <w:ind w:left="1211"/>
        <w:rPr>
          <w:rFonts w:ascii="Arial" w:hAnsi="Arial" w:cs="Arial"/>
        </w:rPr>
      </w:pPr>
    </w:p>
    <w:p w14:paraId="1B393F92" w14:textId="77777777" w:rsidR="008015C6" w:rsidRDefault="008015C6" w:rsidP="00ED70B4">
      <w:pPr>
        <w:pStyle w:val="Prrafodelista"/>
        <w:ind w:left="1211"/>
        <w:rPr>
          <w:rFonts w:ascii="Arial" w:hAnsi="Arial" w:cs="Arial"/>
        </w:rPr>
      </w:pPr>
    </w:p>
    <w:p w14:paraId="7E487DCE" w14:textId="77777777" w:rsidR="008015C6" w:rsidRDefault="008015C6" w:rsidP="00ED70B4">
      <w:pPr>
        <w:pStyle w:val="Prrafodelista"/>
        <w:ind w:left="1211"/>
        <w:rPr>
          <w:rFonts w:ascii="Arial" w:hAnsi="Arial" w:cs="Arial"/>
        </w:rPr>
      </w:pPr>
    </w:p>
    <w:p w14:paraId="3E0F49C3" w14:textId="77777777" w:rsidR="008015C6" w:rsidRDefault="00295BFE" w:rsidP="00ED70B4">
      <w:pPr>
        <w:pStyle w:val="Prrafodelista"/>
        <w:ind w:left="1211"/>
        <w:rPr>
          <w:rFonts w:ascii="Arial" w:hAnsi="Arial" w:cs="Arial"/>
        </w:rPr>
      </w:pPr>
      <w:r>
        <w:rPr>
          <w:noProof/>
          <w:lang w:eastAsia="es-CO"/>
        </w:rPr>
        <mc:AlternateContent>
          <mc:Choice Requires="wps">
            <w:drawing>
              <wp:anchor distT="45720" distB="45720" distL="114300" distR="114300" simplePos="0" relativeHeight="251723776" behindDoc="0" locked="0" layoutInCell="1" hidden="0" allowOverlap="1" wp14:anchorId="7039A6F5" wp14:editId="6EC6ED14">
                <wp:simplePos x="0" y="0"/>
                <wp:positionH relativeFrom="column">
                  <wp:posOffset>137160</wp:posOffset>
                </wp:positionH>
                <wp:positionV relativeFrom="paragraph">
                  <wp:posOffset>22860</wp:posOffset>
                </wp:positionV>
                <wp:extent cx="1876425" cy="1047750"/>
                <wp:effectExtent l="0" t="0" r="28575" b="19050"/>
                <wp:wrapSquare wrapText="bothSides" distT="45720" distB="45720" distL="114300" distR="114300"/>
                <wp:docPr id="35" name="35 Rectángulo"/>
                <wp:cNvGraphicFramePr/>
                <a:graphic xmlns:a="http://schemas.openxmlformats.org/drawingml/2006/main">
                  <a:graphicData uri="http://schemas.microsoft.com/office/word/2010/wordprocessingShape">
                    <wps:wsp>
                      <wps:cNvSpPr/>
                      <wps:spPr>
                        <a:xfrm>
                          <a:off x="0" y="0"/>
                          <a:ext cx="1876425" cy="1047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A8B85" w14:textId="77777777" w:rsidR="00E101E0" w:rsidRDefault="00E101E0" w:rsidP="00295BFE">
                            <w:pPr>
                              <w:spacing w:line="275" w:lineRule="auto"/>
                              <w:jc w:val="center"/>
                              <w:textDirection w:val="btLr"/>
                            </w:pPr>
                            <w:r>
                              <w:rPr>
                                <w:rFonts w:ascii="Times New Roman" w:eastAsia="Times New Roman" w:hAnsi="Times New Roman" w:cs="Times New Roman"/>
                                <w:color w:val="252833"/>
                                <w:shd w:val="clear" w:color="auto" w:fill="F7FBFC"/>
                              </w:rPr>
                              <w:t xml:space="preserve">En la página de inicio seleccione la opción </w:t>
                            </w:r>
                            <w:r>
                              <w:rPr>
                                <w:rFonts w:ascii="Times New Roman" w:eastAsia="Times New Roman" w:hAnsi="Times New Roman" w:cs="Times New Roman"/>
                                <w:b/>
                                <w:color w:val="252833"/>
                                <w:shd w:val="clear" w:color="auto" w:fill="F7FBFC"/>
                              </w:rPr>
                              <w:t>RELEVO DE LLAMADAS</w:t>
                            </w:r>
                            <w:r>
                              <w:rPr>
                                <w:rFonts w:ascii="Times New Roman" w:eastAsia="Times New Roman" w:hAnsi="Times New Roman" w:cs="Times New Roman"/>
                                <w:color w:val="252833"/>
                                <w:shd w:val="clear" w:color="auto" w:fill="F7FBFC"/>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39A6F5" id="35 Rectángulo" o:spid="_x0000_s1039" style="position:absolute;left:0;text-align:left;margin-left:10.8pt;margin-top:1.8pt;width:147.75pt;height:8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">
                <v:stroke startarrowwidth="narrow" startarrowlength="short" endarrowwidth="narrow" endarrowlength="short"/>
                <v:textbox inset="2.53958mm,1.2694mm,2.53958mm,1.2694mm">
                  <w:txbxContent>
                    <w:p w14:paraId="3C9A8B85" w14:textId="77777777" w:rsidR="00E101E0" w:rsidRDefault="00E101E0" w:rsidP="00295BFE">
                      <w:pPr>
                        <w:spacing w:line="275" w:lineRule="auto"/>
                        <w:jc w:val="center"/>
                        <w:textDirection w:val="btLr"/>
                      </w:pPr>
                      <w:r>
                        <w:rPr>
                          <w:rFonts w:ascii="Times New Roman" w:eastAsia="Times New Roman" w:hAnsi="Times New Roman" w:cs="Times New Roman"/>
                          <w:color w:val="252833"/>
                          <w:shd w:val="clear" w:color="auto" w:fill="F7FBFC"/>
                        </w:rPr>
                        <w:t xml:space="preserve">En la página de inicio seleccione la opción </w:t>
                      </w:r>
                      <w:r>
                        <w:rPr>
                          <w:rFonts w:ascii="Times New Roman" w:eastAsia="Times New Roman" w:hAnsi="Times New Roman" w:cs="Times New Roman"/>
                          <w:b/>
                          <w:color w:val="252833"/>
                          <w:shd w:val="clear" w:color="auto" w:fill="F7FBFC"/>
                        </w:rPr>
                        <w:t>RELEVO DE LLAMADAS</w:t>
                      </w:r>
                      <w:r>
                        <w:rPr>
                          <w:rFonts w:ascii="Times New Roman" w:eastAsia="Times New Roman" w:hAnsi="Times New Roman" w:cs="Times New Roman"/>
                          <w:color w:val="252833"/>
                          <w:shd w:val="clear" w:color="auto" w:fill="F7FBFC"/>
                        </w:rPr>
                        <w:t>.</w:t>
                      </w:r>
                    </w:p>
                  </w:txbxContent>
                </v:textbox>
                <w10:wrap type="square"/>
              </v:rect>
            </w:pict>
          </mc:Fallback>
        </mc:AlternateContent>
      </w:r>
    </w:p>
    <w:p w14:paraId="6B8D967A" w14:textId="77777777" w:rsidR="008015C6" w:rsidRDefault="00295BFE"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24800" behindDoc="0" locked="0" layoutInCell="1" allowOverlap="1" wp14:anchorId="6081FDA4" wp14:editId="75EC73A3">
                <wp:simplePos x="0" y="0"/>
                <wp:positionH relativeFrom="column">
                  <wp:posOffset>635</wp:posOffset>
                </wp:positionH>
                <wp:positionV relativeFrom="paragraph">
                  <wp:posOffset>309880</wp:posOffset>
                </wp:positionV>
                <wp:extent cx="161925" cy="123825"/>
                <wp:effectExtent l="0" t="19050" r="47625" b="47625"/>
                <wp:wrapNone/>
                <wp:docPr id="37" name="37 Flecha derecha"/>
                <wp:cNvGraphicFramePr/>
                <a:graphic xmlns:a="http://schemas.openxmlformats.org/drawingml/2006/main">
                  <a:graphicData uri="http://schemas.microsoft.com/office/word/2010/wordprocessingShape">
                    <wps:wsp>
                      <wps:cNvSpPr/>
                      <wps:spPr>
                        <a:xfrm>
                          <a:off x="0" y="0"/>
                          <a:ext cx="161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B7E3C" id="37 Flecha derecha" o:spid="_x0000_s1026" type="#_x0000_t13" style="position:absolute;margin-left:.05pt;margin-top:24.4pt;width:12.75pt;height: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" adj="13341" fillcolor="#4f81bd [3204]" strokecolor="#243f60 [1604]" strokeweight="2pt"/>
            </w:pict>
          </mc:Fallback>
        </mc:AlternateContent>
      </w:r>
      <w:r>
        <w:rPr>
          <w:noProof/>
          <w:lang w:eastAsia="es-CO"/>
        </w:rPr>
        <w:drawing>
          <wp:inline distT="0" distB="0" distL="0" distR="0" wp14:anchorId="0B1D261C" wp14:editId="784BB73E">
            <wp:extent cx="1223048" cy="867619"/>
            <wp:effectExtent l="0" t="0" r="0" b="8890"/>
            <wp:docPr id="7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l="4567" t="70225" r="81802" b="13060"/>
                    <a:stretch>
                      <a:fillRect/>
                    </a:stretch>
                  </pic:blipFill>
                  <pic:spPr>
                    <a:xfrm>
                      <a:off x="0" y="0"/>
                      <a:ext cx="1223048" cy="867619"/>
                    </a:xfrm>
                    <a:prstGeom prst="rect">
                      <a:avLst/>
                    </a:prstGeom>
                    <a:ln/>
                  </pic:spPr>
                </pic:pic>
              </a:graphicData>
            </a:graphic>
          </wp:inline>
        </w:drawing>
      </w:r>
    </w:p>
    <w:p w14:paraId="31D2C1F4" w14:textId="77777777" w:rsidR="008015C6" w:rsidRDefault="008015C6" w:rsidP="00ED70B4">
      <w:pPr>
        <w:pStyle w:val="Prrafodelista"/>
        <w:ind w:left="1211"/>
        <w:rPr>
          <w:rFonts w:ascii="Arial" w:hAnsi="Arial" w:cs="Arial"/>
        </w:rPr>
      </w:pPr>
    </w:p>
    <w:p w14:paraId="7D677C63" w14:textId="77777777" w:rsidR="00295BFE" w:rsidRDefault="00295BFE" w:rsidP="00295BFE">
      <w:pPr>
        <w:jc w:val="both"/>
        <w:rPr>
          <w:rFonts w:ascii="Times New Roman" w:eastAsia="Times New Roman" w:hAnsi="Times New Roman" w:cs="Times New Roman"/>
          <w:color w:val="252833"/>
          <w:shd w:val="clear" w:color="auto" w:fill="F7FBFC"/>
        </w:rPr>
      </w:pPr>
    </w:p>
    <w:p w14:paraId="061BDE80" w14:textId="77777777" w:rsidR="008015C6" w:rsidRDefault="00295BFE"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30944" behindDoc="0" locked="0" layoutInCell="1" allowOverlap="1" wp14:anchorId="0BC1B2C6" wp14:editId="20F4031D">
                <wp:simplePos x="0" y="0"/>
                <wp:positionH relativeFrom="column">
                  <wp:posOffset>57150</wp:posOffset>
                </wp:positionH>
                <wp:positionV relativeFrom="paragraph">
                  <wp:posOffset>493395</wp:posOffset>
                </wp:positionV>
                <wp:extent cx="161925" cy="123825"/>
                <wp:effectExtent l="0" t="19050" r="47625" b="47625"/>
                <wp:wrapNone/>
                <wp:docPr id="38" name="38 Flecha derecha"/>
                <wp:cNvGraphicFramePr/>
                <a:graphic xmlns:a="http://schemas.openxmlformats.org/drawingml/2006/main">
                  <a:graphicData uri="http://schemas.microsoft.com/office/word/2010/wordprocessingShape">
                    <wps:wsp>
                      <wps:cNvSpPr/>
                      <wps:spPr>
                        <a:xfrm>
                          <a:off x="0" y="0"/>
                          <a:ext cx="161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1F161" id="38 Flecha derecha" o:spid="_x0000_s1026" type="#_x0000_t13" style="position:absolute;margin-left:4.5pt;margin-top:38.85pt;width:12.75pt;height:9.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" adj="13341" fillcolor="#4f81bd [3204]" strokecolor="#243f60 [1604]" strokeweight="2pt"/>
            </w:pict>
          </mc:Fallback>
        </mc:AlternateContent>
      </w:r>
      <w:r>
        <w:rPr>
          <w:rFonts w:ascii="Arial" w:hAnsi="Arial" w:cs="Arial"/>
        </w:rPr>
        <w:t xml:space="preserve">             </w:t>
      </w:r>
      <w:r>
        <w:rPr>
          <w:noProof/>
          <w:lang w:eastAsia="es-CO"/>
        </w:rPr>
        <w:drawing>
          <wp:inline distT="0" distB="0" distL="0" distR="0" wp14:anchorId="4C283751" wp14:editId="3DDEF8B7">
            <wp:extent cx="2682838" cy="2184345"/>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5"/>
                    <a:srcRect l="29473" t="14490" r="30667" b="16444"/>
                    <a:stretch>
                      <a:fillRect/>
                    </a:stretch>
                  </pic:blipFill>
                  <pic:spPr>
                    <a:xfrm>
                      <a:off x="0" y="0"/>
                      <a:ext cx="2682838" cy="2184345"/>
                    </a:xfrm>
                    <a:prstGeom prst="rect">
                      <a:avLst/>
                    </a:prstGeom>
                    <a:ln/>
                  </pic:spPr>
                </pic:pic>
              </a:graphicData>
            </a:graphic>
          </wp:inline>
        </w:drawing>
      </w:r>
      <w:r>
        <w:rPr>
          <w:noProof/>
          <w:lang w:eastAsia="es-CO"/>
        </w:rPr>
        <mc:AlternateContent>
          <mc:Choice Requires="wps">
            <w:drawing>
              <wp:anchor distT="45720" distB="45720" distL="114300" distR="114300" simplePos="0" relativeHeight="251726848" behindDoc="0" locked="0" layoutInCell="1" hidden="0" allowOverlap="1" wp14:anchorId="2DF8599A" wp14:editId="2B92299C">
                <wp:simplePos x="0" y="0"/>
                <wp:positionH relativeFrom="column">
                  <wp:posOffset>147320</wp:posOffset>
                </wp:positionH>
                <wp:positionV relativeFrom="paragraph">
                  <wp:posOffset>102870</wp:posOffset>
                </wp:positionV>
                <wp:extent cx="1866900" cy="704850"/>
                <wp:effectExtent l="0" t="0" r="19050" b="19050"/>
                <wp:wrapSquare wrapText="bothSides" distT="45720" distB="45720" distL="114300" distR="114300"/>
                <wp:docPr id="31" name="31 Rectángulo"/>
                <wp:cNvGraphicFramePr/>
                <a:graphic xmlns:a="http://schemas.openxmlformats.org/drawingml/2006/main">
                  <a:graphicData uri="http://schemas.microsoft.com/office/word/2010/wordprocessingShape">
                    <wps:wsp>
                      <wps:cNvSpPr/>
                      <wps:spPr>
                        <a:xfrm>
                          <a:off x="0" y="0"/>
                          <a:ext cx="1866900" cy="704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9E8FD3" w14:textId="77777777" w:rsidR="00E101E0" w:rsidRDefault="00E101E0" w:rsidP="00295BFE">
                            <w:pPr>
                              <w:spacing w:line="275" w:lineRule="auto"/>
                              <w:jc w:val="center"/>
                              <w:textDirection w:val="btLr"/>
                            </w:pPr>
                            <w:r>
                              <w:rPr>
                                <w:rFonts w:ascii="Times New Roman" w:eastAsia="Times New Roman" w:hAnsi="Times New Roman" w:cs="Times New Roman"/>
                                <w:color w:val="000000"/>
                              </w:rPr>
                              <w:t xml:space="preserve">Seleccione la opción </w:t>
                            </w:r>
                            <w:r>
                              <w:rPr>
                                <w:rFonts w:ascii="Times New Roman" w:eastAsia="Times New Roman" w:hAnsi="Times New Roman" w:cs="Times New Roman"/>
                                <w:b/>
                                <w:color w:val="000000"/>
                              </w:rPr>
                              <w:t>“HAZ TU LLAMADA”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DF8599A" id="31 Rectángulo" o:spid="_x0000_s1040" style="position:absolute;left:0;text-align:left;margin-left:11.6pt;margin-top:8.1pt;width:147pt;height:55.5pt;z-index:25172684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">
                <v:stroke startarrowwidth="narrow" startarrowlength="short" endarrowwidth="narrow" endarrowlength="short"/>
                <v:textbox inset="2.53958mm,1.2694mm,2.53958mm,1.2694mm">
                  <w:txbxContent>
                    <w:p w14:paraId="379E8FD3" w14:textId="77777777" w:rsidR="00E101E0" w:rsidRDefault="00E101E0" w:rsidP="00295BFE">
                      <w:pPr>
                        <w:spacing w:line="275" w:lineRule="auto"/>
                        <w:jc w:val="center"/>
                        <w:textDirection w:val="btLr"/>
                      </w:pPr>
                      <w:r>
                        <w:rPr>
                          <w:rFonts w:ascii="Times New Roman" w:eastAsia="Times New Roman" w:hAnsi="Times New Roman" w:cs="Times New Roman"/>
                          <w:color w:val="000000"/>
                        </w:rPr>
                        <w:t xml:space="preserve">Seleccione la opción </w:t>
                      </w:r>
                      <w:r>
                        <w:rPr>
                          <w:rFonts w:ascii="Times New Roman" w:eastAsia="Times New Roman" w:hAnsi="Times New Roman" w:cs="Times New Roman"/>
                          <w:b/>
                          <w:color w:val="000000"/>
                        </w:rPr>
                        <w:t>“HAZ TU LLAMADA”</w:t>
                      </w:r>
                    </w:p>
                  </w:txbxContent>
                </v:textbox>
                <w10:wrap type="square"/>
              </v:rect>
            </w:pict>
          </mc:Fallback>
        </mc:AlternateContent>
      </w:r>
    </w:p>
    <w:p w14:paraId="763383C7" w14:textId="77777777" w:rsidR="008015C6" w:rsidRDefault="008015C6" w:rsidP="00ED70B4">
      <w:pPr>
        <w:pStyle w:val="Prrafodelista"/>
        <w:ind w:left="1211"/>
        <w:rPr>
          <w:rFonts w:ascii="Arial" w:hAnsi="Arial" w:cs="Arial"/>
        </w:rPr>
      </w:pPr>
    </w:p>
    <w:p w14:paraId="31535ABC" w14:textId="77777777" w:rsidR="008015C6" w:rsidRDefault="008015C6" w:rsidP="00ED70B4">
      <w:pPr>
        <w:pStyle w:val="Prrafodelista"/>
        <w:ind w:left="1211"/>
        <w:rPr>
          <w:rFonts w:ascii="Arial" w:hAnsi="Arial" w:cs="Arial"/>
        </w:rPr>
      </w:pPr>
    </w:p>
    <w:p w14:paraId="65CCB86F" w14:textId="77777777" w:rsidR="008015C6" w:rsidRDefault="008015C6" w:rsidP="00ED70B4">
      <w:pPr>
        <w:pStyle w:val="Prrafodelista"/>
        <w:ind w:left="1211"/>
        <w:rPr>
          <w:rFonts w:ascii="Arial" w:hAnsi="Arial" w:cs="Arial"/>
        </w:rPr>
      </w:pPr>
    </w:p>
    <w:p w14:paraId="79CC67DE" w14:textId="77777777" w:rsidR="008015C6" w:rsidRDefault="00F4744A" w:rsidP="00ED70B4">
      <w:pPr>
        <w:pStyle w:val="Prrafodelista"/>
        <w:ind w:left="1211"/>
        <w:rPr>
          <w:rFonts w:ascii="Arial" w:hAnsi="Arial" w:cs="Arial"/>
        </w:rPr>
      </w:pPr>
      <w:r>
        <w:rPr>
          <w:noProof/>
          <w:lang w:eastAsia="es-CO"/>
        </w:rPr>
        <w:lastRenderedPageBreak/>
        <mc:AlternateContent>
          <mc:Choice Requires="wps">
            <w:drawing>
              <wp:anchor distT="45720" distB="45720" distL="114300" distR="114300" simplePos="0" relativeHeight="251732992" behindDoc="0" locked="0" layoutInCell="1" hidden="0" allowOverlap="1" wp14:anchorId="21531626" wp14:editId="0B85666E">
                <wp:simplePos x="0" y="0"/>
                <wp:positionH relativeFrom="column">
                  <wp:posOffset>-271145</wp:posOffset>
                </wp:positionH>
                <wp:positionV relativeFrom="paragraph">
                  <wp:posOffset>132715</wp:posOffset>
                </wp:positionV>
                <wp:extent cx="1923415" cy="563245"/>
                <wp:effectExtent l="0" t="0" r="19685" b="27305"/>
                <wp:wrapSquare wrapText="bothSides" distT="45720" distB="45720" distL="114300" distR="114300"/>
                <wp:docPr id="39" name="39 Rectángulo"/>
                <wp:cNvGraphicFramePr/>
                <a:graphic xmlns:a="http://schemas.openxmlformats.org/drawingml/2006/main">
                  <a:graphicData uri="http://schemas.microsoft.com/office/word/2010/wordprocessingShape">
                    <wps:wsp>
                      <wps:cNvSpPr/>
                      <wps:spPr>
                        <a:xfrm>
                          <a:off x="0" y="0"/>
                          <a:ext cx="1923415" cy="563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7C7139" w14:textId="77777777" w:rsidR="00E101E0" w:rsidRDefault="00E101E0" w:rsidP="00F4744A">
                            <w:pPr>
                              <w:spacing w:line="275" w:lineRule="auto"/>
                              <w:jc w:val="both"/>
                              <w:textDirection w:val="btLr"/>
                            </w:pPr>
                            <w:r>
                              <w:rPr>
                                <w:rFonts w:ascii="Times New Roman" w:eastAsia="Times New Roman" w:hAnsi="Times New Roman" w:cs="Times New Roman"/>
                                <w:color w:val="000000"/>
                              </w:rPr>
                              <w:t>Haga click en la barra “</w:t>
                            </w:r>
                            <w:r>
                              <w:rPr>
                                <w:rFonts w:ascii="Times New Roman" w:eastAsia="Times New Roman" w:hAnsi="Times New Roman" w:cs="Times New Roman"/>
                                <w:b/>
                                <w:color w:val="000000"/>
                              </w:rPr>
                              <w:t>INGRESA AQUÍ”</w:t>
                            </w:r>
                          </w:p>
                        </w:txbxContent>
                      </wps:txbx>
                      <wps:bodyPr spcFirstLastPara="1" wrap="square" lIns="91425" tIns="45700" rIns="91425" bIns="45700" anchor="t" anchorCtr="0"/>
                    </wps:wsp>
                  </a:graphicData>
                </a:graphic>
              </wp:anchor>
            </w:drawing>
          </mc:Choice>
          <mc:Fallback>
            <w:pict>
              <v:rect w14:anchorId="21531626" id="39 Rectángulo" o:spid="_x0000_s1041" style="position:absolute;left:0;text-align:left;margin-left:-21.35pt;margin-top:10.45pt;width:151.45pt;height:44.35pt;z-index:251732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">
                <v:stroke startarrowwidth="narrow" startarrowlength="short" endarrowwidth="narrow" endarrowlength="short"/>
                <v:textbox inset="2.53958mm,1.2694mm,2.53958mm,1.2694mm">
                  <w:txbxContent>
                    <w:p w14:paraId="7D7C7139" w14:textId="77777777" w:rsidR="00E101E0" w:rsidRDefault="00E101E0" w:rsidP="00F4744A">
                      <w:pPr>
                        <w:spacing w:line="275" w:lineRule="auto"/>
                        <w:jc w:val="both"/>
                        <w:textDirection w:val="btLr"/>
                      </w:pPr>
                      <w:r>
                        <w:rPr>
                          <w:rFonts w:ascii="Times New Roman" w:eastAsia="Times New Roman" w:hAnsi="Times New Roman" w:cs="Times New Roman"/>
                          <w:color w:val="000000"/>
                        </w:rPr>
                        <w:t>Haga click en la barra “</w:t>
                      </w:r>
                      <w:r>
                        <w:rPr>
                          <w:rFonts w:ascii="Times New Roman" w:eastAsia="Times New Roman" w:hAnsi="Times New Roman" w:cs="Times New Roman"/>
                          <w:b/>
                          <w:color w:val="000000"/>
                        </w:rPr>
                        <w:t>INGRESA AQUÍ”</w:t>
                      </w:r>
                    </w:p>
                  </w:txbxContent>
                </v:textbox>
                <w10:wrap type="square"/>
              </v:rect>
            </w:pict>
          </mc:Fallback>
        </mc:AlternateContent>
      </w:r>
    </w:p>
    <w:p w14:paraId="31B99EEB" w14:textId="77777777" w:rsidR="008015C6" w:rsidRDefault="00F4744A"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35040" behindDoc="0" locked="0" layoutInCell="1" allowOverlap="1" wp14:anchorId="17B74D66" wp14:editId="6E2107CF">
                <wp:simplePos x="0" y="0"/>
                <wp:positionH relativeFrom="column">
                  <wp:posOffset>56515</wp:posOffset>
                </wp:positionH>
                <wp:positionV relativeFrom="paragraph">
                  <wp:posOffset>271780</wp:posOffset>
                </wp:positionV>
                <wp:extent cx="161925" cy="123825"/>
                <wp:effectExtent l="0" t="19050" r="47625" b="47625"/>
                <wp:wrapNone/>
                <wp:docPr id="41" name="41 Flecha derecha"/>
                <wp:cNvGraphicFramePr/>
                <a:graphic xmlns:a="http://schemas.openxmlformats.org/drawingml/2006/main">
                  <a:graphicData uri="http://schemas.microsoft.com/office/word/2010/wordprocessingShape">
                    <wps:wsp>
                      <wps:cNvSpPr/>
                      <wps:spPr>
                        <a:xfrm>
                          <a:off x="0" y="0"/>
                          <a:ext cx="161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11D1D" id="41 Flecha derecha" o:spid="_x0000_s1026" type="#_x0000_t13" style="position:absolute;margin-left:4.45pt;margin-top:21.4pt;width:12.75pt;height:9.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" adj="13341" fillcolor="#4f81bd [3204]" strokecolor="#243f60 [1604]" strokeweight="2pt"/>
            </w:pict>
          </mc:Fallback>
        </mc:AlternateContent>
      </w:r>
      <w:r>
        <w:rPr>
          <w:noProof/>
        </w:rPr>
        <w:t xml:space="preserve">                  </w:t>
      </w:r>
      <w:r>
        <w:rPr>
          <w:noProof/>
          <w:lang w:eastAsia="es-CO"/>
        </w:rPr>
        <w:drawing>
          <wp:inline distT="0" distB="0" distL="0" distR="0" wp14:anchorId="04359487" wp14:editId="168FAA21">
            <wp:extent cx="2962275" cy="1708019"/>
            <wp:effectExtent l="0" t="0" r="0" b="6985"/>
            <wp:docPr id="7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l="23033" t="10310" r="2372" b="12490"/>
                    <a:stretch>
                      <a:fillRect/>
                    </a:stretch>
                  </pic:blipFill>
                  <pic:spPr>
                    <a:xfrm>
                      <a:off x="0" y="0"/>
                      <a:ext cx="2976007" cy="1715937"/>
                    </a:xfrm>
                    <a:prstGeom prst="rect">
                      <a:avLst/>
                    </a:prstGeom>
                    <a:ln/>
                  </pic:spPr>
                </pic:pic>
              </a:graphicData>
            </a:graphic>
          </wp:inline>
        </w:drawing>
      </w:r>
    </w:p>
    <w:p w14:paraId="39126D2C" w14:textId="77777777" w:rsidR="008015C6" w:rsidRDefault="008015C6" w:rsidP="00ED70B4">
      <w:pPr>
        <w:pStyle w:val="Prrafodelista"/>
        <w:ind w:left="1211"/>
        <w:rPr>
          <w:rFonts w:ascii="Arial" w:hAnsi="Arial" w:cs="Arial"/>
        </w:rPr>
      </w:pPr>
    </w:p>
    <w:p w14:paraId="12F2F59F" w14:textId="77777777" w:rsidR="008015C6" w:rsidRDefault="008015C6" w:rsidP="00ED70B4">
      <w:pPr>
        <w:pStyle w:val="Prrafodelista"/>
        <w:ind w:left="1211"/>
        <w:rPr>
          <w:rFonts w:ascii="Arial" w:hAnsi="Arial" w:cs="Arial"/>
        </w:rPr>
      </w:pPr>
    </w:p>
    <w:p w14:paraId="0DC596ED" w14:textId="77777777" w:rsidR="008015C6" w:rsidRDefault="008015C6" w:rsidP="00ED70B4">
      <w:pPr>
        <w:pStyle w:val="Prrafodelista"/>
        <w:ind w:left="1211"/>
        <w:rPr>
          <w:rFonts w:ascii="Arial" w:hAnsi="Arial" w:cs="Arial"/>
        </w:rPr>
      </w:pPr>
    </w:p>
    <w:p w14:paraId="703BC47B" w14:textId="77777777" w:rsidR="008015C6" w:rsidRDefault="008015C6" w:rsidP="00ED70B4">
      <w:pPr>
        <w:pStyle w:val="Prrafodelista"/>
        <w:ind w:left="1211"/>
        <w:rPr>
          <w:rFonts w:ascii="Arial" w:hAnsi="Arial" w:cs="Arial"/>
        </w:rPr>
      </w:pPr>
    </w:p>
    <w:p w14:paraId="3FEDA057" w14:textId="77777777" w:rsidR="00F4744A" w:rsidRDefault="00F4744A"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37088" behindDoc="0" locked="0" layoutInCell="1" hidden="0" allowOverlap="1" wp14:anchorId="207E787A" wp14:editId="2EE0948C">
                <wp:simplePos x="0" y="0"/>
                <wp:positionH relativeFrom="column">
                  <wp:posOffset>-461645</wp:posOffset>
                </wp:positionH>
                <wp:positionV relativeFrom="paragraph">
                  <wp:posOffset>118745</wp:posOffset>
                </wp:positionV>
                <wp:extent cx="2470150" cy="1195705"/>
                <wp:effectExtent l="0" t="0" r="25400" b="23495"/>
                <wp:wrapNone/>
                <wp:docPr id="42" name="42 Rectángulo"/>
                <wp:cNvGraphicFramePr/>
                <a:graphic xmlns:a="http://schemas.openxmlformats.org/drawingml/2006/main">
                  <a:graphicData uri="http://schemas.microsoft.com/office/word/2010/wordprocessingShape">
                    <wps:wsp>
                      <wps:cNvSpPr/>
                      <wps:spPr>
                        <a:xfrm>
                          <a:off x="0" y="0"/>
                          <a:ext cx="2470150" cy="1195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1134E0" w14:textId="77777777" w:rsidR="00E101E0" w:rsidRPr="00493AD7" w:rsidRDefault="00E101E0" w:rsidP="00F4744A">
                            <w:pPr>
                              <w:spacing w:line="275" w:lineRule="auto"/>
                              <w:jc w:val="both"/>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En la parte superior del cuadro de chat haga click en las Opciones y seleccione “</w:t>
                            </w:r>
                            <w:r>
                              <w:rPr>
                                <w:rFonts w:ascii="Times New Roman" w:eastAsia="Times New Roman" w:hAnsi="Times New Roman" w:cs="Times New Roman"/>
                                <w:b/>
                                <w:color w:val="000000"/>
                              </w:rPr>
                              <w:t>1 RELEVO”</w:t>
                            </w:r>
                          </w:p>
                          <w:p w14:paraId="4A26689D" w14:textId="77777777" w:rsidR="00E101E0" w:rsidRDefault="00E101E0" w:rsidP="00F4744A">
                            <w:pPr>
                              <w:spacing w:line="275" w:lineRule="auto"/>
                              <w:ind w:left="720" w:hanging="720"/>
                              <w:jc w:val="both"/>
                              <w:textDirection w:val="btLr"/>
                            </w:pPr>
                            <w:r>
                              <w:rPr>
                                <w:rFonts w:ascii="Times New Roman" w:eastAsia="Times New Roman" w:hAnsi="Times New Roman" w:cs="Times New Roman"/>
                                <w:color w:val="000000"/>
                              </w:rPr>
                              <w:t xml:space="preserve">Luego ingrese su usuario y contraseña y seleccione  </w:t>
                            </w:r>
                            <w:r>
                              <w:rPr>
                                <w:rFonts w:ascii="Times New Roman" w:eastAsia="Times New Roman" w:hAnsi="Times New Roman" w:cs="Times New Roman"/>
                                <w:b/>
                                <w:color w:val="000000"/>
                              </w:rPr>
                              <w:t>“INICIAR CHAT”</w:t>
                            </w:r>
                          </w:p>
                          <w:p w14:paraId="3E8836D0" w14:textId="77777777" w:rsidR="00E101E0" w:rsidRDefault="00E101E0" w:rsidP="00F4744A">
                            <w:pPr>
                              <w:spacing w:line="275" w:lineRule="auto"/>
                              <w:textDirection w:val="btLr"/>
                            </w:pPr>
                          </w:p>
                        </w:txbxContent>
                      </wps:txbx>
                      <wps:bodyPr spcFirstLastPara="1" wrap="square" lIns="91425" tIns="45700" rIns="91425" bIns="45700" anchor="t" anchorCtr="0"/>
                    </wps:wsp>
                  </a:graphicData>
                </a:graphic>
              </wp:anchor>
            </w:drawing>
          </mc:Choice>
          <mc:Fallback>
            <w:pict>
              <v:rect w14:anchorId="207E787A" id="42 Rectángulo" o:spid="_x0000_s1042" style="position:absolute;left:0;text-align:left;margin-left:-36.35pt;margin-top:9.35pt;width:194.5pt;height:94.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">
                <v:stroke startarrowwidth="narrow" startarrowlength="short" endarrowwidth="narrow" endarrowlength="short"/>
                <v:textbox inset="2.53958mm,1.2694mm,2.53958mm,1.2694mm">
                  <w:txbxContent>
                    <w:p w14:paraId="571134E0" w14:textId="77777777" w:rsidR="00E101E0" w:rsidRPr="00493AD7" w:rsidRDefault="00E101E0" w:rsidP="00F4744A">
                      <w:pPr>
                        <w:spacing w:line="275" w:lineRule="auto"/>
                        <w:jc w:val="both"/>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En la parte superior del cuadro de chat haga click en las Opciones y seleccione “</w:t>
                      </w:r>
                      <w:r>
                        <w:rPr>
                          <w:rFonts w:ascii="Times New Roman" w:eastAsia="Times New Roman" w:hAnsi="Times New Roman" w:cs="Times New Roman"/>
                          <w:b/>
                          <w:color w:val="000000"/>
                        </w:rPr>
                        <w:t>1 RELEVO”</w:t>
                      </w:r>
                    </w:p>
                    <w:p w14:paraId="4A26689D" w14:textId="77777777" w:rsidR="00E101E0" w:rsidRDefault="00E101E0" w:rsidP="00F4744A">
                      <w:pPr>
                        <w:spacing w:line="275" w:lineRule="auto"/>
                        <w:ind w:left="720" w:hanging="720"/>
                        <w:jc w:val="both"/>
                        <w:textDirection w:val="btLr"/>
                      </w:pPr>
                      <w:r>
                        <w:rPr>
                          <w:rFonts w:ascii="Times New Roman" w:eastAsia="Times New Roman" w:hAnsi="Times New Roman" w:cs="Times New Roman"/>
                          <w:color w:val="000000"/>
                        </w:rPr>
                        <w:t xml:space="preserve">Luego ingrese su usuario y contraseña y seleccione  </w:t>
                      </w:r>
                      <w:r>
                        <w:rPr>
                          <w:rFonts w:ascii="Times New Roman" w:eastAsia="Times New Roman" w:hAnsi="Times New Roman" w:cs="Times New Roman"/>
                          <w:b/>
                          <w:color w:val="000000"/>
                        </w:rPr>
                        <w:t>“INICIAR CHAT”</w:t>
                      </w:r>
                    </w:p>
                    <w:p w14:paraId="3E8836D0" w14:textId="77777777" w:rsidR="00E101E0" w:rsidRDefault="00E101E0" w:rsidP="00F4744A">
                      <w:pPr>
                        <w:spacing w:line="275" w:lineRule="auto"/>
                        <w:textDirection w:val="btLr"/>
                      </w:pPr>
                    </w:p>
                  </w:txbxContent>
                </v:textbox>
              </v:rect>
            </w:pict>
          </mc:Fallback>
        </mc:AlternateContent>
      </w:r>
    </w:p>
    <w:p w14:paraId="1A2CF49C" w14:textId="77777777" w:rsidR="00F4744A" w:rsidRDefault="00F4744A" w:rsidP="00ED70B4">
      <w:pPr>
        <w:pStyle w:val="Prrafodelista"/>
        <w:ind w:left="1211"/>
        <w:rPr>
          <w:rFonts w:ascii="Arial" w:hAnsi="Arial" w:cs="Arial"/>
        </w:rPr>
      </w:pPr>
    </w:p>
    <w:p w14:paraId="49B0D7B1" w14:textId="77777777" w:rsidR="00F4744A" w:rsidRDefault="00F4744A"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39136" behindDoc="0" locked="0" layoutInCell="1" allowOverlap="1" wp14:anchorId="78AF897C" wp14:editId="013A56F5">
                <wp:simplePos x="0" y="0"/>
                <wp:positionH relativeFrom="column">
                  <wp:posOffset>2195195</wp:posOffset>
                </wp:positionH>
                <wp:positionV relativeFrom="paragraph">
                  <wp:posOffset>299085</wp:posOffset>
                </wp:positionV>
                <wp:extent cx="161925" cy="123825"/>
                <wp:effectExtent l="0" t="19050" r="47625" b="47625"/>
                <wp:wrapNone/>
                <wp:docPr id="43" name="43 Flecha derecha"/>
                <wp:cNvGraphicFramePr/>
                <a:graphic xmlns:a="http://schemas.openxmlformats.org/drawingml/2006/main">
                  <a:graphicData uri="http://schemas.microsoft.com/office/word/2010/wordprocessingShape">
                    <wps:wsp>
                      <wps:cNvSpPr/>
                      <wps:spPr>
                        <a:xfrm>
                          <a:off x="0" y="0"/>
                          <a:ext cx="161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2CA33" id="43 Flecha derecha" o:spid="_x0000_s1026" type="#_x0000_t13" style="position:absolute;margin-left:172.85pt;margin-top:23.55pt;width:12.75pt;height:9.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" adj="13341" fillcolor="#4f81bd [3204]" strokecolor="#243f60 [1604]" strokeweight="2pt"/>
            </w:pict>
          </mc:Fallback>
        </mc:AlternateContent>
      </w:r>
      <w:r>
        <w:rPr>
          <w:noProof/>
        </w:rPr>
        <w:t xml:space="preserve">                                                              </w:t>
      </w:r>
      <w:r>
        <w:rPr>
          <w:noProof/>
          <w:lang w:eastAsia="es-CO"/>
        </w:rPr>
        <w:drawing>
          <wp:inline distT="0" distB="0" distL="0" distR="0" wp14:anchorId="3626A0B0" wp14:editId="02EF55CF">
            <wp:extent cx="1971675" cy="2028825"/>
            <wp:effectExtent l="0" t="0" r="9525" b="9525"/>
            <wp:docPr id="8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
                    <a:srcRect l="61255" t="10801" r="1609" b="12654"/>
                    <a:stretch>
                      <a:fillRect/>
                    </a:stretch>
                  </pic:blipFill>
                  <pic:spPr>
                    <a:xfrm>
                      <a:off x="0" y="0"/>
                      <a:ext cx="1976942" cy="2034245"/>
                    </a:xfrm>
                    <a:prstGeom prst="rect">
                      <a:avLst/>
                    </a:prstGeom>
                    <a:ln/>
                  </pic:spPr>
                </pic:pic>
              </a:graphicData>
            </a:graphic>
          </wp:inline>
        </w:drawing>
      </w:r>
    </w:p>
    <w:p w14:paraId="204F8508" w14:textId="77777777" w:rsidR="00F4744A" w:rsidRDefault="00F4744A" w:rsidP="00ED70B4">
      <w:pPr>
        <w:pStyle w:val="Prrafodelista"/>
        <w:ind w:left="1211"/>
        <w:rPr>
          <w:rFonts w:ascii="Arial" w:hAnsi="Arial" w:cs="Arial"/>
        </w:rPr>
      </w:pPr>
    </w:p>
    <w:p w14:paraId="25AF54AE" w14:textId="77777777" w:rsidR="00F4744A" w:rsidRDefault="00F4744A" w:rsidP="00ED70B4">
      <w:pPr>
        <w:pStyle w:val="Prrafodelista"/>
        <w:ind w:left="1211"/>
        <w:rPr>
          <w:rFonts w:ascii="Arial" w:hAnsi="Arial" w:cs="Arial"/>
        </w:rPr>
      </w:pPr>
    </w:p>
    <w:p w14:paraId="525069B5" w14:textId="77777777" w:rsidR="00F4744A" w:rsidRDefault="00F4744A"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43232" behindDoc="0" locked="0" layoutInCell="1" allowOverlap="1" wp14:anchorId="32BBAB49" wp14:editId="64A6D521">
                <wp:simplePos x="0" y="0"/>
                <wp:positionH relativeFrom="column">
                  <wp:posOffset>2423795</wp:posOffset>
                </wp:positionH>
                <wp:positionV relativeFrom="paragraph">
                  <wp:posOffset>541020</wp:posOffset>
                </wp:positionV>
                <wp:extent cx="161925" cy="123825"/>
                <wp:effectExtent l="0" t="19050" r="47625" b="47625"/>
                <wp:wrapNone/>
                <wp:docPr id="46" name="46 Flecha derecha"/>
                <wp:cNvGraphicFramePr/>
                <a:graphic xmlns:a="http://schemas.openxmlformats.org/drawingml/2006/main">
                  <a:graphicData uri="http://schemas.microsoft.com/office/word/2010/wordprocessingShape">
                    <wps:wsp>
                      <wps:cNvSpPr/>
                      <wps:spPr>
                        <a:xfrm>
                          <a:off x="0" y="0"/>
                          <a:ext cx="161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7A138" id="46 Flecha derecha" o:spid="_x0000_s1026" type="#_x0000_t13" style="position:absolute;margin-left:190.85pt;margin-top:42.6pt;width:12.75pt;height:9.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" adj="13341" fillcolor="#4f81bd [3204]" strokecolor="#243f60 [1604]" strokeweight="2pt"/>
            </w:pict>
          </mc:Fallback>
        </mc:AlternateContent>
      </w:r>
      <w:r>
        <w:rPr>
          <w:noProof/>
          <w:lang w:eastAsia="es-CO"/>
        </w:rPr>
        <mc:AlternateContent>
          <mc:Choice Requires="wps">
            <w:drawing>
              <wp:anchor distT="0" distB="0" distL="114300" distR="114300" simplePos="0" relativeHeight="251741184" behindDoc="0" locked="0" layoutInCell="1" hidden="0" allowOverlap="1" wp14:anchorId="6F4B3A03" wp14:editId="33FD7BED">
                <wp:simplePos x="0" y="0"/>
                <wp:positionH relativeFrom="column">
                  <wp:posOffset>-466725</wp:posOffset>
                </wp:positionH>
                <wp:positionV relativeFrom="paragraph">
                  <wp:posOffset>208915</wp:posOffset>
                </wp:positionV>
                <wp:extent cx="2383790" cy="834390"/>
                <wp:effectExtent l="0" t="0" r="16510" b="22860"/>
                <wp:wrapNone/>
                <wp:docPr id="44" name="44 Rectángulo"/>
                <wp:cNvGraphicFramePr/>
                <a:graphic xmlns:a="http://schemas.openxmlformats.org/drawingml/2006/main">
                  <a:graphicData uri="http://schemas.microsoft.com/office/word/2010/wordprocessingShape">
                    <wps:wsp>
                      <wps:cNvSpPr/>
                      <wps:spPr>
                        <a:xfrm>
                          <a:off x="0" y="0"/>
                          <a:ext cx="2383790" cy="834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32F469" w14:textId="77777777" w:rsidR="00E101E0" w:rsidRDefault="00E101E0" w:rsidP="00F4744A">
                            <w:pPr>
                              <w:spacing w:line="275" w:lineRule="auto"/>
                              <w:jc w:val="both"/>
                              <w:textDirection w:val="btLr"/>
                            </w:pPr>
                            <w:r>
                              <w:rPr>
                                <w:rFonts w:ascii="Times New Roman" w:eastAsia="Times New Roman" w:hAnsi="Times New Roman" w:cs="Times New Roman"/>
                                <w:color w:val="000000"/>
                              </w:rPr>
                              <w:t xml:space="preserve">En la pantalla que aparece, seleccione la opción en color azul </w:t>
                            </w:r>
                            <w:r>
                              <w:rPr>
                                <w:rFonts w:ascii="Times New Roman" w:eastAsia="Times New Roman" w:hAnsi="Times New Roman" w:cs="Times New Roman"/>
                                <w:b/>
                                <w:color w:val="000000"/>
                              </w:rPr>
                              <w:t>“INICIAR CHAT”</w:t>
                            </w:r>
                            <w:r>
                              <w:rPr>
                                <w:rFonts w:ascii="Times New Roman" w:eastAsia="Times New Roman" w:hAnsi="Times New Roman" w:cs="Times New Roman"/>
                                <w:color w:val="000000"/>
                              </w:rPr>
                              <w:t xml:space="preserve"> y espere un momento para que un Intérprete atienda su llamada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F4B3A03" id="44 Rectángulo" o:spid="_x0000_s1043" style="position:absolute;left:0;text-align:left;margin-left:-36.75pt;margin-top:16.45pt;width:187.7pt;height:65.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">
                <v:stroke startarrowwidth="narrow" startarrowlength="short" endarrowwidth="narrow" endarrowlength="short"/>
                <v:textbox inset="2.53958mm,1.2694mm,2.53958mm,1.2694mm">
                  <w:txbxContent>
                    <w:p w14:paraId="7332F469" w14:textId="77777777" w:rsidR="00E101E0" w:rsidRDefault="00E101E0" w:rsidP="00F4744A">
                      <w:pPr>
                        <w:spacing w:line="275" w:lineRule="auto"/>
                        <w:jc w:val="both"/>
                        <w:textDirection w:val="btLr"/>
                      </w:pPr>
                      <w:r>
                        <w:rPr>
                          <w:rFonts w:ascii="Times New Roman" w:eastAsia="Times New Roman" w:hAnsi="Times New Roman" w:cs="Times New Roman"/>
                          <w:color w:val="000000"/>
                        </w:rPr>
                        <w:t xml:space="preserve">En la pantalla que aparece, seleccione la opción en color azul </w:t>
                      </w:r>
                      <w:r>
                        <w:rPr>
                          <w:rFonts w:ascii="Times New Roman" w:eastAsia="Times New Roman" w:hAnsi="Times New Roman" w:cs="Times New Roman"/>
                          <w:b/>
                          <w:color w:val="000000"/>
                        </w:rPr>
                        <w:t>“INICIAR CHAT”</w:t>
                      </w:r>
                      <w:r>
                        <w:rPr>
                          <w:rFonts w:ascii="Times New Roman" w:eastAsia="Times New Roman" w:hAnsi="Times New Roman" w:cs="Times New Roman"/>
                          <w:color w:val="000000"/>
                        </w:rPr>
                        <w:t xml:space="preserve"> y espere un momento para que un Intérprete atienda su llamada</w:t>
                      </w:r>
                    </w:p>
                  </w:txbxContent>
                </v:textbox>
              </v:rect>
            </w:pict>
          </mc:Fallback>
        </mc:AlternateContent>
      </w:r>
      <w:r>
        <w:rPr>
          <w:noProof/>
        </w:rPr>
        <w:t xml:space="preserve">                                                                                    </w:t>
      </w:r>
      <w:r>
        <w:rPr>
          <w:noProof/>
          <w:lang w:eastAsia="es-CO"/>
        </w:rPr>
        <w:drawing>
          <wp:inline distT="0" distB="0" distL="0" distR="0" wp14:anchorId="1E88103C" wp14:editId="64E39F2B">
            <wp:extent cx="1291234" cy="1826260"/>
            <wp:effectExtent l="0" t="0" r="4445" b="2540"/>
            <wp:docPr id="8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l="65594" t="11728" b="11002"/>
                    <a:stretch>
                      <a:fillRect/>
                    </a:stretch>
                  </pic:blipFill>
                  <pic:spPr>
                    <a:xfrm>
                      <a:off x="0" y="0"/>
                      <a:ext cx="1293334" cy="1829230"/>
                    </a:xfrm>
                    <a:prstGeom prst="rect">
                      <a:avLst/>
                    </a:prstGeom>
                    <a:ln/>
                  </pic:spPr>
                </pic:pic>
              </a:graphicData>
            </a:graphic>
          </wp:inline>
        </w:drawing>
      </w:r>
    </w:p>
    <w:p w14:paraId="71F41E11" w14:textId="77777777" w:rsidR="00F4744A" w:rsidRDefault="00F4744A" w:rsidP="00ED70B4">
      <w:pPr>
        <w:pStyle w:val="Prrafodelista"/>
        <w:ind w:left="1211"/>
        <w:rPr>
          <w:rFonts w:ascii="Arial" w:hAnsi="Arial" w:cs="Arial"/>
        </w:rPr>
      </w:pPr>
    </w:p>
    <w:p w14:paraId="3D325FCC" w14:textId="77777777" w:rsidR="00F4744A" w:rsidRDefault="00F4744A" w:rsidP="00ED70B4">
      <w:pPr>
        <w:pStyle w:val="Prrafodelista"/>
        <w:ind w:left="1211"/>
        <w:rPr>
          <w:rFonts w:ascii="Arial" w:hAnsi="Arial" w:cs="Arial"/>
        </w:rPr>
      </w:pPr>
    </w:p>
    <w:p w14:paraId="5091E50F" w14:textId="77777777" w:rsidR="00F4744A" w:rsidRDefault="00F4744A" w:rsidP="00ED70B4">
      <w:pPr>
        <w:pStyle w:val="Prrafodelista"/>
        <w:ind w:left="1211"/>
        <w:rPr>
          <w:rFonts w:ascii="Arial" w:hAnsi="Arial" w:cs="Arial"/>
        </w:rPr>
      </w:pPr>
      <w:r>
        <w:rPr>
          <w:noProof/>
          <w:lang w:eastAsia="es-CO"/>
        </w:rPr>
        <w:lastRenderedPageBreak/>
        <mc:AlternateContent>
          <mc:Choice Requires="wps">
            <w:drawing>
              <wp:anchor distT="0" distB="0" distL="114300" distR="114300" simplePos="0" relativeHeight="251746304" behindDoc="0" locked="0" layoutInCell="1" allowOverlap="1" wp14:anchorId="0B5E1881" wp14:editId="33DEC536">
                <wp:simplePos x="0" y="0"/>
                <wp:positionH relativeFrom="column">
                  <wp:posOffset>2223770</wp:posOffset>
                </wp:positionH>
                <wp:positionV relativeFrom="paragraph">
                  <wp:posOffset>718185</wp:posOffset>
                </wp:positionV>
                <wp:extent cx="152400" cy="123825"/>
                <wp:effectExtent l="0" t="19050" r="38100" b="47625"/>
                <wp:wrapNone/>
                <wp:docPr id="49" name="49 Flecha derecha"/>
                <wp:cNvGraphicFramePr/>
                <a:graphic xmlns:a="http://schemas.openxmlformats.org/drawingml/2006/main">
                  <a:graphicData uri="http://schemas.microsoft.com/office/word/2010/wordprocessingShape">
                    <wps:wsp>
                      <wps:cNvSpPr/>
                      <wps:spPr>
                        <a:xfrm>
                          <a:off x="0" y="0"/>
                          <a:ext cx="15240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5110A" id="49 Flecha derecha" o:spid="_x0000_s1026" type="#_x0000_t13" style="position:absolute;margin-left:175.1pt;margin-top:56.55pt;width:12pt;height:9.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" adj="12825" fillcolor="#4f81bd [3204]" strokecolor="#243f60 [1604]" strokeweight="2pt"/>
            </w:pict>
          </mc:Fallback>
        </mc:AlternateContent>
      </w:r>
      <w:r>
        <w:rPr>
          <w:noProof/>
          <w:lang w:eastAsia="es-CO"/>
        </w:rPr>
        <mc:AlternateContent>
          <mc:Choice Requires="wps">
            <w:drawing>
              <wp:anchor distT="0" distB="0" distL="114300" distR="114300" simplePos="0" relativeHeight="251745280" behindDoc="0" locked="0" layoutInCell="1" hidden="0" allowOverlap="1" wp14:anchorId="044072E0" wp14:editId="3783AF14">
                <wp:simplePos x="0" y="0"/>
                <wp:positionH relativeFrom="column">
                  <wp:posOffset>-300355</wp:posOffset>
                </wp:positionH>
                <wp:positionV relativeFrom="paragraph">
                  <wp:posOffset>89535</wp:posOffset>
                </wp:positionV>
                <wp:extent cx="2222500" cy="1543050"/>
                <wp:effectExtent l="0" t="0" r="25400" b="19050"/>
                <wp:wrapNone/>
                <wp:docPr id="50" name="50 Rectángulo"/>
                <wp:cNvGraphicFramePr/>
                <a:graphic xmlns:a="http://schemas.openxmlformats.org/drawingml/2006/main">
                  <a:graphicData uri="http://schemas.microsoft.com/office/word/2010/wordprocessingShape">
                    <wps:wsp>
                      <wps:cNvSpPr/>
                      <wps:spPr>
                        <a:xfrm>
                          <a:off x="0" y="0"/>
                          <a:ext cx="2222500" cy="1543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CC485B" w14:textId="77777777" w:rsidR="00E101E0" w:rsidRDefault="00E101E0" w:rsidP="00F4744A">
                            <w:pPr>
                              <w:spacing w:line="275" w:lineRule="auto"/>
                              <w:jc w:val="both"/>
                              <w:textDirection w:val="btLr"/>
                            </w:pPr>
                            <w:r>
                              <w:rPr>
                                <w:rFonts w:ascii="Times New Roman" w:eastAsia="Times New Roman" w:hAnsi="Times New Roman" w:cs="Times New Roman"/>
                                <w:color w:val="000000"/>
                              </w:rPr>
                              <w:t xml:space="preserve">Ahora, en la parte superior derecha seleccione la imagen de la </w:t>
                            </w:r>
                            <w:r>
                              <w:rPr>
                                <w:rFonts w:ascii="Times New Roman" w:eastAsia="Times New Roman" w:hAnsi="Times New Roman" w:cs="Times New Roman"/>
                                <w:b/>
                                <w:color w:val="000000"/>
                              </w:rPr>
                              <w:t>Cámara</w:t>
                            </w:r>
                            <w:r>
                              <w:rPr>
                                <w:rFonts w:ascii="Times New Roman" w:eastAsia="Times New Roman" w:hAnsi="Times New Roman" w:cs="Times New Roman"/>
                                <w:color w:val="000000"/>
                              </w:rPr>
                              <w:t xml:space="preserve"> y en la parte superior del cuadro del chat ingrese el número telefónico de la persona sorda con quien desea comunicarse.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4072E0" id="50 Rectángulo" o:spid="_x0000_s1044" style="position:absolute;left:0;text-align:left;margin-left:-23.65pt;margin-top:7.05pt;width:175pt;height:1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">
                <v:stroke startarrowwidth="narrow" startarrowlength="short" endarrowwidth="narrow" endarrowlength="short"/>
                <v:textbox inset="2.53958mm,1.2694mm,2.53958mm,1.2694mm">
                  <w:txbxContent>
                    <w:p w14:paraId="52CC485B" w14:textId="77777777" w:rsidR="00E101E0" w:rsidRDefault="00E101E0" w:rsidP="00F4744A">
                      <w:pPr>
                        <w:spacing w:line="275" w:lineRule="auto"/>
                        <w:jc w:val="both"/>
                        <w:textDirection w:val="btLr"/>
                      </w:pPr>
                      <w:r>
                        <w:rPr>
                          <w:rFonts w:ascii="Times New Roman" w:eastAsia="Times New Roman" w:hAnsi="Times New Roman" w:cs="Times New Roman"/>
                          <w:color w:val="000000"/>
                        </w:rPr>
                        <w:t xml:space="preserve">Ahora, en la parte superior derecha seleccione la imagen de la </w:t>
                      </w:r>
                      <w:r>
                        <w:rPr>
                          <w:rFonts w:ascii="Times New Roman" w:eastAsia="Times New Roman" w:hAnsi="Times New Roman" w:cs="Times New Roman"/>
                          <w:b/>
                          <w:color w:val="000000"/>
                        </w:rPr>
                        <w:t>Cámara</w:t>
                      </w:r>
                      <w:r>
                        <w:rPr>
                          <w:rFonts w:ascii="Times New Roman" w:eastAsia="Times New Roman" w:hAnsi="Times New Roman" w:cs="Times New Roman"/>
                          <w:color w:val="000000"/>
                        </w:rPr>
                        <w:t xml:space="preserve"> y en la parte superior del cuadro del chat ingrese el número telefónico de la persona sorda con quien desea comunicarse.</w:t>
                      </w:r>
                    </w:p>
                  </w:txbxContent>
                </v:textbox>
              </v:rect>
            </w:pict>
          </mc:Fallback>
        </mc:AlternateContent>
      </w:r>
      <w:r>
        <w:rPr>
          <w:rFonts w:ascii="Arial" w:hAnsi="Arial" w:cs="Arial"/>
        </w:rPr>
        <w:t xml:space="preserve">                                                              </w:t>
      </w:r>
      <w:r>
        <w:rPr>
          <w:noProof/>
          <w:lang w:eastAsia="es-CO"/>
        </w:rPr>
        <w:drawing>
          <wp:inline distT="0" distB="0" distL="0" distR="0" wp14:anchorId="51E0527A" wp14:editId="25C905B6">
            <wp:extent cx="2045111" cy="2493087"/>
            <wp:effectExtent l="0" t="0" r="0" b="0"/>
            <wp:docPr id="8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l="63685" t="8642" r="-126" b="12344"/>
                    <a:stretch>
                      <a:fillRect/>
                    </a:stretch>
                  </pic:blipFill>
                  <pic:spPr>
                    <a:xfrm>
                      <a:off x="0" y="0"/>
                      <a:ext cx="2045111" cy="2493087"/>
                    </a:xfrm>
                    <a:prstGeom prst="rect">
                      <a:avLst/>
                    </a:prstGeom>
                    <a:ln/>
                  </pic:spPr>
                </pic:pic>
              </a:graphicData>
            </a:graphic>
          </wp:inline>
        </w:drawing>
      </w:r>
    </w:p>
    <w:p w14:paraId="080D4306" w14:textId="77777777" w:rsidR="00ED60F6" w:rsidRDefault="00ED60F6" w:rsidP="00ED70B4">
      <w:pPr>
        <w:pStyle w:val="Prrafodelista"/>
        <w:ind w:left="1211"/>
        <w:rPr>
          <w:rFonts w:ascii="Arial" w:hAnsi="Arial" w:cs="Arial"/>
        </w:rPr>
      </w:pPr>
    </w:p>
    <w:p w14:paraId="7FD0F718" w14:textId="77777777" w:rsidR="00ED60F6" w:rsidRDefault="00ED60F6" w:rsidP="00ED70B4">
      <w:pPr>
        <w:pStyle w:val="Prrafodelista"/>
        <w:ind w:left="1211"/>
        <w:rPr>
          <w:rFonts w:ascii="Arial" w:hAnsi="Arial" w:cs="Arial"/>
        </w:rPr>
      </w:pPr>
    </w:p>
    <w:p w14:paraId="0EA46396" w14:textId="77777777" w:rsidR="00ED60F6" w:rsidRDefault="00ED60F6" w:rsidP="00ED70B4">
      <w:pPr>
        <w:pStyle w:val="Prrafodelista"/>
        <w:ind w:left="1211"/>
        <w:rPr>
          <w:rFonts w:ascii="Arial" w:hAnsi="Arial" w:cs="Arial"/>
        </w:rPr>
      </w:pPr>
    </w:p>
    <w:p w14:paraId="538D1B60" w14:textId="77777777" w:rsidR="00ED60F6" w:rsidRDefault="00C3716B" w:rsidP="00ED70B4">
      <w:pPr>
        <w:pStyle w:val="Prrafodelista"/>
        <w:ind w:left="1211"/>
        <w:rPr>
          <w:rFonts w:ascii="Arial" w:hAnsi="Arial" w:cs="Arial"/>
        </w:rPr>
      </w:pPr>
      <w:r>
        <w:rPr>
          <w:noProof/>
          <w:lang w:eastAsia="es-CO"/>
        </w:rPr>
        <w:drawing>
          <wp:anchor distT="0" distB="0" distL="114300" distR="114300" simplePos="0" relativeHeight="251752448" behindDoc="0" locked="0" layoutInCell="1" allowOverlap="1" wp14:anchorId="2BECE678" wp14:editId="3A524AC8">
            <wp:simplePos x="0" y="0"/>
            <wp:positionH relativeFrom="column">
              <wp:posOffset>2807441</wp:posOffset>
            </wp:positionH>
            <wp:positionV relativeFrom="paragraph">
              <wp:posOffset>-3810</wp:posOffset>
            </wp:positionV>
            <wp:extent cx="2409825" cy="1628775"/>
            <wp:effectExtent l="0" t="0" r="9525" b="9525"/>
            <wp:wrapNone/>
            <wp:docPr id="8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30" cstate="print">
                      <a:extLst>
                        <a:ext uri="{28A0092B-C50C-407E-A947-70E740481C1C}">
                          <a14:useLocalDpi xmlns:a14="http://schemas.microsoft.com/office/drawing/2010/main" val="0"/>
                        </a:ext>
                      </a:extLst>
                    </a:blip>
                    <a:srcRect l="17475" t="23227" r="22351" b="10802"/>
                    <a:stretch/>
                  </pic:blipFill>
                  <pic:spPr bwMode="auto">
                    <a:xfrm>
                      <a:off x="0" y="0"/>
                      <a:ext cx="24098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02051" w14:textId="77777777" w:rsidR="00ED60F6" w:rsidRDefault="00ED60F6" w:rsidP="00ED70B4">
      <w:pPr>
        <w:pStyle w:val="Prrafodelista"/>
        <w:ind w:left="1211"/>
        <w:rPr>
          <w:rFonts w:ascii="Arial" w:hAnsi="Arial" w:cs="Arial"/>
        </w:rPr>
      </w:pPr>
    </w:p>
    <w:p w14:paraId="6DC4B996" w14:textId="77777777" w:rsidR="00ED60F6" w:rsidRDefault="00C3716B" w:rsidP="00ED70B4">
      <w:pPr>
        <w:pStyle w:val="Prrafodelista"/>
        <w:ind w:left="1211"/>
        <w:rPr>
          <w:rFonts w:ascii="Arial" w:hAnsi="Arial" w:cs="Arial"/>
        </w:rPr>
      </w:pPr>
      <w:r>
        <w:rPr>
          <w:noProof/>
          <w:lang w:eastAsia="es-CO"/>
        </w:rPr>
        <mc:AlternateContent>
          <mc:Choice Requires="wps">
            <w:drawing>
              <wp:anchor distT="0" distB="0" distL="114300" distR="114300" simplePos="0" relativeHeight="251748352" behindDoc="0" locked="0" layoutInCell="1" hidden="0" allowOverlap="1" wp14:anchorId="020BB58C" wp14:editId="16407C00">
                <wp:simplePos x="0" y="0"/>
                <wp:positionH relativeFrom="column">
                  <wp:posOffset>-92075</wp:posOffset>
                </wp:positionH>
                <wp:positionV relativeFrom="paragraph">
                  <wp:posOffset>62230</wp:posOffset>
                </wp:positionV>
                <wp:extent cx="2383790" cy="666750"/>
                <wp:effectExtent l="0" t="0" r="16510" b="19050"/>
                <wp:wrapNone/>
                <wp:docPr id="51" name="51 Rectángulo"/>
                <wp:cNvGraphicFramePr/>
                <a:graphic xmlns:a="http://schemas.openxmlformats.org/drawingml/2006/main">
                  <a:graphicData uri="http://schemas.microsoft.com/office/word/2010/wordprocessingShape">
                    <wps:wsp>
                      <wps:cNvSpPr/>
                      <wps:spPr>
                        <a:xfrm>
                          <a:off x="0" y="0"/>
                          <a:ext cx="2383790"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5576A1" w14:textId="77777777" w:rsidR="00E101E0" w:rsidRDefault="00E101E0" w:rsidP="00ED60F6">
                            <w:pPr>
                              <w:spacing w:line="275" w:lineRule="auto"/>
                              <w:jc w:val="both"/>
                              <w:textDirection w:val="btLr"/>
                            </w:pPr>
                            <w:r w:rsidRPr="00DC249B">
                              <w:rPr>
                                <w:rFonts w:ascii="Times New Roman" w:eastAsia="Times New Roman" w:hAnsi="Times New Roman" w:cs="Times New Roman"/>
                                <w:b/>
                                <w:color w:val="000000"/>
                              </w:rPr>
                              <w:t>¡LISTO!</w:t>
                            </w:r>
                            <w:r>
                              <w:rPr>
                                <w:rFonts w:ascii="Times New Roman" w:eastAsia="Times New Roman" w:hAnsi="Times New Roman" w:cs="Times New Roman"/>
                                <w:color w:val="000000"/>
                              </w:rPr>
                              <w:t xml:space="preserve"> Ahora puede iniciar su conversación mediante el Servicio de Relevo de Llamadas.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0BB58C" id="51 Rectángulo" o:spid="_x0000_s1045" style="position:absolute;left:0;text-align:left;margin-left:-7.25pt;margin-top:4.9pt;width:187.7pt;height:5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">
                <v:stroke startarrowwidth="narrow" startarrowlength="short" endarrowwidth="narrow" endarrowlength="short"/>
                <v:textbox inset="2.53958mm,1.2694mm,2.53958mm,1.2694mm">
                  <w:txbxContent>
                    <w:p w14:paraId="6E5576A1" w14:textId="77777777" w:rsidR="00E101E0" w:rsidRDefault="00E101E0" w:rsidP="00ED60F6">
                      <w:pPr>
                        <w:spacing w:line="275" w:lineRule="auto"/>
                        <w:jc w:val="both"/>
                        <w:textDirection w:val="btLr"/>
                      </w:pPr>
                      <w:r w:rsidRPr="00DC249B">
                        <w:rPr>
                          <w:rFonts w:ascii="Times New Roman" w:eastAsia="Times New Roman" w:hAnsi="Times New Roman" w:cs="Times New Roman"/>
                          <w:b/>
                          <w:color w:val="000000"/>
                        </w:rPr>
                        <w:t>¡LISTO!</w:t>
                      </w:r>
                      <w:r>
                        <w:rPr>
                          <w:rFonts w:ascii="Times New Roman" w:eastAsia="Times New Roman" w:hAnsi="Times New Roman" w:cs="Times New Roman"/>
                          <w:color w:val="000000"/>
                        </w:rPr>
                        <w:t xml:space="preserve"> Ahora puede iniciar su conversación mediante el Servicio de Relevo de Llamadas.</w:t>
                      </w:r>
                    </w:p>
                  </w:txbxContent>
                </v:textbox>
              </v:rect>
            </w:pict>
          </mc:Fallback>
        </mc:AlternateContent>
      </w:r>
    </w:p>
    <w:p w14:paraId="2F109A7E" w14:textId="77777777" w:rsidR="00ED60F6" w:rsidRDefault="00ED60F6" w:rsidP="00ED70B4">
      <w:pPr>
        <w:pStyle w:val="Prrafodelista"/>
        <w:ind w:left="1211"/>
        <w:rPr>
          <w:rFonts w:ascii="Arial" w:hAnsi="Arial" w:cs="Arial"/>
        </w:rPr>
      </w:pPr>
    </w:p>
    <w:p w14:paraId="2B0395F0" w14:textId="77777777" w:rsidR="00ED60F6" w:rsidRDefault="00ED60F6" w:rsidP="00C3716B">
      <w:pPr>
        <w:pStyle w:val="Prrafodelista"/>
        <w:ind w:left="1211"/>
        <w:jc w:val="center"/>
        <w:rPr>
          <w:rFonts w:ascii="Arial" w:hAnsi="Arial" w:cs="Arial"/>
        </w:rPr>
      </w:pPr>
    </w:p>
    <w:p w14:paraId="439BDA93" w14:textId="77777777" w:rsidR="00ED60F6" w:rsidRDefault="00ED60F6" w:rsidP="00ED70B4">
      <w:pPr>
        <w:pStyle w:val="Prrafodelista"/>
        <w:ind w:left="1211"/>
        <w:rPr>
          <w:rFonts w:ascii="Arial" w:hAnsi="Arial" w:cs="Arial"/>
        </w:rPr>
      </w:pPr>
    </w:p>
    <w:p w14:paraId="4D1D10B1" w14:textId="77777777" w:rsidR="00F4744A" w:rsidRDefault="00ED60F6" w:rsidP="00ED70B4">
      <w:pPr>
        <w:pStyle w:val="Prrafodelista"/>
        <w:ind w:left="1211"/>
        <w:rPr>
          <w:rFonts w:ascii="Arial" w:hAnsi="Arial" w:cs="Arial"/>
        </w:rPr>
      </w:pPr>
      <w:r>
        <w:rPr>
          <w:noProof/>
        </w:rPr>
        <w:t xml:space="preserve">                      </w:t>
      </w:r>
    </w:p>
    <w:p w14:paraId="6F164797" w14:textId="77777777" w:rsidR="00F4744A" w:rsidRDefault="00F4744A" w:rsidP="00ED70B4">
      <w:pPr>
        <w:pStyle w:val="Prrafodelista"/>
        <w:ind w:left="1211"/>
        <w:rPr>
          <w:rFonts w:ascii="Arial" w:hAnsi="Arial" w:cs="Arial"/>
        </w:rPr>
      </w:pPr>
    </w:p>
    <w:p w14:paraId="44C55E45" w14:textId="77777777" w:rsidR="008015C6" w:rsidRDefault="008015C6" w:rsidP="00ED70B4">
      <w:pPr>
        <w:pStyle w:val="Prrafodelista"/>
        <w:ind w:left="1211"/>
        <w:rPr>
          <w:rFonts w:ascii="Arial" w:hAnsi="Arial" w:cs="Arial"/>
        </w:rPr>
      </w:pPr>
    </w:p>
    <w:p w14:paraId="62BE64FD" w14:textId="77777777" w:rsidR="008015C6" w:rsidRDefault="008015C6" w:rsidP="00ED70B4">
      <w:pPr>
        <w:pStyle w:val="Prrafodelista"/>
        <w:ind w:left="1211"/>
        <w:rPr>
          <w:rFonts w:ascii="Arial" w:hAnsi="Arial" w:cs="Arial"/>
        </w:rPr>
      </w:pPr>
    </w:p>
    <w:p w14:paraId="3D353BA4" w14:textId="77777777" w:rsidR="00C3716B" w:rsidRDefault="00C3716B" w:rsidP="00ED70B4">
      <w:pPr>
        <w:pStyle w:val="Prrafodelista"/>
        <w:ind w:left="1211"/>
        <w:rPr>
          <w:rFonts w:ascii="Arial" w:hAnsi="Arial" w:cs="Arial"/>
        </w:rPr>
      </w:pPr>
    </w:p>
    <w:p w14:paraId="3E3DD47A" w14:textId="77777777" w:rsidR="00C3716B" w:rsidRDefault="00C3716B" w:rsidP="00ED70B4">
      <w:pPr>
        <w:pStyle w:val="Prrafodelista"/>
        <w:ind w:left="1211"/>
        <w:rPr>
          <w:rFonts w:ascii="Arial" w:hAnsi="Arial" w:cs="Arial"/>
        </w:rPr>
      </w:pPr>
    </w:p>
    <w:p w14:paraId="650D1440" w14:textId="77777777" w:rsidR="00C3716B" w:rsidRDefault="00C3716B">
      <w:pPr>
        <w:rPr>
          <w:rFonts w:ascii="Arial" w:hAnsi="Arial" w:cs="Arial"/>
        </w:rPr>
      </w:pPr>
      <w:r>
        <w:rPr>
          <w:rFonts w:ascii="Arial" w:hAnsi="Arial" w:cs="Arial"/>
        </w:rPr>
        <w:br w:type="page"/>
      </w:r>
    </w:p>
    <w:p w14:paraId="41CEC37A" w14:textId="77777777" w:rsidR="00C3716B" w:rsidRPr="0023723B" w:rsidRDefault="00C3716B" w:rsidP="00ED70B4">
      <w:pPr>
        <w:pStyle w:val="Prrafodelista"/>
        <w:ind w:left="1211"/>
        <w:rPr>
          <w:rFonts w:ascii="Arial" w:hAnsi="Arial" w:cs="Arial"/>
        </w:rPr>
      </w:pPr>
    </w:p>
    <w:p w14:paraId="342DEC33" w14:textId="77777777" w:rsidR="00ED60F6" w:rsidRPr="0023723B" w:rsidRDefault="00ED60F6" w:rsidP="0023723B">
      <w:pPr>
        <w:pStyle w:val="Prrafodelista"/>
        <w:numPr>
          <w:ilvl w:val="1"/>
          <w:numId w:val="6"/>
        </w:numPr>
        <w:spacing w:after="200" w:line="276" w:lineRule="auto"/>
        <w:outlineLvl w:val="1"/>
        <w:rPr>
          <w:rFonts w:ascii="Arial" w:eastAsia="Times New Roman" w:hAnsi="Arial" w:cs="Arial"/>
          <w:b/>
          <w:sz w:val="24"/>
        </w:rPr>
      </w:pPr>
      <w:bookmarkStart w:id="11" w:name="_Toc25583404"/>
      <w:r w:rsidRPr="0023723B">
        <w:rPr>
          <w:rFonts w:ascii="Arial" w:eastAsia="Times New Roman" w:hAnsi="Arial" w:cs="Arial"/>
          <w:b/>
          <w:sz w:val="24"/>
        </w:rPr>
        <w:t>Señas más utilizadas</w:t>
      </w:r>
      <w:bookmarkEnd w:id="11"/>
    </w:p>
    <w:p w14:paraId="60CB21F0" w14:textId="77777777" w:rsidR="008015C6" w:rsidRDefault="00ED60F6" w:rsidP="00ED70B4">
      <w:pPr>
        <w:pStyle w:val="Prrafodelista"/>
        <w:ind w:left="1211"/>
        <w:rPr>
          <w:rFonts w:ascii="Arial" w:hAnsi="Arial" w:cs="Arial"/>
        </w:rPr>
      </w:pPr>
      <w:r>
        <w:rPr>
          <w:rFonts w:ascii="Times New Roman" w:eastAsia="Times New Roman" w:hAnsi="Times New Roman" w:cs="Times New Roman"/>
          <w:b/>
          <w:noProof/>
          <w:lang w:eastAsia="es-CO"/>
        </w:rPr>
        <w:drawing>
          <wp:anchor distT="0" distB="0" distL="114300" distR="114300" simplePos="0" relativeHeight="251750400" behindDoc="0" locked="0" layoutInCell="1" allowOverlap="1" wp14:anchorId="42E1D20F" wp14:editId="6C4473EC">
            <wp:simplePos x="0" y="0"/>
            <wp:positionH relativeFrom="column">
              <wp:posOffset>918845</wp:posOffset>
            </wp:positionH>
            <wp:positionV relativeFrom="paragraph">
              <wp:posOffset>34290</wp:posOffset>
            </wp:positionV>
            <wp:extent cx="4760595" cy="6616700"/>
            <wp:effectExtent l="0" t="0" r="1905"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A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0595" cy="6616700"/>
                    </a:xfrm>
                    <a:prstGeom prst="rect">
                      <a:avLst/>
                    </a:prstGeom>
                  </pic:spPr>
                </pic:pic>
              </a:graphicData>
            </a:graphic>
            <wp14:sizeRelH relativeFrom="page">
              <wp14:pctWidth>0</wp14:pctWidth>
            </wp14:sizeRelH>
            <wp14:sizeRelV relativeFrom="page">
              <wp14:pctHeight>0</wp14:pctHeight>
            </wp14:sizeRelV>
          </wp:anchor>
        </w:drawing>
      </w:r>
    </w:p>
    <w:p w14:paraId="6BE1E3FA" w14:textId="77777777" w:rsidR="008015C6" w:rsidRDefault="008015C6" w:rsidP="00ED70B4">
      <w:pPr>
        <w:pStyle w:val="Prrafodelista"/>
        <w:ind w:left="1211"/>
        <w:rPr>
          <w:rFonts w:ascii="Arial" w:hAnsi="Arial" w:cs="Arial"/>
        </w:rPr>
      </w:pPr>
    </w:p>
    <w:p w14:paraId="53F3EE52" w14:textId="77777777" w:rsidR="008015C6" w:rsidRDefault="008015C6" w:rsidP="00ED70B4">
      <w:pPr>
        <w:pStyle w:val="Prrafodelista"/>
        <w:ind w:left="1211"/>
        <w:rPr>
          <w:rFonts w:ascii="Arial" w:hAnsi="Arial" w:cs="Arial"/>
        </w:rPr>
      </w:pPr>
    </w:p>
    <w:p w14:paraId="500AAD69" w14:textId="77777777" w:rsidR="008015C6" w:rsidRDefault="008015C6" w:rsidP="00ED70B4">
      <w:pPr>
        <w:pStyle w:val="Prrafodelista"/>
        <w:ind w:left="1211"/>
        <w:rPr>
          <w:rFonts w:ascii="Arial" w:hAnsi="Arial" w:cs="Arial"/>
        </w:rPr>
      </w:pPr>
    </w:p>
    <w:p w14:paraId="44AB6505" w14:textId="77777777" w:rsidR="008015C6" w:rsidRDefault="008015C6" w:rsidP="00ED70B4">
      <w:pPr>
        <w:pStyle w:val="Prrafodelista"/>
        <w:ind w:left="1211"/>
        <w:rPr>
          <w:rFonts w:ascii="Arial" w:hAnsi="Arial" w:cs="Arial"/>
        </w:rPr>
      </w:pPr>
    </w:p>
    <w:p w14:paraId="7E4F3C6A" w14:textId="77777777" w:rsidR="008015C6" w:rsidRDefault="008015C6" w:rsidP="00ED70B4">
      <w:pPr>
        <w:pStyle w:val="Prrafodelista"/>
        <w:ind w:left="1211"/>
        <w:rPr>
          <w:rFonts w:ascii="Arial" w:hAnsi="Arial" w:cs="Arial"/>
        </w:rPr>
      </w:pPr>
    </w:p>
    <w:p w14:paraId="40CDB946" w14:textId="77777777" w:rsidR="008015C6" w:rsidRDefault="008015C6" w:rsidP="00ED70B4">
      <w:pPr>
        <w:pStyle w:val="Prrafodelista"/>
        <w:ind w:left="1211"/>
        <w:rPr>
          <w:rFonts w:ascii="Arial" w:hAnsi="Arial" w:cs="Arial"/>
        </w:rPr>
      </w:pPr>
    </w:p>
    <w:p w14:paraId="2F499B8E" w14:textId="77777777" w:rsidR="008015C6" w:rsidRDefault="008015C6" w:rsidP="00ED70B4">
      <w:pPr>
        <w:pStyle w:val="Prrafodelista"/>
        <w:ind w:left="1211"/>
        <w:rPr>
          <w:rFonts w:ascii="Arial" w:hAnsi="Arial" w:cs="Arial"/>
        </w:rPr>
      </w:pPr>
    </w:p>
    <w:p w14:paraId="35E16A5B" w14:textId="77777777" w:rsidR="008015C6" w:rsidRDefault="008015C6" w:rsidP="00ED70B4">
      <w:pPr>
        <w:pStyle w:val="Prrafodelista"/>
        <w:ind w:left="1211"/>
        <w:rPr>
          <w:rFonts w:ascii="Arial" w:hAnsi="Arial" w:cs="Arial"/>
        </w:rPr>
      </w:pPr>
    </w:p>
    <w:p w14:paraId="23BA01BF" w14:textId="77777777" w:rsidR="008015C6" w:rsidRDefault="008015C6" w:rsidP="00ED70B4">
      <w:pPr>
        <w:pStyle w:val="Prrafodelista"/>
        <w:ind w:left="1211"/>
        <w:rPr>
          <w:rFonts w:ascii="Arial" w:hAnsi="Arial" w:cs="Arial"/>
        </w:rPr>
      </w:pPr>
    </w:p>
    <w:p w14:paraId="31E1CA50" w14:textId="77777777" w:rsidR="008015C6" w:rsidRDefault="008015C6" w:rsidP="00ED70B4">
      <w:pPr>
        <w:pStyle w:val="Prrafodelista"/>
        <w:ind w:left="1211"/>
        <w:rPr>
          <w:rFonts w:ascii="Arial" w:hAnsi="Arial" w:cs="Arial"/>
        </w:rPr>
      </w:pPr>
    </w:p>
    <w:p w14:paraId="3E1B354E" w14:textId="77777777" w:rsidR="008015C6" w:rsidRDefault="008015C6" w:rsidP="00ED70B4">
      <w:pPr>
        <w:pStyle w:val="Prrafodelista"/>
        <w:ind w:left="1211"/>
        <w:rPr>
          <w:rFonts w:ascii="Arial" w:hAnsi="Arial" w:cs="Arial"/>
        </w:rPr>
      </w:pPr>
    </w:p>
    <w:p w14:paraId="34D8CDCC" w14:textId="77777777" w:rsidR="008015C6" w:rsidRDefault="008015C6" w:rsidP="00ED70B4">
      <w:pPr>
        <w:pStyle w:val="Prrafodelista"/>
        <w:ind w:left="1211"/>
        <w:rPr>
          <w:rFonts w:ascii="Arial" w:hAnsi="Arial" w:cs="Arial"/>
        </w:rPr>
      </w:pPr>
    </w:p>
    <w:p w14:paraId="7C5BEA7D" w14:textId="77777777" w:rsidR="008015C6" w:rsidRDefault="008015C6" w:rsidP="00ED70B4">
      <w:pPr>
        <w:pStyle w:val="Prrafodelista"/>
        <w:ind w:left="1211"/>
        <w:rPr>
          <w:rFonts w:ascii="Arial" w:hAnsi="Arial" w:cs="Arial"/>
        </w:rPr>
      </w:pPr>
    </w:p>
    <w:p w14:paraId="6D3FC660" w14:textId="77777777" w:rsidR="008015C6" w:rsidRDefault="008015C6" w:rsidP="00ED70B4">
      <w:pPr>
        <w:pStyle w:val="Prrafodelista"/>
        <w:ind w:left="1211"/>
        <w:rPr>
          <w:rFonts w:ascii="Arial" w:hAnsi="Arial" w:cs="Arial"/>
        </w:rPr>
      </w:pPr>
    </w:p>
    <w:p w14:paraId="42AA5293" w14:textId="77777777" w:rsidR="008015C6" w:rsidRDefault="008015C6" w:rsidP="00ED70B4">
      <w:pPr>
        <w:pStyle w:val="Prrafodelista"/>
        <w:ind w:left="1211"/>
        <w:rPr>
          <w:rFonts w:ascii="Arial" w:hAnsi="Arial" w:cs="Arial"/>
        </w:rPr>
      </w:pPr>
    </w:p>
    <w:p w14:paraId="1B2EBB6E" w14:textId="77777777" w:rsidR="008015C6" w:rsidRDefault="008015C6" w:rsidP="00ED70B4">
      <w:pPr>
        <w:pStyle w:val="Prrafodelista"/>
        <w:ind w:left="1211"/>
        <w:rPr>
          <w:rFonts w:ascii="Arial" w:hAnsi="Arial" w:cs="Arial"/>
        </w:rPr>
      </w:pPr>
    </w:p>
    <w:p w14:paraId="6AD91F42" w14:textId="77777777" w:rsidR="008015C6" w:rsidRDefault="008015C6" w:rsidP="00ED70B4">
      <w:pPr>
        <w:pStyle w:val="Prrafodelista"/>
        <w:ind w:left="1211"/>
        <w:rPr>
          <w:rFonts w:ascii="Arial" w:hAnsi="Arial" w:cs="Arial"/>
        </w:rPr>
      </w:pPr>
    </w:p>
    <w:p w14:paraId="26911EF0" w14:textId="77777777" w:rsidR="00130046" w:rsidRDefault="00130046" w:rsidP="00ED70B4">
      <w:pPr>
        <w:pStyle w:val="Prrafodelista"/>
        <w:ind w:left="1211"/>
        <w:rPr>
          <w:rFonts w:ascii="Arial" w:hAnsi="Arial" w:cs="Arial"/>
        </w:rPr>
      </w:pPr>
    </w:p>
    <w:p w14:paraId="285CAFAF" w14:textId="77777777" w:rsidR="00F4744A" w:rsidRDefault="00F4744A" w:rsidP="00ED70B4">
      <w:pPr>
        <w:pStyle w:val="Prrafodelista"/>
        <w:ind w:left="1211"/>
        <w:rPr>
          <w:rFonts w:ascii="Arial" w:hAnsi="Arial" w:cs="Arial"/>
        </w:rPr>
      </w:pPr>
    </w:p>
    <w:p w14:paraId="06CCA5E4" w14:textId="77777777" w:rsidR="00F4744A" w:rsidRDefault="00F4744A" w:rsidP="00ED70B4">
      <w:pPr>
        <w:pStyle w:val="Prrafodelista"/>
        <w:ind w:left="1211"/>
        <w:rPr>
          <w:rFonts w:ascii="Arial" w:hAnsi="Arial" w:cs="Arial"/>
        </w:rPr>
      </w:pPr>
    </w:p>
    <w:p w14:paraId="7404E315" w14:textId="77777777" w:rsidR="00F4744A" w:rsidRDefault="00F4744A" w:rsidP="00ED70B4">
      <w:pPr>
        <w:pStyle w:val="Prrafodelista"/>
        <w:ind w:left="1211"/>
        <w:rPr>
          <w:rFonts w:ascii="Arial" w:hAnsi="Arial" w:cs="Arial"/>
        </w:rPr>
      </w:pPr>
    </w:p>
    <w:p w14:paraId="7A8892DD" w14:textId="77777777" w:rsidR="00F4744A" w:rsidRDefault="00F4744A" w:rsidP="00ED70B4">
      <w:pPr>
        <w:pStyle w:val="Prrafodelista"/>
        <w:ind w:left="1211"/>
        <w:rPr>
          <w:rFonts w:ascii="Arial" w:hAnsi="Arial" w:cs="Arial"/>
        </w:rPr>
      </w:pPr>
    </w:p>
    <w:p w14:paraId="64771A66" w14:textId="77777777" w:rsidR="00F4744A" w:rsidRDefault="00F4744A" w:rsidP="00ED70B4">
      <w:pPr>
        <w:pStyle w:val="Prrafodelista"/>
        <w:ind w:left="1211"/>
        <w:rPr>
          <w:rFonts w:ascii="Arial" w:hAnsi="Arial" w:cs="Arial"/>
        </w:rPr>
      </w:pPr>
    </w:p>
    <w:p w14:paraId="483CAD78" w14:textId="77777777" w:rsidR="00F4744A" w:rsidRDefault="00F4744A" w:rsidP="00ED70B4">
      <w:pPr>
        <w:pStyle w:val="Prrafodelista"/>
        <w:ind w:left="1211"/>
        <w:rPr>
          <w:rFonts w:ascii="Arial" w:hAnsi="Arial" w:cs="Arial"/>
        </w:rPr>
      </w:pPr>
    </w:p>
    <w:p w14:paraId="5AD7BC71" w14:textId="77777777" w:rsidR="00F4744A" w:rsidRDefault="00F4744A" w:rsidP="00ED70B4">
      <w:pPr>
        <w:pStyle w:val="Prrafodelista"/>
        <w:ind w:left="1211"/>
        <w:rPr>
          <w:rFonts w:ascii="Arial" w:hAnsi="Arial" w:cs="Arial"/>
        </w:rPr>
      </w:pPr>
    </w:p>
    <w:p w14:paraId="216531D0" w14:textId="77777777" w:rsidR="00F4744A" w:rsidRDefault="00F4744A" w:rsidP="00ED70B4">
      <w:pPr>
        <w:pStyle w:val="Prrafodelista"/>
        <w:ind w:left="1211"/>
        <w:rPr>
          <w:rFonts w:ascii="Arial" w:hAnsi="Arial" w:cs="Arial"/>
        </w:rPr>
      </w:pPr>
    </w:p>
    <w:p w14:paraId="4234CE95" w14:textId="77777777" w:rsidR="00F4744A" w:rsidRDefault="00F4744A" w:rsidP="00ED70B4">
      <w:pPr>
        <w:pStyle w:val="Prrafodelista"/>
        <w:ind w:left="1211"/>
        <w:rPr>
          <w:rFonts w:ascii="Arial" w:hAnsi="Arial" w:cs="Arial"/>
        </w:rPr>
      </w:pPr>
    </w:p>
    <w:p w14:paraId="7EE5F1AF" w14:textId="77777777" w:rsidR="00F4744A" w:rsidRDefault="00F4744A" w:rsidP="00ED70B4">
      <w:pPr>
        <w:pStyle w:val="Prrafodelista"/>
        <w:ind w:left="1211"/>
        <w:rPr>
          <w:rFonts w:ascii="Arial" w:hAnsi="Arial" w:cs="Arial"/>
        </w:rPr>
      </w:pPr>
    </w:p>
    <w:p w14:paraId="5675B252" w14:textId="77777777" w:rsidR="00F4744A" w:rsidRDefault="00F4744A" w:rsidP="00ED70B4">
      <w:pPr>
        <w:pStyle w:val="Prrafodelista"/>
        <w:ind w:left="1211"/>
        <w:rPr>
          <w:rFonts w:ascii="Arial" w:hAnsi="Arial" w:cs="Arial"/>
        </w:rPr>
      </w:pPr>
    </w:p>
    <w:p w14:paraId="7C46D56B" w14:textId="77777777" w:rsidR="00F4744A" w:rsidRDefault="00F4744A" w:rsidP="00ED70B4">
      <w:pPr>
        <w:pStyle w:val="Prrafodelista"/>
        <w:ind w:left="1211"/>
        <w:rPr>
          <w:rFonts w:ascii="Arial" w:hAnsi="Arial" w:cs="Arial"/>
        </w:rPr>
      </w:pPr>
    </w:p>
    <w:p w14:paraId="44765DB6" w14:textId="77777777" w:rsidR="00F4744A" w:rsidRDefault="00F4744A" w:rsidP="00ED70B4">
      <w:pPr>
        <w:pStyle w:val="Prrafodelista"/>
        <w:ind w:left="1211"/>
        <w:rPr>
          <w:rFonts w:ascii="Arial" w:hAnsi="Arial" w:cs="Arial"/>
        </w:rPr>
      </w:pPr>
    </w:p>
    <w:p w14:paraId="0BF5E211" w14:textId="77777777" w:rsidR="00ED60F6" w:rsidRDefault="00ED60F6" w:rsidP="00ED70B4">
      <w:pPr>
        <w:pStyle w:val="Prrafodelista"/>
        <w:ind w:left="1211"/>
        <w:rPr>
          <w:rFonts w:ascii="Arial" w:hAnsi="Arial" w:cs="Arial"/>
        </w:rPr>
      </w:pPr>
    </w:p>
    <w:p w14:paraId="72EE5C92" w14:textId="77777777" w:rsidR="00ED60F6" w:rsidRDefault="00ED60F6" w:rsidP="00ED70B4">
      <w:pPr>
        <w:pStyle w:val="Prrafodelista"/>
        <w:ind w:left="1211"/>
        <w:rPr>
          <w:rFonts w:ascii="Arial" w:hAnsi="Arial" w:cs="Arial"/>
        </w:rPr>
      </w:pPr>
    </w:p>
    <w:p w14:paraId="3D62484C" w14:textId="77777777" w:rsidR="00C3716B" w:rsidRDefault="00C3716B">
      <w:pPr>
        <w:rPr>
          <w:rFonts w:ascii="Arial" w:hAnsi="Arial" w:cs="Arial"/>
        </w:rPr>
      </w:pPr>
      <w:r>
        <w:rPr>
          <w:rFonts w:ascii="Arial" w:hAnsi="Arial" w:cs="Arial"/>
        </w:rPr>
        <w:br w:type="page"/>
      </w:r>
    </w:p>
    <w:p w14:paraId="7E7C5DCD" w14:textId="77777777" w:rsidR="00ED60F6" w:rsidRDefault="00ED60F6" w:rsidP="00ED70B4">
      <w:pPr>
        <w:pStyle w:val="Prrafodelista"/>
        <w:ind w:left="1211"/>
        <w:rPr>
          <w:rFonts w:ascii="Arial" w:hAnsi="Arial" w:cs="Arial"/>
        </w:rPr>
      </w:pPr>
    </w:p>
    <w:p w14:paraId="04278BA5" w14:textId="77777777" w:rsidR="00101519" w:rsidRPr="0023723B" w:rsidRDefault="00CA093C" w:rsidP="00F07797">
      <w:pPr>
        <w:pStyle w:val="Ttulo1"/>
        <w:ind w:left="284"/>
      </w:pPr>
      <w:bookmarkStart w:id="12" w:name="_Toc25583239"/>
      <w:bookmarkStart w:id="13" w:name="_Toc25583405"/>
      <w:r w:rsidRPr="0023723B">
        <w:t>A</w:t>
      </w:r>
      <w:r w:rsidR="00101519" w:rsidRPr="0023723B">
        <w:t>NEXOS</w:t>
      </w:r>
      <w:bookmarkEnd w:id="12"/>
      <w:bookmarkEnd w:id="13"/>
    </w:p>
    <w:p w14:paraId="7C24EA51" w14:textId="77777777" w:rsidR="007A7E5C" w:rsidRPr="0023723B" w:rsidRDefault="007A7E5C" w:rsidP="00871BAF">
      <w:pPr>
        <w:jc w:val="both"/>
        <w:rPr>
          <w:rFonts w:ascii="Arial" w:hAnsi="Arial" w:cs="Arial"/>
        </w:rPr>
      </w:pPr>
      <w:r w:rsidRPr="0023723B">
        <w:rPr>
          <w:rFonts w:ascii="Arial" w:hAnsi="Arial" w:cs="Arial"/>
        </w:rPr>
        <w:t>Ley 324 de 1996</w:t>
      </w:r>
      <w:r w:rsidR="00871BAF" w:rsidRPr="0023723B">
        <w:rPr>
          <w:rFonts w:ascii="Arial" w:hAnsi="Arial" w:cs="Arial"/>
        </w:rPr>
        <w:t xml:space="preserve">. </w:t>
      </w:r>
      <w:r w:rsidR="00871BAF" w:rsidRPr="0023723B">
        <w:rPr>
          <w:rFonts w:ascii="Arial" w:hAnsi="Arial" w:cs="Arial"/>
          <w:i/>
        </w:rPr>
        <w:t>“Por la cual se crean algunas normas a favor de la Población Sorda.”</w:t>
      </w:r>
    </w:p>
    <w:p w14:paraId="2F3E1A2A" w14:textId="77777777" w:rsidR="007A7E5C" w:rsidRPr="0023723B" w:rsidRDefault="007A7E5C" w:rsidP="00871BAF">
      <w:pPr>
        <w:jc w:val="both"/>
        <w:rPr>
          <w:rFonts w:ascii="Arial" w:hAnsi="Arial" w:cs="Arial"/>
          <w:i/>
        </w:rPr>
      </w:pPr>
      <w:r w:rsidRPr="0023723B">
        <w:rPr>
          <w:rFonts w:ascii="Arial" w:hAnsi="Arial" w:cs="Arial"/>
        </w:rPr>
        <w:t>Ley 1346 de 2009</w:t>
      </w:r>
      <w:r w:rsidR="00871BAF" w:rsidRPr="0023723B">
        <w:rPr>
          <w:rFonts w:ascii="Arial" w:hAnsi="Arial" w:cs="Arial"/>
        </w:rPr>
        <w:t xml:space="preserve">. </w:t>
      </w:r>
      <w:r w:rsidR="00871BAF" w:rsidRPr="0023723B">
        <w:rPr>
          <w:rFonts w:ascii="Arial" w:hAnsi="Arial" w:cs="Arial"/>
          <w:i/>
        </w:rPr>
        <w:t>“Por medio de la cual se aprueba la “Convención sobre los Derechos de las personas con Discapacidad”, adoptada por la Asamblea General de la Naciones Unidas el 13 de diciembre de 2006.”</w:t>
      </w:r>
    </w:p>
    <w:p w14:paraId="7C7E9718" w14:textId="77777777" w:rsidR="007A7E5C" w:rsidRPr="0023723B" w:rsidRDefault="007A7E5C" w:rsidP="00871BAF">
      <w:pPr>
        <w:jc w:val="both"/>
        <w:rPr>
          <w:rFonts w:ascii="Arial" w:hAnsi="Arial" w:cs="Arial"/>
        </w:rPr>
      </w:pPr>
      <w:r w:rsidRPr="0023723B">
        <w:rPr>
          <w:rFonts w:ascii="Arial" w:hAnsi="Arial" w:cs="Arial"/>
        </w:rPr>
        <w:t>Ley 762 de 2002</w:t>
      </w:r>
      <w:r w:rsidR="00871BAF" w:rsidRPr="0023723B">
        <w:rPr>
          <w:rFonts w:ascii="Arial" w:hAnsi="Arial" w:cs="Arial"/>
        </w:rPr>
        <w:t xml:space="preserve">. </w:t>
      </w:r>
      <w:r w:rsidR="00871BAF" w:rsidRPr="0023723B">
        <w:rPr>
          <w:rFonts w:ascii="Arial" w:hAnsi="Arial" w:cs="Arial"/>
          <w:i/>
        </w:rPr>
        <w:t>“Por medio de la cual se aprueba la "Convención Interamericana para la Eliminación de todas las Formas de Discriminación contra las Personas con Discapacidad", suscrita en la ciudad de Guatemala, Guatemala, el siete (7) de junio de mil novecientos noventa y nueve (1999).”</w:t>
      </w:r>
    </w:p>
    <w:p w14:paraId="1F776BC2" w14:textId="77777777" w:rsidR="007A7E5C" w:rsidRPr="0023723B" w:rsidRDefault="007A7E5C" w:rsidP="00871BAF">
      <w:pPr>
        <w:jc w:val="both"/>
        <w:rPr>
          <w:rFonts w:ascii="Arial" w:hAnsi="Arial" w:cs="Arial"/>
        </w:rPr>
      </w:pPr>
      <w:r w:rsidRPr="0023723B">
        <w:rPr>
          <w:rFonts w:ascii="Arial" w:hAnsi="Arial" w:cs="Arial"/>
        </w:rPr>
        <w:t>Ley 1145 de 2007</w:t>
      </w:r>
      <w:r w:rsidR="00871BAF" w:rsidRPr="0023723B">
        <w:rPr>
          <w:rFonts w:ascii="Arial" w:hAnsi="Arial" w:cs="Arial"/>
        </w:rPr>
        <w:t xml:space="preserve">. </w:t>
      </w:r>
      <w:r w:rsidR="00871BAF" w:rsidRPr="0023723B">
        <w:rPr>
          <w:rFonts w:ascii="Arial" w:hAnsi="Arial" w:cs="Arial"/>
          <w:i/>
        </w:rPr>
        <w:t>“Por medio de la cual se organiza el Sistema Nacional de Discapacidad y se dictan otras disposiciones.”</w:t>
      </w:r>
    </w:p>
    <w:p w14:paraId="436DA4A7" w14:textId="77777777" w:rsidR="007A7E5C" w:rsidRPr="0023723B" w:rsidRDefault="007A7E5C" w:rsidP="00871BAF">
      <w:pPr>
        <w:jc w:val="both"/>
        <w:rPr>
          <w:rFonts w:ascii="Arial" w:hAnsi="Arial" w:cs="Arial"/>
          <w:i/>
        </w:rPr>
      </w:pPr>
      <w:r w:rsidRPr="0023723B">
        <w:rPr>
          <w:rFonts w:ascii="Arial" w:hAnsi="Arial" w:cs="Arial"/>
        </w:rPr>
        <w:t>Ley 1618 de 2013</w:t>
      </w:r>
      <w:r w:rsidR="00871BAF" w:rsidRPr="0023723B">
        <w:rPr>
          <w:rFonts w:ascii="Arial" w:hAnsi="Arial" w:cs="Arial"/>
        </w:rPr>
        <w:t xml:space="preserve">. </w:t>
      </w:r>
      <w:r w:rsidR="00871BAF" w:rsidRPr="0023723B">
        <w:rPr>
          <w:rFonts w:ascii="Arial" w:hAnsi="Arial" w:cs="Arial"/>
          <w:i/>
        </w:rPr>
        <w:t>“La Ley Estatutaria 1618 de 2013 “por medio de la cual se establecen las disposiciones para garantizar el pleno ejercicio de los derechos de las personas con discapacidad”</w:t>
      </w:r>
    </w:p>
    <w:p w14:paraId="605276D4" w14:textId="77777777" w:rsidR="007A7E5C" w:rsidRPr="0023723B" w:rsidRDefault="007A7E5C" w:rsidP="00871BAF">
      <w:pPr>
        <w:jc w:val="both"/>
        <w:rPr>
          <w:rFonts w:ascii="Arial" w:hAnsi="Arial" w:cs="Arial"/>
          <w:i/>
        </w:rPr>
      </w:pPr>
      <w:r w:rsidRPr="0023723B">
        <w:rPr>
          <w:rFonts w:ascii="Arial" w:hAnsi="Arial" w:cs="Arial"/>
        </w:rPr>
        <w:t>Ley 1712 de 2014</w:t>
      </w:r>
      <w:r w:rsidR="00871BAF" w:rsidRPr="0023723B">
        <w:rPr>
          <w:rFonts w:ascii="Arial" w:hAnsi="Arial" w:cs="Arial"/>
        </w:rPr>
        <w:t xml:space="preserve">. </w:t>
      </w:r>
      <w:r w:rsidR="00871BAF" w:rsidRPr="0023723B">
        <w:rPr>
          <w:rFonts w:ascii="Arial" w:hAnsi="Arial" w:cs="Arial"/>
          <w:i/>
        </w:rPr>
        <w:t>“Por medio de la cual se crea la Ley de Transparencia y del Derecho de Acceso a la Información Pública Nacional y se dictan otras disposiciones.”</w:t>
      </w:r>
    </w:p>
    <w:p w14:paraId="56A58CE3" w14:textId="77777777" w:rsidR="007A7E5C" w:rsidRPr="0023723B" w:rsidRDefault="007A7E5C" w:rsidP="00871BAF">
      <w:pPr>
        <w:jc w:val="both"/>
        <w:rPr>
          <w:rFonts w:ascii="Arial" w:hAnsi="Arial" w:cs="Arial"/>
          <w:i/>
        </w:rPr>
      </w:pPr>
      <w:r w:rsidRPr="0023723B">
        <w:rPr>
          <w:rFonts w:ascii="Arial" w:hAnsi="Arial" w:cs="Arial"/>
        </w:rPr>
        <w:t>Ley 1755 de 2015</w:t>
      </w:r>
      <w:r w:rsidR="00871BAF" w:rsidRPr="0023723B">
        <w:rPr>
          <w:rFonts w:ascii="Arial" w:hAnsi="Arial" w:cs="Arial"/>
        </w:rPr>
        <w:t xml:space="preserve">. </w:t>
      </w:r>
      <w:r w:rsidR="00871BAF" w:rsidRPr="0023723B">
        <w:rPr>
          <w:rFonts w:ascii="Arial" w:hAnsi="Arial" w:cs="Arial"/>
          <w:i/>
        </w:rPr>
        <w:t>“Por medio de la cual se regula el Derecho Fundamental de Petición y se sustituye un título del Código de Procedimiento Administrativo y de lo Contencioso Administrativo.”</w:t>
      </w:r>
    </w:p>
    <w:p w14:paraId="281AD38E" w14:textId="77777777" w:rsidR="007A7E5C" w:rsidRPr="00871BAF" w:rsidRDefault="007A7E5C" w:rsidP="00871BAF">
      <w:pPr>
        <w:jc w:val="both"/>
        <w:rPr>
          <w:rFonts w:ascii="Arial" w:hAnsi="Arial" w:cs="Arial"/>
        </w:rPr>
      </w:pPr>
      <w:r w:rsidRPr="0023723B">
        <w:rPr>
          <w:rFonts w:ascii="Arial" w:hAnsi="Arial" w:cs="Arial"/>
        </w:rPr>
        <w:t>N</w:t>
      </w:r>
      <w:r w:rsidR="00871BAF" w:rsidRPr="0023723B">
        <w:rPr>
          <w:rFonts w:ascii="Arial" w:hAnsi="Arial" w:cs="Arial"/>
        </w:rPr>
        <w:t xml:space="preserve">orma </w:t>
      </w:r>
      <w:r w:rsidRPr="0023723B">
        <w:rPr>
          <w:rFonts w:ascii="Arial" w:hAnsi="Arial" w:cs="Arial"/>
        </w:rPr>
        <w:t>T</w:t>
      </w:r>
      <w:r w:rsidR="00871BAF" w:rsidRPr="0023723B">
        <w:rPr>
          <w:rFonts w:ascii="Arial" w:hAnsi="Arial" w:cs="Arial"/>
        </w:rPr>
        <w:t xml:space="preserve">écnica </w:t>
      </w:r>
      <w:r w:rsidRPr="0023723B">
        <w:rPr>
          <w:rFonts w:ascii="Arial" w:hAnsi="Arial" w:cs="Arial"/>
        </w:rPr>
        <w:t>C</w:t>
      </w:r>
      <w:r w:rsidR="00871BAF" w:rsidRPr="0023723B">
        <w:rPr>
          <w:rFonts w:ascii="Arial" w:hAnsi="Arial" w:cs="Arial"/>
        </w:rPr>
        <w:t>olombiana NTC</w:t>
      </w:r>
      <w:r w:rsidRPr="0023723B">
        <w:rPr>
          <w:rFonts w:ascii="Arial" w:hAnsi="Arial" w:cs="Arial"/>
        </w:rPr>
        <w:t>-4141</w:t>
      </w:r>
      <w:r w:rsidR="00871BAF" w:rsidRPr="0023723B">
        <w:rPr>
          <w:rFonts w:ascii="Arial" w:hAnsi="Arial" w:cs="Arial"/>
        </w:rPr>
        <w:t>. “</w:t>
      </w:r>
      <w:r w:rsidR="00871BAF" w:rsidRPr="0023723B">
        <w:rPr>
          <w:rFonts w:ascii="Arial" w:hAnsi="Arial" w:cs="Arial"/>
          <w:i/>
        </w:rPr>
        <w:t>accesibilidad de las personas al medio físico. Símbolo de sordera e hipoacusia o dificultad de comunicación.”</w:t>
      </w:r>
    </w:p>
    <w:p w14:paraId="2832C86D" w14:textId="77777777" w:rsidR="002B4444" w:rsidRDefault="002B4444" w:rsidP="00F07797">
      <w:pPr>
        <w:ind w:left="284"/>
        <w:rPr>
          <w:rFonts w:ascii="Arial" w:hAnsi="Arial" w:cs="Arial"/>
        </w:rPr>
      </w:pPr>
    </w:p>
    <w:p w14:paraId="3F3FCF45" w14:textId="77777777" w:rsidR="002615FB" w:rsidRDefault="002615FB" w:rsidP="00F07797">
      <w:pPr>
        <w:ind w:left="284"/>
        <w:rPr>
          <w:rFonts w:ascii="Arial" w:hAnsi="Arial" w:cs="Arial"/>
        </w:rPr>
      </w:pPr>
    </w:p>
    <w:p w14:paraId="0DFF6376" w14:textId="77777777" w:rsidR="002615FB" w:rsidRPr="0023723B" w:rsidRDefault="002615FB" w:rsidP="00F07797">
      <w:pPr>
        <w:pStyle w:val="Ttulo1"/>
        <w:ind w:left="284"/>
      </w:pPr>
      <w:bookmarkStart w:id="14" w:name="_Toc25583240"/>
      <w:bookmarkStart w:id="15" w:name="_Toc25583406"/>
      <w:r w:rsidRPr="0023723B">
        <w:t>FORMATOS</w:t>
      </w:r>
      <w:bookmarkEnd w:id="14"/>
      <w:bookmarkEnd w:id="15"/>
    </w:p>
    <w:p w14:paraId="19974DBB" w14:textId="77777777" w:rsidR="002615FB" w:rsidRPr="0023723B" w:rsidRDefault="00836DAA" w:rsidP="00F07797">
      <w:pPr>
        <w:ind w:left="284"/>
        <w:rPr>
          <w:rFonts w:ascii="Arial" w:hAnsi="Arial" w:cs="Arial"/>
        </w:rPr>
      </w:pPr>
      <w:r w:rsidRPr="0023723B">
        <w:rPr>
          <w:rFonts w:ascii="Arial" w:hAnsi="Arial" w:cs="Arial"/>
        </w:rPr>
        <w:t>UC-Fr01</w:t>
      </w:r>
      <w:r w:rsidRPr="0023723B">
        <w:t xml:space="preserve"> </w:t>
      </w:r>
      <w:hyperlink r:id="rId32" w:tooltip="UC-Fr01 Formato recepción de peticiones, quejas, reclamos, sugerencias y denuncias.xlsx" w:history="1">
        <w:r w:rsidRPr="0023723B">
          <w:rPr>
            <w:rFonts w:ascii="Arial" w:hAnsi="Arial" w:cs="Arial"/>
          </w:rPr>
          <w:t>Formato recepción de peticiones, quejas, reclamos, sugerencias y denuncias</w:t>
        </w:r>
      </w:hyperlink>
    </w:p>
    <w:p w14:paraId="5C8DCAAF" w14:textId="77777777" w:rsidR="002B4444" w:rsidRPr="0023723B" w:rsidRDefault="002B4444" w:rsidP="00F07797">
      <w:pPr>
        <w:ind w:left="284"/>
        <w:rPr>
          <w:rFonts w:ascii="Arial" w:hAnsi="Arial" w:cs="Arial"/>
        </w:rPr>
      </w:pPr>
    </w:p>
    <w:p w14:paraId="46A58DEA" w14:textId="77777777" w:rsidR="00C341E8" w:rsidRPr="0023723B" w:rsidRDefault="00C341E8" w:rsidP="00F07797">
      <w:pPr>
        <w:ind w:left="284"/>
        <w:rPr>
          <w:rFonts w:ascii="Arial" w:hAnsi="Arial" w:cs="Arial"/>
        </w:rPr>
      </w:pPr>
    </w:p>
    <w:p w14:paraId="58422AE4" w14:textId="77777777" w:rsidR="003D1C52" w:rsidRPr="0023723B" w:rsidRDefault="003D1C52" w:rsidP="00F07797">
      <w:pPr>
        <w:pStyle w:val="Ttulo1"/>
        <w:ind w:left="284"/>
      </w:pPr>
      <w:bookmarkStart w:id="16" w:name="_Toc25583241"/>
      <w:bookmarkStart w:id="17" w:name="_Toc25583407"/>
      <w:r w:rsidRPr="0023723B">
        <w:t>DOCUMENTOS RELACIONADOS</w:t>
      </w:r>
      <w:bookmarkEnd w:id="16"/>
      <w:bookmarkEnd w:id="17"/>
    </w:p>
    <w:p w14:paraId="7D744158" w14:textId="77777777" w:rsidR="002B4444" w:rsidRDefault="00836DAA" w:rsidP="00F07797">
      <w:pPr>
        <w:ind w:left="284"/>
        <w:rPr>
          <w:rFonts w:ascii="Arial" w:hAnsi="Arial" w:cs="Arial"/>
        </w:rPr>
      </w:pPr>
      <w:r w:rsidRPr="0023723B">
        <w:rPr>
          <w:rFonts w:ascii="Arial" w:hAnsi="Arial" w:cs="Arial"/>
        </w:rPr>
        <w:t>UC-</w:t>
      </w:r>
      <w:r w:rsidR="005B7179" w:rsidRPr="0023723B">
        <w:rPr>
          <w:rFonts w:ascii="Arial" w:hAnsi="Arial" w:cs="Arial"/>
        </w:rPr>
        <w:t>P</w:t>
      </w:r>
      <w:r w:rsidRPr="0023723B">
        <w:rPr>
          <w:rFonts w:ascii="Arial" w:hAnsi="Arial" w:cs="Arial"/>
        </w:rPr>
        <w:t xml:space="preserve">r02 </w:t>
      </w:r>
      <w:r w:rsidR="005B7179" w:rsidRPr="0023723B">
        <w:rPr>
          <w:rFonts w:ascii="Arial" w:hAnsi="Arial" w:cs="Arial"/>
        </w:rPr>
        <w:t xml:space="preserve">Procedimiento </w:t>
      </w:r>
      <w:r w:rsidRPr="0023723B">
        <w:rPr>
          <w:rFonts w:ascii="Arial" w:hAnsi="Arial" w:cs="Arial"/>
        </w:rPr>
        <w:t xml:space="preserve">para </w:t>
      </w:r>
      <w:r w:rsidR="005B7179" w:rsidRPr="0023723B">
        <w:rPr>
          <w:rFonts w:ascii="Arial" w:hAnsi="Arial" w:cs="Arial"/>
        </w:rPr>
        <w:t xml:space="preserve">Atención </w:t>
      </w:r>
      <w:r w:rsidRPr="0023723B">
        <w:rPr>
          <w:rFonts w:ascii="Arial" w:hAnsi="Arial" w:cs="Arial"/>
        </w:rPr>
        <w:t>de</w:t>
      </w:r>
      <w:r w:rsidR="005B7179" w:rsidRPr="0023723B">
        <w:rPr>
          <w:rFonts w:ascii="Arial" w:hAnsi="Arial" w:cs="Arial"/>
        </w:rPr>
        <w:t xml:space="preserve"> PQRSD.</w:t>
      </w:r>
    </w:p>
    <w:p w14:paraId="6FFBC8F9" w14:textId="77777777" w:rsidR="003D1C52" w:rsidRPr="003D1C52" w:rsidRDefault="003D1C52" w:rsidP="00F07797">
      <w:pPr>
        <w:ind w:left="284"/>
        <w:rPr>
          <w:rFonts w:ascii="Arial" w:hAnsi="Arial" w:cs="Arial"/>
        </w:rPr>
      </w:pPr>
    </w:p>
    <w:p w14:paraId="2959E9FA" w14:textId="77777777" w:rsidR="00F574B0" w:rsidRPr="008B5FF0" w:rsidRDefault="00F574B0" w:rsidP="00F07797">
      <w:pPr>
        <w:pStyle w:val="Ttulo1"/>
        <w:ind w:left="284"/>
      </w:pPr>
      <w:r>
        <w:t xml:space="preserve"> </w:t>
      </w:r>
      <w:bookmarkStart w:id="18" w:name="_Toc25583242"/>
      <w:bookmarkStart w:id="19" w:name="_Toc25583408"/>
      <w:r>
        <w:t>CONTROL DE CAMBIOS</w:t>
      </w:r>
      <w:bookmarkEnd w:id="18"/>
      <w:bookmarkEnd w:id="19"/>
    </w:p>
    <w:tbl>
      <w:tblPr>
        <w:tblStyle w:val="Tablaconcuadrcula"/>
        <w:tblW w:w="0" w:type="auto"/>
        <w:tblInd w:w="510" w:type="dxa"/>
        <w:tblLayout w:type="fixed"/>
        <w:tblLook w:val="04A0" w:firstRow="1" w:lastRow="0" w:firstColumn="1" w:lastColumn="0" w:noHBand="0" w:noVBand="1"/>
      </w:tblPr>
      <w:tblGrid>
        <w:gridCol w:w="1016"/>
        <w:gridCol w:w="6946"/>
        <w:gridCol w:w="1432"/>
      </w:tblGrid>
      <w:tr w:rsidR="00F574B0" w14:paraId="47A17B4B" w14:textId="77777777" w:rsidTr="00F958FD">
        <w:trPr>
          <w:trHeight w:val="523"/>
        </w:trPr>
        <w:tc>
          <w:tcPr>
            <w:tcW w:w="1016" w:type="dxa"/>
            <w:shd w:val="clear" w:color="auto" w:fill="DDD9C3" w:themeFill="background2" w:themeFillShade="E6"/>
            <w:vAlign w:val="center"/>
          </w:tcPr>
          <w:p w14:paraId="7971D67C" w14:textId="77777777" w:rsidR="00F574B0" w:rsidRPr="00F574B0" w:rsidRDefault="00F574B0" w:rsidP="00F574B0">
            <w:pPr>
              <w:ind w:left="0"/>
              <w:jc w:val="center"/>
              <w:rPr>
                <w:rFonts w:ascii="Arial" w:hAnsi="Arial" w:cs="Arial"/>
                <w:b/>
              </w:rPr>
            </w:pPr>
            <w:r w:rsidRPr="00F574B0">
              <w:rPr>
                <w:rFonts w:ascii="Arial" w:hAnsi="Arial" w:cs="Arial"/>
                <w:b/>
              </w:rPr>
              <w:t>Versión</w:t>
            </w:r>
          </w:p>
        </w:tc>
        <w:tc>
          <w:tcPr>
            <w:tcW w:w="6946" w:type="dxa"/>
            <w:shd w:val="clear" w:color="auto" w:fill="DDD9C3" w:themeFill="background2" w:themeFillShade="E6"/>
            <w:vAlign w:val="center"/>
          </w:tcPr>
          <w:p w14:paraId="1F3E5BDE" w14:textId="77777777" w:rsidR="00F574B0" w:rsidRPr="00F574B0" w:rsidRDefault="00F958FD" w:rsidP="00F574B0">
            <w:pPr>
              <w:ind w:left="0"/>
              <w:jc w:val="center"/>
              <w:rPr>
                <w:rFonts w:ascii="Arial" w:hAnsi="Arial" w:cs="Arial"/>
                <w:b/>
              </w:rPr>
            </w:pPr>
            <w:r w:rsidRPr="00F574B0">
              <w:rPr>
                <w:rFonts w:ascii="Arial" w:hAnsi="Arial" w:cs="Arial"/>
                <w:b/>
              </w:rPr>
              <w:t>Descripción</w:t>
            </w:r>
          </w:p>
        </w:tc>
        <w:tc>
          <w:tcPr>
            <w:tcW w:w="1432" w:type="dxa"/>
            <w:shd w:val="clear" w:color="auto" w:fill="DDD9C3" w:themeFill="background2" w:themeFillShade="E6"/>
            <w:vAlign w:val="center"/>
          </w:tcPr>
          <w:p w14:paraId="36572133" w14:textId="77777777" w:rsidR="00F574B0" w:rsidRPr="00F574B0" w:rsidRDefault="00F958FD" w:rsidP="00F574B0">
            <w:pPr>
              <w:ind w:left="0"/>
              <w:jc w:val="center"/>
              <w:rPr>
                <w:rFonts w:ascii="Arial" w:hAnsi="Arial" w:cs="Arial"/>
                <w:b/>
              </w:rPr>
            </w:pPr>
            <w:r>
              <w:rPr>
                <w:rFonts w:ascii="Arial" w:hAnsi="Arial" w:cs="Arial"/>
                <w:b/>
              </w:rPr>
              <w:t>Fecha</w:t>
            </w:r>
          </w:p>
        </w:tc>
      </w:tr>
      <w:tr w:rsidR="00F574B0" w14:paraId="77EC0111" w14:textId="77777777" w:rsidTr="00F958FD">
        <w:trPr>
          <w:trHeight w:val="415"/>
        </w:trPr>
        <w:tc>
          <w:tcPr>
            <w:tcW w:w="1016" w:type="dxa"/>
            <w:vAlign w:val="center"/>
          </w:tcPr>
          <w:p w14:paraId="1903B6F4" w14:textId="77777777" w:rsidR="00F574B0" w:rsidRDefault="006861E7" w:rsidP="00900062">
            <w:pPr>
              <w:ind w:left="0"/>
              <w:jc w:val="center"/>
              <w:rPr>
                <w:rFonts w:ascii="Arial" w:hAnsi="Arial" w:cs="Arial"/>
              </w:rPr>
            </w:pPr>
            <w:r>
              <w:rPr>
                <w:rFonts w:ascii="Arial" w:hAnsi="Arial" w:cs="Arial"/>
              </w:rPr>
              <w:t>01</w:t>
            </w:r>
          </w:p>
        </w:tc>
        <w:tc>
          <w:tcPr>
            <w:tcW w:w="6946" w:type="dxa"/>
            <w:vAlign w:val="center"/>
          </w:tcPr>
          <w:p w14:paraId="3E8E65CA" w14:textId="77777777" w:rsidR="00F574B0" w:rsidRDefault="005B7179" w:rsidP="00836DAA">
            <w:pPr>
              <w:ind w:left="0"/>
              <w:jc w:val="both"/>
              <w:rPr>
                <w:rFonts w:ascii="Arial" w:hAnsi="Arial" w:cs="Arial"/>
              </w:rPr>
            </w:pPr>
            <w:r w:rsidRPr="0023723B">
              <w:rPr>
                <w:rFonts w:ascii="Arial" w:hAnsi="Arial" w:cs="Arial"/>
              </w:rPr>
              <w:t xml:space="preserve">Este documento es la primera versión y se produce </w:t>
            </w:r>
            <w:r w:rsidR="00F958FD" w:rsidRPr="0023723B">
              <w:rPr>
                <w:rFonts w:ascii="Arial" w:hAnsi="Arial" w:cs="Arial"/>
              </w:rPr>
              <w:t xml:space="preserve">para </w:t>
            </w:r>
            <w:r w:rsidRPr="0023723B">
              <w:rPr>
                <w:rFonts w:ascii="Arial" w:hAnsi="Arial" w:cs="Arial"/>
              </w:rPr>
              <w:t xml:space="preserve">la </w:t>
            </w:r>
            <w:r w:rsidR="00F958FD" w:rsidRPr="0023723B">
              <w:rPr>
                <w:rFonts w:ascii="Arial" w:hAnsi="Arial" w:cs="Arial"/>
              </w:rPr>
              <w:t xml:space="preserve">divulgación </w:t>
            </w:r>
            <w:r w:rsidRPr="0023723B">
              <w:rPr>
                <w:rFonts w:ascii="Arial" w:hAnsi="Arial" w:cs="Arial"/>
              </w:rPr>
              <w:t>entre los servidores públicos y contratistas que sean designados como responsables de la atención a las peticiones presentadas por la comunidad sorda.</w:t>
            </w:r>
          </w:p>
        </w:tc>
        <w:tc>
          <w:tcPr>
            <w:tcW w:w="1432" w:type="dxa"/>
            <w:vAlign w:val="center"/>
          </w:tcPr>
          <w:p w14:paraId="77E3C43B" w14:textId="77777777" w:rsidR="00F574B0" w:rsidRDefault="00F958FD" w:rsidP="00900062">
            <w:pPr>
              <w:ind w:left="0"/>
              <w:rPr>
                <w:rFonts w:ascii="Arial" w:hAnsi="Arial" w:cs="Arial"/>
              </w:rPr>
            </w:pPr>
            <w:r>
              <w:rPr>
                <w:rFonts w:ascii="Arial" w:hAnsi="Arial" w:cs="Arial"/>
              </w:rPr>
              <w:t>aaaa-mm-dd</w:t>
            </w:r>
          </w:p>
        </w:tc>
      </w:tr>
      <w:tr w:rsidR="00F574B0" w14:paraId="5CE0CF0A" w14:textId="77777777" w:rsidTr="00F958FD">
        <w:trPr>
          <w:trHeight w:val="421"/>
        </w:trPr>
        <w:tc>
          <w:tcPr>
            <w:tcW w:w="1016" w:type="dxa"/>
            <w:vAlign w:val="center"/>
          </w:tcPr>
          <w:p w14:paraId="33F1F046" w14:textId="77777777" w:rsidR="00F574B0" w:rsidRDefault="00F574B0" w:rsidP="00900062">
            <w:pPr>
              <w:ind w:left="0"/>
              <w:jc w:val="center"/>
              <w:rPr>
                <w:rFonts w:ascii="Arial" w:hAnsi="Arial" w:cs="Arial"/>
              </w:rPr>
            </w:pPr>
          </w:p>
        </w:tc>
        <w:tc>
          <w:tcPr>
            <w:tcW w:w="6946" w:type="dxa"/>
            <w:vAlign w:val="center"/>
          </w:tcPr>
          <w:p w14:paraId="639B7416" w14:textId="77777777" w:rsidR="00F574B0" w:rsidRDefault="00F574B0" w:rsidP="00900062">
            <w:pPr>
              <w:ind w:left="0"/>
              <w:rPr>
                <w:rFonts w:ascii="Arial" w:hAnsi="Arial" w:cs="Arial"/>
              </w:rPr>
            </w:pPr>
          </w:p>
        </w:tc>
        <w:tc>
          <w:tcPr>
            <w:tcW w:w="1432" w:type="dxa"/>
            <w:vAlign w:val="center"/>
          </w:tcPr>
          <w:p w14:paraId="5DC154D8" w14:textId="77777777" w:rsidR="00F574B0" w:rsidRDefault="00F574B0" w:rsidP="00900062">
            <w:pPr>
              <w:ind w:left="0"/>
              <w:rPr>
                <w:rFonts w:ascii="Arial" w:hAnsi="Arial" w:cs="Arial"/>
              </w:rPr>
            </w:pPr>
          </w:p>
        </w:tc>
      </w:tr>
      <w:tr w:rsidR="00F574B0" w14:paraId="72042671" w14:textId="77777777" w:rsidTr="00F958FD">
        <w:trPr>
          <w:trHeight w:val="399"/>
        </w:trPr>
        <w:tc>
          <w:tcPr>
            <w:tcW w:w="1016" w:type="dxa"/>
            <w:vAlign w:val="center"/>
          </w:tcPr>
          <w:p w14:paraId="3773940A" w14:textId="77777777" w:rsidR="00F574B0" w:rsidRDefault="00F574B0" w:rsidP="00900062">
            <w:pPr>
              <w:ind w:left="0"/>
              <w:jc w:val="center"/>
              <w:rPr>
                <w:rFonts w:ascii="Arial" w:hAnsi="Arial" w:cs="Arial"/>
              </w:rPr>
            </w:pPr>
          </w:p>
        </w:tc>
        <w:tc>
          <w:tcPr>
            <w:tcW w:w="6946" w:type="dxa"/>
            <w:vAlign w:val="center"/>
          </w:tcPr>
          <w:p w14:paraId="68032291" w14:textId="77777777" w:rsidR="00F574B0" w:rsidRDefault="00F574B0" w:rsidP="00900062">
            <w:pPr>
              <w:ind w:left="0"/>
              <w:rPr>
                <w:rFonts w:ascii="Arial" w:hAnsi="Arial" w:cs="Arial"/>
              </w:rPr>
            </w:pPr>
          </w:p>
        </w:tc>
        <w:tc>
          <w:tcPr>
            <w:tcW w:w="1432" w:type="dxa"/>
            <w:vAlign w:val="center"/>
          </w:tcPr>
          <w:p w14:paraId="5B51F3D5" w14:textId="77777777" w:rsidR="00F574B0" w:rsidRDefault="00F574B0" w:rsidP="00900062">
            <w:pPr>
              <w:ind w:left="0"/>
              <w:rPr>
                <w:rFonts w:ascii="Arial" w:hAnsi="Arial" w:cs="Arial"/>
              </w:rPr>
            </w:pPr>
          </w:p>
        </w:tc>
      </w:tr>
      <w:tr w:rsidR="00F574B0" w14:paraId="49734391" w14:textId="77777777" w:rsidTr="00F958FD">
        <w:trPr>
          <w:trHeight w:val="399"/>
        </w:trPr>
        <w:tc>
          <w:tcPr>
            <w:tcW w:w="1016" w:type="dxa"/>
            <w:vAlign w:val="center"/>
          </w:tcPr>
          <w:p w14:paraId="2443A4C1" w14:textId="77777777" w:rsidR="00F574B0" w:rsidRDefault="00F574B0" w:rsidP="00900062">
            <w:pPr>
              <w:ind w:left="0"/>
              <w:jc w:val="center"/>
              <w:rPr>
                <w:rFonts w:ascii="Arial" w:hAnsi="Arial" w:cs="Arial"/>
              </w:rPr>
            </w:pPr>
          </w:p>
        </w:tc>
        <w:tc>
          <w:tcPr>
            <w:tcW w:w="6946" w:type="dxa"/>
            <w:vAlign w:val="center"/>
          </w:tcPr>
          <w:p w14:paraId="52144293" w14:textId="77777777" w:rsidR="00F574B0" w:rsidRDefault="00F574B0" w:rsidP="00900062">
            <w:pPr>
              <w:ind w:left="0"/>
              <w:rPr>
                <w:rFonts w:ascii="Arial" w:hAnsi="Arial" w:cs="Arial"/>
              </w:rPr>
            </w:pPr>
          </w:p>
        </w:tc>
        <w:tc>
          <w:tcPr>
            <w:tcW w:w="1432" w:type="dxa"/>
            <w:vAlign w:val="center"/>
          </w:tcPr>
          <w:p w14:paraId="6E4ADFA9" w14:textId="77777777" w:rsidR="00F574B0" w:rsidRDefault="00F574B0" w:rsidP="00900062">
            <w:pPr>
              <w:ind w:left="0"/>
              <w:rPr>
                <w:rFonts w:ascii="Arial" w:hAnsi="Arial" w:cs="Arial"/>
              </w:rPr>
            </w:pPr>
          </w:p>
        </w:tc>
      </w:tr>
    </w:tbl>
    <w:p w14:paraId="65F3DE2D" w14:textId="77777777" w:rsidR="00CA093C" w:rsidRPr="008B5FF0" w:rsidRDefault="00CA093C" w:rsidP="00CA093C">
      <w:pPr>
        <w:rPr>
          <w:rFonts w:ascii="Arial" w:hAnsi="Arial" w:cs="Arial"/>
        </w:rPr>
      </w:pPr>
    </w:p>
    <w:sectPr w:rsidR="00CA093C" w:rsidRPr="008B5FF0" w:rsidSect="00F07797">
      <w:headerReference w:type="default" r:id="rId33"/>
      <w:footerReference w:type="default" r:id="rId34"/>
      <w:headerReference w:type="first" r:id="rId35"/>
      <w:footerReference w:type="first" r:id="rId36"/>
      <w:pgSz w:w="12240" w:h="15840"/>
      <w:pgMar w:top="1247" w:right="1134" w:bottom="1418" w:left="1418" w:header="709"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C4014" w14:textId="77777777" w:rsidR="00694B87" w:rsidRDefault="00694B87" w:rsidP="00101519">
      <w:r>
        <w:separator/>
      </w:r>
    </w:p>
  </w:endnote>
  <w:endnote w:type="continuationSeparator" w:id="0">
    <w:p w14:paraId="224A2DA0" w14:textId="77777777" w:rsidR="00694B87" w:rsidRDefault="00694B87" w:rsidP="0010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1CA1" w14:textId="77777777" w:rsidR="00E101E0" w:rsidRPr="00CA093C" w:rsidRDefault="00E101E0" w:rsidP="00967F99">
    <w:pPr>
      <w:pStyle w:val="Piedepgina"/>
      <w:ind w:left="-284"/>
      <w:rPr>
        <w:rFonts w:ascii="Arial Narrow" w:hAnsi="Arial Narrow"/>
        <w:sz w:val="16"/>
        <w:szCs w:val="16"/>
      </w:rPr>
    </w:pPr>
    <w:r w:rsidRPr="00CA093C">
      <w:rPr>
        <w:rFonts w:ascii="Arial Narrow" w:hAnsi="Arial Narrow"/>
        <w:sz w:val="16"/>
        <w:szCs w:val="16"/>
      </w:rPr>
      <w:t>Toda versión impresa de este documento es una copia no controlada</w:t>
    </w:r>
    <w:r>
      <w:rPr>
        <w:rFonts w:ascii="Arial Narrow" w:hAnsi="Arial Narrow"/>
        <w:sz w:val="16"/>
        <w:szCs w:val="16"/>
      </w:rPr>
      <w:t xml:space="preserve">                                                                                                                                          </w:t>
    </w:r>
    <w:r w:rsidRPr="00CA093C">
      <w:rPr>
        <w:rFonts w:ascii="Arial Narrow" w:hAnsi="Arial Narrow"/>
        <w:sz w:val="16"/>
        <w:szCs w:val="16"/>
      </w:rPr>
      <w:t xml:space="preserve">Página </w:t>
    </w:r>
    <w:r w:rsidRPr="00CA093C">
      <w:rPr>
        <w:rFonts w:ascii="Arial Narrow" w:hAnsi="Arial Narrow" w:cs="Times New Roman"/>
        <w:sz w:val="16"/>
        <w:szCs w:val="16"/>
      </w:rPr>
      <w:fldChar w:fldCharType="begin"/>
    </w:r>
    <w:r w:rsidRPr="00CA093C">
      <w:rPr>
        <w:rFonts w:ascii="Arial Narrow" w:hAnsi="Arial Narrow" w:cs="Times New Roman"/>
        <w:sz w:val="16"/>
        <w:szCs w:val="16"/>
      </w:rPr>
      <w:instrText xml:space="preserve"> PAGE </w:instrText>
    </w:r>
    <w:r w:rsidRPr="00CA093C">
      <w:rPr>
        <w:rFonts w:ascii="Arial Narrow" w:hAnsi="Arial Narrow" w:cs="Times New Roman"/>
        <w:sz w:val="16"/>
        <w:szCs w:val="16"/>
      </w:rPr>
      <w:fldChar w:fldCharType="separate"/>
    </w:r>
    <w:r w:rsidR="00966FC0">
      <w:rPr>
        <w:rFonts w:ascii="Arial Narrow" w:hAnsi="Arial Narrow" w:cs="Times New Roman"/>
        <w:noProof/>
        <w:sz w:val="16"/>
        <w:szCs w:val="16"/>
      </w:rPr>
      <w:t>2</w:t>
    </w:r>
    <w:r w:rsidRPr="00CA093C">
      <w:rPr>
        <w:rFonts w:ascii="Arial Narrow" w:hAnsi="Arial Narrow" w:cs="Times New Roman"/>
        <w:sz w:val="16"/>
        <w:szCs w:val="16"/>
      </w:rPr>
      <w:fldChar w:fldCharType="end"/>
    </w:r>
    <w:r w:rsidRPr="00CA093C">
      <w:rPr>
        <w:rFonts w:ascii="Arial Narrow" w:hAnsi="Arial Narrow" w:cs="Times New Roman"/>
        <w:sz w:val="16"/>
        <w:szCs w:val="16"/>
      </w:rPr>
      <w:t xml:space="preserve"> de </w:t>
    </w:r>
    <w:r w:rsidRPr="00CA093C">
      <w:rPr>
        <w:rFonts w:ascii="Arial Narrow" w:hAnsi="Arial Narrow" w:cs="Times New Roman"/>
        <w:sz w:val="16"/>
        <w:szCs w:val="16"/>
      </w:rPr>
      <w:fldChar w:fldCharType="begin"/>
    </w:r>
    <w:r w:rsidRPr="00CA093C">
      <w:rPr>
        <w:rFonts w:ascii="Arial Narrow" w:hAnsi="Arial Narrow" w:cs="Times New Roman"/>
        <w:sz w:val="16"/>
        <w:szCs w:val="16"/>
      </w:rPr>
      <w:instrText xml:space="preserve"> NUMPAGES </w:instrText>
    </w:r>
    <w:r w:rsidRPr="00CA093C">
      <w:rPr>
        <w:rFonts w:ascii="Arial Narrow" w:hAnsi="Arial Narrow" w:cs="Times New Roman"/>
        <w:sz w:val="16"/>
        <w:szCs w:val="16"/>
      </w:rPr>
      <w:fldChar w:fldCharType="separate"/>
    </w:r>
    <w:r w:rsidR="00966FC0">
      <w:rPr>
        <w:rFonts w:ascii="Arial Narrow" w:hAnsi="Arial Narrow" w:cs="Times New Roman"/>
        <w:noProof/>
        <w:sz w:val="16"/>
        <w:szCs w:val="16"/>
      </w:rPr>
      <w:t>14</w:t>
    </w:r>
    <w:r w:rsidRPr="00CA093C">
      <w:rPr>
        <w:rFonts w:ascii="Arial Narrow" w:hAnsi="Arial Narrow" w:cs="Times New Roman"/>
        <w:sz w:val="16"/>
        <w:szCs w:val="16"/>
      </w:rPr>
      <w:fldChar w:fldCharType="end"/>
    </w:r>
    <w:r w:rsidRPr="00CA093C">
      <w:rPr>
        <w:rFonts w:ascii="Arial Narrow" w:hAnsi="Arial Narrow" w:cs="Arial"/>
        <w:sz w:val="16"/>
        <w:szCs w:val="16"/>
      </w:rPr>
      <w:t xml:space="preserve">                  </w:t>
    </w:r>
    <w:r>
      <w:rPr>
        <w:rFonts w:ascii="Arial Narrow" w:hAnsi="Arial Narrow" w:cs="Arial"/>
        <w:sz w:val="16"/>
        <w:szCs w:val="16"/>
      </w:rPr>
      <w:t xml:space="preserve">                                                                                                                  </w:t>
    </w:r>
    <w:r w:rsidRPr="00CA093C">
      <w:rPr>
        <w:rFonts w:ascii="Arial Narrow" w:hAnsi="Arial Narrow"/>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685"/>
      <w:gridCol w:w="3544"/>
    </w:tblGrid>
    <w:tr w:rsidR="00E101E0" w:rsidRPr="001571A5" w14:paraId="5002DC6B" w14:textId="77777777" w:rsidTr="00DC68C5">
      <w:trPr>
        <w:trHeight w:val="352"/>
      </w:trPr>
      <w:tc>
        <w:tcPr>
          <w:tcW w:w="2836" w:type="dxa"/>
          <w:shd w:val="clear" w:color="auto" w:fill="DBE5F1"/>
        </w:tcPr>
        <w:p w14:paraId="3E13AF17" w14:textId="77777777" w:rsidR="00E101E0" w:rsidRPr="00405891" w:rsidRDefault="00E101E0" w:rsidP="00DC68C5">
          <w:pPr>
            <w:pStyle w:val="Default"/>
            <w:jc w:val="center"/>
            <w:rPr>
              <w:b/>
              <w:sz w:val="12"/>
              <w:szCs w:val="12"/>
            </w:rPr>
          </w:pPr>
        </w:p>
        <w:p w14:paraId="1430EB1C" w14:textId="77777777" w:rsidR="00E101E0" w:rsidRPr="00405891" w:rsidRDefault="00E101E0" w:rsidP="00DC68C5">
          <w:pPr>
            <w:pStyle w:val="Default"/>
            <w:tabs>
              <w:tab w:val="left" w:pos="242"/>
              <w:tab w:val="center" w:pos="1663"/>
            </w:tabs>
            <w:ind w:left="0"/>
            <w:jc w:val="center"/>
            <w:rPr>
              <w:b/>
              <w:sz w:val="12"/>
              <w:szCs w:val="12"/>
            </w:rPr>
          </w:pPr>
          <w:r w:rsidRPr="00405891">
            <w:rPr>
              <w:b/>
              <w:sz w:val="12"/>
              <w:szCs w:val="12"/>
            </w:rPr>
            <w:t>ELABOR</w:t>
          </w:r>
          <w:r>
            <w:rPr>
              <w:b/>
              <w:sz w:val="12"/>
              <w:szCs w:val="12"/>
            </w:rPr>
            <w:t>Ó</w:t>
          </w:r>
        </w:p>
      </w:tc>
      <w:tc>
        <w:tcPr>
          <w:tcW w:w="3685" w:type="dxa"/>
          <w:shd w:val="clear" w:color="auto" w:fill="DBE5F1"/>
        </w:tcPr>
        <w:p w14:paraId="33B85E46" w14:textId="77777777" w:rsidR="00E101E0" w:rsidRPr="00405891" w:rsidRDefault="00E101E0" w:rsidP="00DC68C5">
          <w:pPr>
            <w:pStyle w:val="Default"/>
            <w:jc w:val="center"/>
            <w:rPr>
              <w:b/>
              <w:sz w:val="12"/>
              <w:szCs w:val="12"/>
            </w:rPr>
          </w:pPr>
        </w:p>
        <w:p w14:paraId="430579BF" w14:textId="77777777" w:rsidR="00E101E0" w:rsidRPr="00405891" w:rsidRDefault="00E101E0" w:rsidP="00DC68C5">
          <w:pPr>
            <w:pStyle w:val="Default"/>
            <w:ind w:left="0"/>
            <w:jc w:val="center"/>
            <w:rPr>
              <w:b/>
              <w:sz w:val="12"/>
              <w:szCs w:val="12"/>
            </w:rPr>
          </w:pPr>
          <w:r w:rsidRPr="00405891">
            <w:rPr>
              <w:b/>
              <w:sz w:val="12"/>
              <w:szCs w:val="12"/>
            </w:rPr>
            <w:t>REVIS</w:t>
          </w:r>
          <w:r>
            <w:rPr>
              <w:b/>
              <w:sz w:val="12"/>
              <w:szCs w:val="12"/>
            </w:rPr>
            <w:t>Ó</w:t>
          </w:r>
        </w:p>
      </w:tc>
      <w:tc>
        <w:tcPr>
          <w:tcW w:w="3544" w:type="dxa"/>
          <w:shd w:val="clear" w:color="auto" w:fill="DBE5F1"/>
        </w:tcPr>
        <w:p w14:paraId="441C77D1" w14:textId="77777777" w:rsidR="00E101E0" w:rsidRPr="00405891" w:rsidRDefault="00E101E0" w:rsidP="00DC68C5">
          <w:pPr>
            <w:pStyle w:val="Default"/>
            <w:jc w:val="center"/>
            <w:rPr>
              <w:b/>
              <w:sz w:val="12"/>
              <w:szCs w:val="12"/>
            </w:rPr>
          </w:pPr>
        </w:p>
        <w:p w14:paraId="132D6831" w14:textId="77777777" w:rsidR="00E101E0" w:rsidRPr="00405891" w:rsidRDefault="00E101E0" w:rsidP="00DC68C5">
          <w:pPr>
            <w:pStyle w:val="Default"/>
            <w:ind w:left="-108"/>
            <w:jc w:val="center"/>
            <w:rPr>
              <w:b/>
              <w:sz w:val="12"/>
              <w:szCs w:val="12"/>
            </w:rPr>
          </w:pPr>
          <w:r w:rsidRPr="00405891">
            <w:rPr>
              <w:b/>
              <w:sz w:val="12"/>
              <w:szCs w:val="12"/>
            </w:rPr>
            <w:t>APROB</w:t>
          </w:r>
          <w:r>
            <w:rPr>
              <w:b/>
              <w:sz w:val="12"/>
              <w:szCs w:val="12"/>
            </w:rPr>
            <w:t>Ó</w:t>
          </w:r>
        </w:p>
      </w:tc>
    </w:tr>
    <w:tr w:rsidR="00E101E0" w:rsidRPr="001571A5" w14:paraId="4789ED06" w14:textId="77777777" w:rsidTr="00DC68C5">
      <w:trPr>
        <w:trHeight w:val="340"/>
      </w:trPr>
      <w:tc>
        <w:tcPr>
          <w:tcW w:w="2836" w:type="dxa"/>
          <w:vAlign w:val="center"/>
        </w:tcPr>
        <w:p w14:paraId="18CECCB1" w14:textId="77777777" w:rsidR="00E101E0" w:rsidRDefault="00E101E0" w:rsidP="002B54FB">
          <w:pPr>
            <w:pStyle w:val="Default"/>
            <w:ind w:left="0"/>
            <w:jc w:val="both"/>
            <w:rPr>
              <w:b/>
              <w:sz w:val="12"/>
              <w:szCs w:val="22"/>
            </w:rPr>
          </w:pPr>
          <w:r>
            <w:rPr>
              <w:b/>
              <w:sz w:val="12"/>
              <w:szCs w:val="22"/>
            </w:rPr>
            <w:t xml:space="preserve">Nombre: José Daniel Baquero Lancheros. </w:t>
          </w:r>
        </w:p>
        <w:p w14:paraId="508F5148" w14:textId="77777777" w:rsidR="00E101E0" w:rsidRPr="00405891" w:rsidRDefault="00E101E0" w:rsidP="002B54FB">
          <w:pPr>
            <w:pStyle w:val="Default"/>
            <w:ind w:left="0"/>
            <w:jc w:val="both"/>
            <w:rPr>
              <w:b/>
              <w:sz w:val="12"/>
              <w:szCs w:val="22"/>
            </w:rPr>
          </w:pPr>
          <w:r>
            <w:rPr>
              <w:b/>
              <w:sz w:val="12"/>
              <w:szCs w:val="22"/>
            </w:rPr>
            <w:t xml:space="preserve">                Mónica Patricia Vanegas M. </w:t>
          </w:r>
        </w:p>
      </w:tc>
      <w:tc>
        <w:tcPr>
          <w:tcW w:w="3685" w:type="dxa"/>
          <w:vAlign w:val="center"/>
        </w:tcPr>
        <w:p w14:paraId="252E0CBA" w14:textId="77777777" w:rsidR="00E101E0" w:rsidRDefault="00E101E0" w:rsidP="002B54FB">
          <w:pPr>
            <w:pStyle w:val="Default"/>
            <w:ind w:left="1"/>
            <w:jc w:val="both"/>
            <w:rPr>
              <w:b/>
              <w:sz w:val="12"/>
              <w:szCs w:val="22"/>
            </w:rPr>
          </w:pPr>
          <w:r>
            <w:rPr>
              <w:b/>
              <w:sz w:val="12"/>
              <w:szCs w:val="22"/>
            </w:rPr>
            <w:t>Nombre: Camilo Ernesto Insuasty Obando.</w:t>
          </w:r>
        </w:p>
        <w:p w14:paraId="72AAFFAD" w14:textId="77777777" w:rsidR="00E101E0" w:rsidRPr="00405891" w:rsidRDefault="00E101E0" w:rsidP="002B54FB">
          <w:pPr>
            <w:pStyle w:val="Default"/>
            <w:ind w:left="1"/>
            <w:jc w:val="both"/>
            <w:rPr>
              <w:b/>
              <w:sz w:val="12"/>
              <w:szCs w:val="22"/>
            </w:rPr>
          </w:pPr>
          <w:r>
            <w:rPr>
              <w:b/>
              <w:sz w:val="12"/>
              <w:szCs w:val="22"/>
            </w:rPr>
            <w:t xml:space="preserve">                Mónica Patricia Vanegas M.</w:t>
          </w:r>
        </w:p>
      </w:tc>
      <w:tc>
        <w:tcPr>
          <w:tcW w:w="3544" w:type="dxa"/>
          <w:vAlign w:val="center"/>
        </w:tcPr>
        <w:p w14:paraId="251F9453" w14:textId="77777777" w:rsidR="00E101E0" w:rsidRPr="00405891" w:rsidRDefault="00E101E0" w:rsidP="00DC68C5">
          <w:pPr>
            <w:pStyle w:val="Default"/>
            <w:ind w:left="0"/>
            <w:jc w:val="both"/>
            <w:rPr>
              <w:b/>
              <w:sz w:val="12"/>
              <w:szCs w:val="22"/>
            </w:rPr>
          </w:pPr>
          <w:r>
            <w:rPr>
              <w:b/>
              <w:sz w:val="12"/>
              <w:szCs w:val="22"/>
            </w:rPr>
            <w:t>Nombre:</w:t>
          </w:r>
          <w:r w:rsidRPr="006D09E8">
            <w:rPr>
              <w:sz w:val="20"/>
              <w:szCs w:val="22"/>
            </w:rPr>
            <w:t xml:space="preserve"> </w:t>
          </w:r>
          <w:r>
            <w:rPr>
              <w:sz w:val="20"/>
              <w:szCs w:val="22"/>
            </w:rPr>
            <w:t>GRUPO</w:t>
          </w:r>
          <w:r w:rsidRPr="006D09E8">
            <w:rPr>
              <w:sz w:val="20"/>
              <w:szCs w:val="22"/>
            </w:rPr>
            <w:t xml:space="preserve"> EVALUADOR</w:t>
          </w:r>
          <w:r>
            <w:rPr>
              <w:sz w:val="20"/>
              <w:szCs w:val="22"/>
            </w:rPr>
            <w:t xml:space="preserve"> SGC</w:t>
          </w:r>
        </w:p>
      </w:tc>
    </w:tr>
    <w:tr w:rsidR="00E101E0" w:rsidRPr="001571A5" w14:paraId="74F88216" w14:textId="77777777" w:rsidTr="00DC68C5">
      <w:trPr>
        <w:trHeight w:val="340"/>
      </w:trPr>
      <w:tc>
        <w:tcPr>
          <w:tcW w:w="2836" w:type="dxa"/>
          <w:vAlign w:val="center"/>
        </w:tcPr>
        <w:p w14:paraId="1156D3DA" w14:textId="77777777" w:rsidR="00E101E0" w:rsidRDefault="00E101E0" w:rsidP="00DC68C5">
          <w:pPr>
            <w:pStyle w:val="Default"/>
            <w:ind w:left="0"/>
            <w:jc w:val="both"/>
            <w:rPr>
              <w:b/>
              <w:sz w:val="12"/>
              <w:szCs w:val="22"/>
            </w:rPr>
          </w:pPr>
          <w:r>
            <w:rPr>
              <w:b/>
              <w:sz w:val="12"/>
              <w:szCs w:val="22"/>
            </w:rPr>
            <w:t>Cargo: Contratista UAC.</w:t>
          </w:r>
        </w:p>
        <w:p w14:paraId="4B0A0F69" w14:textId="77777777" w:rsidR="00E101E0" w:rsidRPr="00405891" w:rsidRDefault="00E101E0" w:rsidP="00DC68C5">
          <w:pPr>
            <w:pStyle w:val="Default"/>
            <w:ind w:left="0"/>
            <w:jc w:val="both"/>
            <w:rPr>
              <w:b/>
              <w:sz w:val="12"/>
              <w:szCs w:val="22"/>
            </w:rPr>
          </w:pPr>
          <w:r>
            <w:rPr>
              <w:b/>
              <w:sz w:val="12"/>
              <w:szCs w:val="22"/>
            </w:rPr>
            <w:t xml:space="preserve">             Coordinadora de la UAC</w:t>
          </w:r>
        </w:p>
      </w:tc>
      <w:tc>
        <w:tcPr>
          <w:tcW w:w="3685" w:type="dxa"/>
          <w:vAlign w:val="center"/>
        </w:tcPr>
        <w:p w14:paraId="5BFE1858" w14:textId="77777777" w:rsidR="00E101E0" w:rsidRDefault="00E101E0" w:rsidP="002B54FB">
          <w:pPr>
            <w:pStyle w:val="Default"/>
            <w:ind w:left="0"/>
            <w:jc w:val="both"/>
            <w:rPr>
              <w:b/>
              <w:sz w:val="12"/>
              <w:szCs w:val="22"/>
            </w:rPr>
          </w:pPr>
          <w:r>
            <w:rPr>
              <w:b/>
              <w:sz w:val="12"/>
              <w:szCs w:val="22"/>
            </w:rPr>
            <w:t>Cargo: Contratista UAC.</w:t>
          </w:r>
        </w:p>
        <w:p w14:paraId="3DF8C2B5" w14:textId="77777777" w:rsidR="00E101E0" w:rsidRPr="00405891" w:rsidRDefault="00E101E0" w:rsidP="002B54FB">
          <w:pPr>
            <w:pStyle w:val="Default"/>
            <w:ind w:left="1"/>
            <w:jc w:val="both"/>
            <w:rPr>
              <w:b/>
              <w:sz w:val="12"/>
              <w:szCs w:val="22"/>
            </w:rPr>
          </w:pPr>
          <w:r>
            <w:rPr>
              <w:b/>
              <w:sz w:val="12"/>
              <w:szCs w:val="22"/>
            </w:rPr>
            <w:t xml:space="preserve">             Coordinadora de la UAC</w:t>
          </w:r>
        </w:p>
      </w:tc>
      <w:tc>
        <w:tcPr>
          <w:tcW w:w="3544" w:type="dxa"/>
          <w:vAlign w:val="center"/>
        </w:tcPr>
        <w:p w14:paraId="0B527253" w14:textId="77777777" w:rsidR="00E101E0" w:rsidRPr="00405891" w:rsidRDefault="00E101E0" w:rsidP="00DC68C5">
          <w:pPr>
            <w:pStyle w:val="Default"/>
            <w:ind w:left="0"/>
            <w:jc w:val="both"/>
            <w:rPr>
              <w:b/>
              <w:sz w:val="12"/>
              <w:szCs w:val="22"/>
            </w:rPr>
          </w:pPr>
          <w:r>
            <w:rPr>
              <w:b/>
              <w:sz w:val="12"/>
              <w:szCs w:val="22"/>
            </w:rPr>
            <w:t xml:space="preserve">No. Acta y Fecha: </w:t>
          </w:r>
        </w:p>
      </w:tc>
    </w:tr>
  </w:tbl>
  <w:p w14:paraId="7CA37F13" w14:textId="77777777" w:rsidR="00E101E0" w:rsidRPr="00DC68C5" w:rsidRDefault="00E101E0" w:rsidP="00DC68C5">
    <w:pPr>
      <w:pStyle w:val="Piedepgina"/>
      <w:tabs>
        <w:tab w:val="left" w:pos="10489"/>
      </w:tabs>
      <w:ind w:left="-284" w:right="-93"/>
      <w:rPr>
        <w:sz w:val="16"/>
        <w:szCs w:val="16"/>
      </w:rPr>
    </w:pPr>
    <w:r w:rsidRPr="00DC68C5">
      <w:rPr>
        <w:rFonts w:ascii="Arial Narrow" w:hAnsi="Arial Narrow"/>
        <w:sz w:val="16"/>
        <w:szCs w:val="16"/>
      </w:rPr>
      <w:t xml:space="preserve">Toda versión impresa de este documento es una copia no controlada                                                                                                                            </w:t>
    </w:r>
    <w:r>
      <w:rPr>
        <w:rFonts w:ascii="Arial Narrow" w:hAnsi="Arial Narrow"/>
        <w:sz w:val="16"/>
        <w:szCs w:val="16"/>
      </w:rPr>
      <w:t xml:space="preserve">             </w:t>
    </w:r>
    <w:r w:rsidRPr="00DC68C5">
      <w:rPr>
        <w:rFonts w:ascii="Arial Narrow" w:hAnsi="Arial Narrow"/>
        <w:sz w:val="16"/>
        <w:szCs w:val="16"/>
      </w:rPr>
      <w:t xml:space="preserve">   </w:t>
    </w:r>
    <w:r w:rsidRPr="00DC68C5">
      <w:rPr>
        <w:rFonts w:ascii="Arial Narrow" w:hAnsi="Arial Narrow" w:cs="Arial"/>
        <w:sz w:val="16"/>
        <w:szCs w:val="16"/>
      </w:rPr>
      <w:t xml:space="preserve">Página </w:t>
    </w:r>
    <w:r w:rsidRPr="00DC68C5">
      <w:rPr>
        <w:rFonts w:ascii="Arial Narrow" w:hAnsi="Arial Narrow" w:cs="Arial"/>
        <w:b/>
        <w:bCs/>
        <w:sz w:val="16"/>
        <w:szCs w:val="16"/>
      </w:rPr>
      <w:fldChar w:fldCharType="begin"/>
    </w:r>
    <w:r w:rsidRPr="00DC68C5">
      <w:rPr>
        <w:rFonts w:ascii="Arial Narrow" w:hAnsi="Arial Narrow" w:cs="Arial"/>
        <w:b/>
        <w:bCs/>
        <w:sz w:val="16"/>
        <w:szCs w:val="16"/>
      </w:rPr>
      <w:instrText>PAGE</w:instrText>
    </w:r>
    <w:r w:rsidRPr="00DC68C5">
      <w:rPr>
        <w:rFonts w:ascii="Arial Narrow" w:hAnsi="Arial Narrow" w:cs="Arial"/>
        <w:b/>
        <w:bCs/>
        <w:sz w:val="16"/>
        <w:szCs w:val="16"/>
      </w:rPr>
      <w:fldChar w:fldCharType="separate"/>
    </w:r>
    <w:r w:rsidR="00966FC0">
      <w:rPr>
        <w:rFonts w:ascii="Arial Narrow" w:hAnsi="Arial Narrow" w:cs="Arial"/>
        <w:b/>
        <w:bCs/>
        <w:noProof/>
        <w:sz w:val="16"/>
        <w:szCs w:val="16"/>
      </w:rPr>
      <w:t>1</w:t>
    </w:r>
    <w:r w:rsidRPr="00DC68C5">
      <w:rPr>
        <w:rFonts w:ascii="Arial Narrow" w:hAnsi="Arial Narrow" w:cs="Arial"/>
        <w:b/>
        <w:bCs/>
        <w:sz w:val="16"/>
        <w:szCs w:val="16"/>
      </w:rPr>
      <w:fldChar w:fldCharType="end"/>
    </w:r>
    <w:r w:rsidRPr="00DC68C5">
      <w:rPr>
        <w:rFonts w:ascii="Arial Narrow" w:hAnsi="Arial Narrow" w:cs="Arial"/>
        <w:sz w:val="16"/>
        <w:szCs w:val="16"/>
      </w:rPr>
      <w:t xml:space="preserve"> de </w:t>
    </w:r>
    <w:r w:rsidRPr="00DC68C5">
      <w:rPr>
        <w:rFonts w:ascii="Arial Narrow" w:hAnsi="Arial Narrow" w:cs="Arial"/>
        <w:b/>
        <w:bCs/>
        <w:sz w:val="16"/>
        <w:szCs w:val="16"/>
      </w:rPr>
      <w:fldChar w:fldCharType="begin"/>
    </w:r>
    <w:r w:rsidRPr="00DC68C5">
      <w:rPr>
        <w:rFonts w:ascii="Arial Narrow" w:hAnsi="Arial Narrow" w:cs="Arial"/>
        <w:b/>
        <w:bCs/>
        <w:sz w:val="16"/>
        <w:szCs w:val="16"/>
      </w:rPr>
      <w:instrText>NUMPAGES</w:instrText>
    </w:r>
    <w:r w:rsidRPr="00DC68C5">
      <w:rPr>
        <w:rFonts w:ascii="Arial Narrow" w:hAnsi="Arial Narrow" w:cs="Arial"/>
        <w:b/>
        <w:bCs/>
        <w:sz w:val="16"/>
        <w:szCs w:val="16"/>
      </w:rPr>
      <w:fldChar w:fldCharType="separate"/>
    </w:r>
    <w:r w:rsidR="00966FC0">
      <w:rPr>
        <w:rFonts w:ascii="Arial Narrow" w:hAnsi="Arial Narrow" w:cs="Arial"/>
        <w:b/>
        <w:bCs/>
        <w:noProof/>
        <w:sz w:val="16"/>
        <w:szCs w:val="16"/>
      </w:rPr>
      <w:t>14</w:t>
    </w:r>
    <w:r w:rsidRPr="00DC68C5">
      <w:rPr>
        <w:rFonts w:ascii="Arial Narrow" w:hAnsi="Arial Narrow" w:cs="Arial"/>
        <w:b/>
        <w:bCs/>
        <w:sz w:val="16"/>
        <w:szCs w:val="16"/>
      </w:rPr>
      <w:fldChar w:fldCharType="end"/>
    </w:r>
  </w:p>
  <w:p w14:paraId="274EEA20" w14:textId="77777777" w:rsidR="00E101E0" w:rsidRDefault="00E101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5F019" w14:textId="77777777" w:rsidR="00694B87" w:rsidRDefault="00694B87" w:rsidP="00101519">
      <w:r>
        <w:separator/>
      </w:r>
    </w:p>
  </w:footnote>
  <w:footnote w:type="continuationSeparator" w:id="0">
    <w:p w14:paraId="111AC6CD" w14:textId="77777777" w:rsidR="00694B87" w:rsidRDefault="00694B87" w:rsidP="00101519">
      <w:r>
        <w:continuationSeparator/>
      </w:r>
    </w:p>
  </w:footnote>
  <w:footnote w:id="1">
    <w:p w14:paraId="7019D33A" w14:textId="77777777" w:rsidR="00E101E0" w:rsidRDefault="00E101E0">
      <w:pPr>
        <w:pStyle w:val="Textonotapie"/>
      </w:pPr>
      <w:r>
        <w:rPr>
          <w:rStyle w:val="Refdenotaalpie"/>
        </w:rPr>
        <w:footnoteRef/>
      </w:r>
      <w:r>
        <w:t xml:space="preserve"> </w:t>
      </w:r>
      <w:r w:rsidRPr="00801697">
        <w:rPr>
          <w:rFonts w:ascii="Arial" w:hAnsi="Arial" w:cs="Arial"/>
          <w:sz w:val="16"/>
          <w:szCs w:val="18"/>
        </w:rPr>
        <w:t>Congreso de la República. Ley 1755 de 2015</w:t>
      </w:r>
      <w:r>
        <w:rPr>
          <w:rFonts w:ascii="Arial" w:hAnsi="Arial" w:cs="Arial"/>
          <w:sz w:val="16"/>
          <w:szCs w:val="18"/>
        </w:rPr>
        <w:t>.</w:t>
      </w:r>
    </w:p>
  </w:footnote>
  <w:footnote w:id="2">
    <w:p w14:paraId="29C956DA" w14:textId="77777777" w:rsidR="00E101E0" w:rsidRDefault="00E101E0">
      <w:pPr>
        <w:pStyle w:val="Textonotapie"/>
      </w:pPr>
      <w:r>
        <w:rPr>
          <w:rStyle w:val="Refdenotaalpie"/>
        </w:rPr>
        <w:footnoteRef/>
      </w:r>
      <w:r>
        <w:t xml:space="preserve"> </w:t>
      </w:r>
      <w:r w:rsidRPr="009457B6">
        <w:t xml:space="preserve">Imágenes correspondientes al uso del Centro de Relevo fueron tomadas de la página Web </w:t>
      </w:r>
    </w:p>
    <w:p w14:paraId="2C15A98F" w14:textId="77777777" w:rsidR="00E101E0" w:rsidRDefault="00694B87">
      <w:pPr>
        <w:pStyle w:val="Textonotapie"/>
      </w:pPr>
      <w:hyperlink r:id="rId1" w:history="1">
        <w:r w:rsidR="00E101E0" w:rsidRPr="009457B6">
          <w:rPr>
            <w:rStyle w:val="Hipervnculo"/>
          </w:rPr>
          <w:t>www.centroderelevo.gov.co</w:t>
        </w:r>
      </w:hyperlink>
      <w:r w:rsidR="00E101E0">
        <w:t>, 21/05/2019</w:t>
      </w:r>
    </w:p>
  </w:footnote>
  <w:footnote w:id="3">
    <w:p w14:paraId="5616ADE9" w14:textId="77777777" w:rsidR="00E101E0" w:rsidRDefault="00E101E0">
      <w:pPr>
        <w:pStyle w:val="Textonotapie"/>
      </w:pPr>
      <w:r>
        <w:rPr>
          <w:rStyle w:val="Refdenotaalpie"/>
        </w:rPr>
        <w:footnoteRef/>
      </w:r>
      <w:r>
        <w:t xml:space="preserve"> </w:t>
      </w:r>
      <w:r w:rsidRPr="009457B6">
        <w:t xml:space="preserve">Imágenes correspondientes al </w:t>
      </w:r>
      <w:r w:rsidRPr="00890FE7">
        <w:t xml:space="preserve">Servicio de Interpretación en Línea- SIEL </w:t>
      </w:r>
      <w:r w:rsidRPr="009457B6">
        <w:t xml:space="preserve">fueron tomadas de la página Web </w:t>
      </w:r>
      <w:hyperlink r:id="rId2" w:history="1">
        <w:r w:rsidRPr="009457B6">
          <w:rPr>
            <w:rStyle w:val="Hipervnculo"/>
          </w:rPr>
          <w:t>www.centroderelevo.gov.co</w:t>
        </w:r>
      </w:hyperlink>
      <w:r>
        <w:t>, 21/05/2019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4343"/>
      <w:gridCol w:w="2145"/>
    </w:tblGrid>
    <w:tr w:rsidR="00E101E0" w14:paraId="76A7CE8D" w14:textId="77777777" w:rsidTr="00B37043">
      <w:trPr>
        <w:trHeight w:val="275"/>
      </w:trPr>
      <w:tc>
        <w:tcPr>
          <w:tcW w:w="2396" w:type="dxa"/>
          <w:vMerge w:val="restart"/>
        </w:tcPr>
        <w:p w14:paraId="058C973E" w14:textId="77777777" w:rsidR="00E101E0" w:rsidRDefault="00C06730" w:rsidP="00B37043">
          <w:pPr>
            <w:pStyle w:val="Encabezado"/>
          </w:pPr>
          <w:r>
            <w:rPr>
              <w:noProof/>
              <w:lang w:eastAsia="es-CO"/>
            </w:rPr>
            <w:drawing>
              <wp:inline distT="0" distB="0" distL="0" distR="0" wp14:anchorId="34A9795B" wp14:editId="64A16562">
                <wp:extent cx="1676400" cy="6826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82625"/>
                        </a:xfrm>
                        <a:prstGeom prst="rect">
                          <a:avLst/>
                        </a:prstGeom>
                        <a:noFill/>
                      </pic:spPr>
                    </pic:pic>
                  </a:graphicData>
                </a:graphic>
              </wp:inline>
            </w:drawing>
          </w:r>
        </w:p>
      </w:tc>
      <w:tc>
        <w:tcPr>
          <w:tcW w:w="5297" w:type="dxa"/>
          <w:vMerge w:val="restart"/>
          <w:vAlign w:val="center"/>
        </w:tcPr>
        <w:p w14:paraId="7D92D1BA" w14:textId="77777777" w:rsidR="00E101E0" w:rsidRPr="009560B5" w:rsidRDefault="00E101E0" w:rsidP="009231B1">
          <w:pPr>
            <w:pStyle w:val="Encabezado"/>
            <w:jc w:val="center"/>
            <w:rPr>
              <w:rFonts w:ascii="Arial" w:hAnsi="Arial" w:cs="Arial"/>
              <w:b/>
              <w:sz w:val="18"/>
              <w:szCs w:val="20"/>
            </w:rPr>
          </w:pPr>
          <w:r w:rsidRPr="005B60B6">
            <w:rPr>
              <w:rFonts w:ascii="Arial" w:hAnsi="Arial" w:cs="Arial"/>
              <w:b/>
              <w:sz w:val="18"/>
              <w:szCs w:val="20"/>
            </w:rPr>
            <w:t xml:space="preserve">PROCESO </w:t>
          </w:r>
          <w:r>
            <w:rPr>
              <w:rFonts w:ascii="Arial" w:hAnsi="Arial" w:cs="Arial"/>
              <w:b/>
              <w:sz w:val="18"/>
              <w:szCs w:val="20"/>
            </w:rPr>
            <w:t>GESTIÓN DE ATENCIÓN CIUDADANA</w:t>
          </w:r>
        </w:p>
      </w:tc>
      <w:tc>
        <w:tcPr>
          <w:tcW w:w="2387" w:type="dxa"/>
          <w:vAlign w:val="center"/>
        </w:tcPr>
        <w:p w14:paraId="0484D338" w14:textId="71EAAAB5"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 xml:space="preserve">CODIGO:  </w:t>
          </w:r>
        </w:p>
      </w:tc>
    </w:tr>
    <w:tr w:rsidR="00E101E0" w14:paraId="603E41A1" w14:textId="77777777" w:rsidTr="00B37043">
      <w:trPr>
        <w:trHeight w:val="266"/>
      </w:trPr>
      <w:tc>
        <w:tcPr>
          <w:tcW w:w="2396" w:type="dxa"/>
          <w:vMerge/>
        </w:tcPr>
        <w:p w14:paraId="1EABF4CE" w14:textId="77777777" w:rsidR="00E101E0" w:rsidRDefault="00E101E0" w:rsidP="00B37043">
          <w:pPr>
            <w:pStyle w:val="Encabezado"/>
          </w:pPr>
        </w:p>
      </w:tc>
      <w:tc>
        <w:tcPr>
          <w:tcW w:w="5297" w:type="dxa"/>
          <w:vMerge/>
          <w:vAlign w:val="center"/>
        </w:tcPr>
        <w:p w14:paraId="45DB46CC" w14:textId="77777777" w:rsidR="00E101E0" w:rsidRPr="00405891" w:rsidRDefault="00E101E0" w:rsidP="00B37043">
          <w:pPr>
            <w:pStyle w:val="Encabezado"/>
            <w:jc w:val="center"/>
            <w:rPr>
              <w:sz w:val="18"/>
            </w:rPr>
          </w:pPr>
        </w:p>
      </w:tc>
      <w:tc>
        <w:tcPr>
          <w:tcW w:w="2387" w:type="dxa"/>
          <w:vAlign w:val="center"/>
        </w:tcPr>
        <w:p w14:paraId="0837D049" w14:textId="39EE4CFC"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 xml:space="preserve">VERSIÓN: </w:t>
          </w:r>
          <w:r w:rsidR="00D167BF">
            <w:rPr>
              <w:rFonts w:ascii="Arial" w:hAnsi="Arial" w:cs="Arial"/>
              <w:b/>
              <w:sz w:val="18"/>
              <w:szCs w:val="20"/>
            </w:rPr>
            <w:t>01</w:t>
          </w:r>
        </w:p>
      </w:tc>
    </w:tr>
    <w:tr w:rsidR="00E101E0" w14:paraId="57C17830" w14:textId="77777777" w:rsidTr="00B37043">
      <w:trPr>
        <w:trHeight w:val="419"/>
      </w:trPr>
      <w:tc>
        <w:tcPr>
          <w:tcW w:w="2396" w:type="dxa"/>
          <w:vMerge/>
        </w:tcPr>
        <w:p w14:paraId="4F68B7C5" w14:textId="77777777" w:rsidR="00E101E0" w:rsidRDefault="00E101E0" w:rsidP="00B37043">
          <w:pPr>
            <w:pStyle w:val="Encabezado"/>
          </w:pPr>
        </w:p>
      </w:tc>
      <w:tc>
        <w:tcPr>
          <w:tcW w:w="5297" w:type="dxa"/>
          <w:vAlign w:val="center"/>
        </w:tcPr>
        <w:p w14:paraId="7F5EEB30" w14:textId="77777777" w:rsidR="00E101E0" w:rsidRPr="00405891" w:rsidRDefault="00C06730" w:rsidP="00B37043">
          <w:pPr>
            <w:pStyle w:val="Encabezado"/>
            <w:jc w:val="center"/>
            <w:rPr>
              <w:sz w:val="18"/>
            </w:rPr>
          </w:pPr>
          <w:r>
            <w:rPr>
              <w:rFonts w:ascii="Arial" w:hAnsi="Arial" w:cs="Arial"/>
              <w:b/>
              <w:sz w:val="18"/>
              <w:szCs w:val="20"/>
            </w:rPr>
            <w:t>CONGRESO DE LA REPÚBLICA</w:t>
          </w:r>
        </w:p>
      </w:tc>
      <w:tc>
        <w:tcPr>
          <w:tcW w:w="2387" w:type="dxa"/>
          <w:vAlign w:val="center"/>
        </w:tcPr>
        <w:p w14:paraId="77717C7B" w14:textId="4F62218B"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FECHA</w:t>
          </w:r>
          <w:r>
            <w:rPr>
              <w:rFonts w:ascii="Arial" w:hAnsi="Arial" w:cs="Arial"/>
              <w:b/>
              <w:sz w:val="18"/>
              <w:szCs w:val="20"/>
            </w:rPr>
            <w:t xml:space="preserve"> APROBACIÓN</w:t>
          </w:r>
          <w:r w:rsidRPr="00405891">
            <w:rPr>
              <w:rFonts w:ascii="Arial" w:hAnsi="Arial" w:cs="Arial"/>
              <w:b/>
              <w:sz w:val="18"/>
              <w:szCs w:val="20"/>
            </w:rPr>
            <w:t xml:space="preserve">: </w:t>
          </w:r>
          <w:r w:rsidR="00D167BF">
            <w:rPr>
              <w:rFonts w:ascii="Arial" w:hAnsi="Arial" w:cs="Arial"/>
              <w:b/>
              <w:sz w:val="18"/>
              <w:szCs w:val="20"/>
            </w:rPr>
            <w:t>18-12-2019</w:t>
          </w:r>
        </w:p>
      </w:tc>
    </w:tr>
  </w:tbl>
  <w:p w14:paraId="342CACDE" w14:textId="77777777" w:rsidR="00E101E0" w:rsidRDefault="00E101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4343"/>
      <w:gridCol w:w="2145"/>
    </w:tblGrid>
    <w:tr w:rsidR="00E101E0" w14:paraId="7252F162" w14:textId="77777777" w:rsidTr="00B37043">
      <w:trPr>
        <w:trHeight w:val="275"/>
      </w:trPr>
      <w:tc>
        <w:tcPr>
          <w:tcW w:w="2396" w:type="dxa"/>
          <w:vMerge w:val="restart"/>
        </w:tcPr>
        <w:p w14:paraId="3342DBE5" w14:textId="77777777" w:rsidR="00E101E0" w:rsidRDefault="00E101E0" w:rsidP="00B37043">
          <w:pPr>
            <w:pStyle w:val="Encabezado"/>
          </w:pPr>
          <w:r>
            <w:rPr>
              <w:noProof/>
              <w:lang w:eastAsia="es-CO"/>
            </w:rPr>
            <w:drawing>
              <wp:inline distT="0" distB="0" distL="0" distR="0" wp14:anchorId="1EBB4BD4" wp14:editId="1258B4B9">
                <wp:extent cx="1676400" cy="6826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82625"/>
                        </a:xfrm>
                        <a:prstGeom prst="rect">
                          <a:avLst/>
                        </a:prstGeom>
                        <a:noFill/>
                      </pic:spPr>
                    </pic:pic>
                  </a:graphicData>
                </a:graphic>
              </wp:inline>
            </w:drawing>
          </w:r>
        </w:p>
      </w:tc>
      <w:tc>
        <w:tcPr>
          <w:tcW w:w="5297" w:type="dxa"/>
          <w:vMerge w:val="restart"/>
          <w:vAlign w:val="center"/>
        </w:tcPr>
        <w:p w14:paraId="26FAB5C3" w14:textId="77777777" w:rsidR="00E101E0" w:rsidRPr="009560B5" w:rsidRDefault="00E101E0" w:rsidP="009231B1">
          <w:pPr>
            <w:pStyle w:val="Encabezado"/>
            <w:jc w:val="center"/>
            <w:rPr>
              <w:rFonts w:ascii="Arial" w:hAnsi="Arial" w:cs="Arial"/>
              <w:b/>
              <w:sz w:val="18"/>
              <w:szCs w:val="20"/>
            </w:rPr>
          </w:pPr>
          <w:r w:rsidRPr="005B60B6">
            <w:rPr>
              <w:rFonts w:ascii="Arial" w:hAnsi="Arial" w:cs="Arial"/>
              <w:b/>
              <w:sz w:val="18"/>
              <w:szCs w:val="20"/>
            </w:rPr>
            <w:t xml:space="preserve">PROCESO </w:t>
          </w:r>
          <w:r>
            <w:rPr>
              <w:rFonts w:ascii="Arial" w:hAnsi="Arial" w:cs="Arial"/>
              <w:b/>
              <w:sz w:val="18"/>
              <w:szCs w:val="20"/>
            </w:rPr>
            <w:t>GESTIÓN DE ATENCIÓN CIUDADANA</w:t>
          </w:r>
        </w:p>
      </w:tc>
      <w:tc>
        <w:tcPr>
          <w:tcW w:w="2387" w:type="dxa"/>
          <w:vAlign w:val="center"/>
        </w:tcPr>
        <w:p w14:paraId="7B1BBDF2" w14:textId="5CDD4F56"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 xml:space="preserve">CODIGO:  </w:t>
          </w:r>
        </w:p>
      </w:tc>
    </w:tr>
    <w:tr w:rsidR="00E101E0" w14:paraId="3E4833FC" w14:textId="77777777" w:rsidTr="00B37043">
      <w:trPr>
        <w:trHeight w:val="266"/>
      </w:trPr>
      <w:tc>
        <w:tcPr>
          <w:tcW w:w="2396" w:type="dxa"/>
          <w:vMerge/>
        </w:tcPr>
        <w:p w14:paraId="73034232" w14:textId="77777777" w:rsidR="00E101E0" w:rsidRDefault="00E101E0" w:rsidP="00B37043">
          <w:pPr>
            <w:pStyle w:val="Encabezado"/>
          </w:pPr>
        </w:p>
      </w:tc>
      <w:tc>
        <w:tcPr>
          <w:tcW w:w="5297" w:type="dxa"/>
          <w:vMerge/>
          <w:vAlign w:val="center"/>
        </w:tcPr>
        <w:p w14:paraId="5F0F7345" w14:textId="77777777" w:rsidR="00E101E0" w:rsidRPr="00405891" w:rsidRDefault="00E101E0" w:rsidP="00B37043">
          <w:pPr>
            <w:pStyle w:val="Encabezado"/>
            <w:jc w:val="center"/>
            <w:rPr>
              <w:sz w:val="18"/>
            </w:rPr>
          </w:pPr>
        </w:p>
      </w:tc>
      <w:tc>
        <w:tcPr>
          <w:tcW w:w="2387" w:type="dxa"/>
          <w:vAlign w:val="center"/>
        </w:tcPr>
        <w:p w14:paraId="6EC608B0" w14:textId="7FA90734"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 xml:space="preserve">VERSIÓN: </w:t>
          </w:r>
          <w:r w:rsidR="00AE1E8F">
            <w:rPr>
              <w:rFonts w:ascii="Arial" w:hAnsi="Arial" w:cs="Arial"/>
              <w:b/>
              <w:sz w:val="18"/>
              <w:szCs w:val="20"/>
            </w:rPr>
            <w:t>1</w:t>
          </w:r>
        </w:p>
      </w:tc>
    </w:tr>
    <w:tr w:rsidR="00E101E0" w14:paraId="1479C1FA" w14:textId="77777777" w:rsidTr="00B37043">
      <w:trPr>
        <w:trHeight w:val="419"/>
      </w:trPr>
      <w:tc>
        <w:tcPr>
          <w:tcW w:w="2396" w:type="dxa"/>
          <w:vMerge/>
        </w:tcPr>
        <w:p w14:paraId="72FF21B0" w14:textId="77777777" w:rsidR="00E101E0" w:rsidRDefault="00E101E0" w:rsidP="00B37043">
          <w:pPr>
            <w:pStyle w:val="Encabezado"/>
          </w:pPr>
        </w:p>
      </w:tc>
      <w:tc>
        <w:tcPr>
          <w:tcW w:w="5297" w:type="dxa"/>
          <w:vAlign w:val="center"/>
        </w:tcPr>
        <w:p w14:paraId="40BC404B" w14:textId="77777777" w:rsidR="00E101E0" w:rsidRPr="00405891" w:rsidRDefault="00C06730" w:rsidP="00B37043">
          <w:pPr>
            <w:pStyle w:val="Encabezado"/>
            <w:jc w:val="center"/>
            <w:rPr>
              <w:sz w:val="18"/>
            </w:rPr>
          </w:pPr>
          <w:r>
            <w:rPr>
              <w:rFonts w:ascii="Arial" w:hAnsi="Arial" w:cs="Arial"/>
              <w:b/>
              <w:sz w:val="18"/>
              <w:szCs w:val="20"/>
            </w:rPr>
            <w:t>CONGRESO DE LA REPÚBLICA</w:t>
          </w:r>
        </w:p>
      </w:tc>
      <w:tc>
        <w:tcPr>
          <w:tcW w:w="2387" w:type="dxa"/>
          <w:vAlign w:val="center"/>
        </w:tcPr>
        <w:p w14:paraId="10FB51B2" w14:textId="337704E5" w:rsidR="00E101E0" w:rsidRPr="00405891" w:rsidRDefault="00E101E0" w:rsidP="00B37043">
          <w:pPr>
            <w:pStyle w:val="Encabezado"/>
            <w:ind w:left="0"/>
            <w:rPr>
              <w:rFonts w:ascii="Arial" w:hAnsi="Arial" w:cs="Arial"/>
              <w:b/>
              <w:sz w:val="18"/>
              <w:szCs w:val="20"/>
            </w:rPr>
          </w:pPr>
          <w:r w:rsidRPr="00405891">
            <w:rPr>
              <w:rFonts w:ascii="Arial" w:hAnsi="Arial" w:cs="Arial"/>
              <w:b/>
              <w:sz w:val="18"/>
              <w:szCs w:val="20"/>
            </w:rPr>
            <w:t>FECHA</w:t>
          </w:r>
          <w:r>
            <w:rPr>
              <w:rFonts w:ascii="Arial" w:hAnsi="Arial" w:cs="Arial"/>
              <w:b/>
              <w:sz w:val="18"/>
              <w:szCs w:val="20"/>
            </w:rPr>
            <w:t xml:space="preserve"> APROBACIÓN</w:t>
          </w:r>
          <w:r w:rsidRPr="00405891">
            <w:rPr>
              <w:rFonts w:ascii="Arial" w:hAnsi="Arial" w:cs="Arial"/>
              <w:b/>
              <w:sz w:val="18"/>
              <w:szCs w:val="20"/>
            </w:rPr>
            <w:t xml:space="preserve">: </w:t>
          </w:r>
          <w:r w:rsidR="00AE1E8F">
            <w:rPr>
              <w:rFonts w:ascii="Arial" w:hAnsi="Arial" w:cs="Arial"/>
              <w:b/>
              <w:sz w:val="18"/>
              <w:szCs w:val="20"/>
            </w:rPr>
            <w:t>18 12-2019</w:t>
          </w:r>
        </w:p>
      </w:tc>
    </w:tr>
  </w:tbl>
  <w:p w14:paraId="1E136306" w14:textId="77777777" w:rsidR="00E101E0" w:rsidRDefault="00E101E0" w:rsidP="00967F99">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06D0"/>
    <w:multiLevelType w:val="hybridMultilevel"/>
    <w:tmpl w:val="81A410AA"/>
    <w:lvl w:ilvl="0" w:tplc="240A0001">
      <w:start w:val="1"/>
      <w:numFmt w:val="bullet"/>
      <w:lvlText w:val=""/>
      <w:lvlJc w:val="left"/>
      <w:pPr>
        <w:ind w:left="1211" w:hanging="360"/>
      </w:pPr>
      <w:rPr>
        <w:rFonts w:ascii="Symbol" w:hAnsi="Symbol" w:hint="default"/>
        <w:b/>
      </w:rPr>
    </w:lvl>
    <w:lvl w:ilvl="1" w:tplc="240A0019" w:tentative="1">
      <w:start w:val="1"/>
      <w:numFmt w:val="lowerLetter"/>
      <w:lvlText w:val="%2."/>
      <w:lvlJc w:val="left"/>
      <w:pPr>
        <w:ind w:left="1950" w:hanging="360"/>
      </w:pPr>
    </w:lvl>
    <w:lvl w:ilvl="2" w:tplc="240A001B" w:tentative="1">
      <w:start w:val="1"/>
      <w:numFmt w:val="lowerRoman"/>
      <w:lvlText w:val="%3."/>
      <w:lvlJc w:val="right"/>
      <w:pPr>
        <w:ind w:left="2670" w:hanging="180"/>
      </w:pPr>
    </w:lvl>
    <w:lvl w:ilvl="3" w:tplc="240A000F" w:tentative="1">
      <w:start w:val="1"/>
      <w:numFmt w:val="decimal"/>
      <w:lvlText w:val="%4."/>
      <w:lvlJc w:val="left"/>
      <w:pPr>
        <w:ind w:left="3390" w:hanging="360"/>
      </w:pPr>
    </w:lvl>
    <w:lvl w:ilvl="4" w:tplc="240A0019" w:tentative="1">
      <w:start w:val="1"/>
      <w:numFmt w:val="lowerLetter"/>
      <w:lvlText w:val="%5."/>
      <w:lvlJc w:val="left"/>
      <w:pPr>
        <w:ind w:left="4110" w:hanging="360"/>
      </w:pPr>
    </w:lvl>
    <w:lvl w:ilvl="5" w:tplc="240A001B" w:tentative="1">
      <w:start w:val="1"/>
      <w:numFmt w:val="lowerRoman"/>
      <w:lvlText w:val="%6."/>
      <w:lvlJc w:val="right"/>
      <w:pPr>
        <w:ind w:left="4830" w:hanging="180"/>
      </w:pPr>
    </w:lvl>
    <w:lvl w:ilvl="6" w:tplc="240A000F" w:tentative="1">
      <w:start w:val="1"/>
      <w:numFmt w:val="decimal"/>
      <w:lvlText w:val="%7."/>
      <w:lvlJc w:val="left"/>
      <w:pPr>
        <w:ind w:left="5550" w:hanging="360"/>
      </w:pPr>
    </w:lvl>
    <w:lvl w:ilvl="7" w:tplc="240A0019" w:tentative="1">
      <w:start w:val="1"/>
      <w:numFmt w:val="lowerLetter"/>
      <w:lvlText w:val="%8."/>
      <w:lvlJc w:val="left"/>
      <w:pPr>
        <w:ind w:left="6270" w:hanging="360"/>
      </w:pPr>
    </w:lvl>
    <w:lvl w:ilvl="8" w:tplc="240A001B" w:tentative="1">
      <w:start w:val="1"/>
      <w:numFmt w:val="lowerRoman"/>
      <w:lvlText w:val="%9."/>
      <w:lvlJc w:val="right"/>
      <w:pPr>
        <w:ind w:left="6990" w:hanging="180"/>
      </w:pPr>
    </w:lvl>
  </w:abstractNum>
  <w:abstractNum w:abstractNumId="1" w15:restartNumberingAfterBreak="0">
    <w:nsid w:val="0CF54E77"/>
    <w:multiLevelType w:val="multilevel"/>
    <w:tmpl w:val="C5B8D7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1A7F48"/>
    <w:multiLevelType w:val="hybridMultilevel"/>
    <w:tmpl w:val="05C0EA24"/>
    <w:lvl w:ilvl="0" w:tplc="70529A1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BB1C38"/>
    <w:multiLevelType w:val="multilevel"/>
    <w:tmpl w:val="4ABEE832"/>
    <w:lvl w:ilvl="0">
      <w:start w:val="1"/>
      <w:numFmt w:val="decimal"/>
      <w:pStyle w:val="Ttulo1"/>
      <w:lvlText w:val="%1."/>
      <w:lvlJc w:val="left"/>
      <w:pPr>
        <w:ind w:left="456" w:hanging="456"/>
      </w:pPr>
      <w:rPr>
        <w:rFonts w:hint="default"/>
        <w:sz w:val="24"/>
      </w:rPr>
    </w:lvl>
    <w:lvl w:ilvl="1">
      <w:start w:val="1"/>
      <w:numFmt w:val="decimal"/>
      <w:lvlText w:val="%1.%2"/>
      <w:lvlJc w:val="left"/>
      <w:pPr>
        <w:ind w:left="1024" w:hanging="456"/>
      </w:pPr>
      <w:rPr>
        <w:rFonts w:hint="default"/>
        <w:b/>
        <w:sz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41B17811"/>
    <w:multiLevelType w:val="hybridMultilevel"/>
    <w:tmpl w:val="CFA818F4"/>
    <w:lvl w:ilvl="0" w:tplc="240A0001">
      <w:start w:val="1"/>
      <w:numFmt w:val="bullet"/>
      <w:lvlText w:val=""/>
      <w:lvlJc w:val="left"/>
      <w:pPr>
        <w:ind w:left="1230" w:hanging="360"/>
      </w:pPr>
      <w:rPr>
        <w:rFonts w:ascii="Symbol" w:hAnsi="Symbol" w:hint="default"/>
      </w:rPr>
    </w:lvl>
    <w:lvl w:ilvl="1" w:tplc="240A0003" w:tentative="1">
      <w:start w:val="1"/>
      <w:numFmt w:val="bullet"/>
      <w:lvlText w:val="o"/>
      <w:lvlJc w:val="left"/>
      <w:pPr>
        <w:ind w:left="1950" w:hanging="360"/>
      </w:pPr>
      <w:rPr>
        <w:rFonts w:ascii="Courier New" w:hAnsi="Courier New" w:cs="Courier New" w:hint="default"/>
      </w:rPr>
    </w:lvl>
    <w:lvl w:ilvl="2" w:tplc="240A0005" w:tentative="1">
      <w:start w:val="1"/>
      <w:numFmt w:val="bullet"/>
      <w:lvlText w:val=""/>
      <w:lvlJc w:val="left"/>
      <w:pPr>
        <w:ind w:left="2670" w:hanging="360"/>
      </w:pPr>
      <w:rPr>
        <w:rFonts w:ascii="Wingdings" w:hAnsi="Wingdings" w:hint="default"/>
      </w:rPr>
    </w:lvl>
    <w:lvl w:ilvl="3" w:tplc="240A0001" w:tentative="1">
      <w:start w:val="1"/>
      <w:numFmt w:val="bullet"/>
      <w:lvlText w:val=""/>
      <w:lvlJc w:val="left"/>
      <w:pPr>
        <w:ind w:left="3390" w:hanging="360"/>
      </w:pPr>
      <w:rPr>
        <w:rFonts w:ascii="Symbol" w:hAnsi="Symbol" w:hint="default"/>
      </w:rPr>
    </w:lvl>
    <w:lvl w:ilvl="4" w:tplc="240A0003" w:tentative="1">
      <w:start w:val="1"/>
      <w:numFmt w:val="bullet"/>
      <w:lvlText w:val="o"/>
      <w:lvlJc w:val="left"/>
      <w:pPr>
        <w:ind w:left="4110" w:hanging="360"/>
      </w:pPr>
      <w:rPr>
        <w:rFonts w:ascii="Courier New" w:hAnsi="Courier New" w:cs="Courier New" w:hint="default"/>
      </w:rPr>
    </w:lvl>
    <w:lvl w:ilvl="5" w:tplc="240A0005" w:tentative="1">
      <w:start w:val="1"/>
      <w:numFmt w:val="bullet"/>
      <w:lvlText w:val=""/>
      <w:lvlJc w:val="left"/>
      <w:pPr>
        <w:ind w:left="4830" w:hanging="360"/>
      </w:pPr>
      <w:rPr>
        <w:rFonts w:ascii="Wingdings" w:hAnsi="Wingdings" w:hint="default"/>
      </w:rPr>
    </w:lvl>
    <w:lvl w:ilvl="6" w:tplc="240A0001" w:tentative="1">
      <w:start w:val="1"/>
      <w:numFmt w:val="bullet"/>
      <w:lvlText w:val=""/>
      <w:lvlJc w:val="left"/>
      <w:pPr>
        <w:ind w:left="5550" w:hanging="360"/>
      </w:pPr>
      <w:rPr>
        <w:rFonts w:ascii="Symbol" w:hAnsi="Symbol" w:hint="default"/>
      </w:rPr>
    </w:lvl>
    <w:lvl w:ilvl="7" w:tplc="240A0003" w:tentative="1">
      <w:start w:val="1"/>
      <w:numFmt w:val="bullet"/>
      <w:lvlText w:val="o"/>
      <w:lvlJc w:val="left"/>
      <w:pPr>
        <w:ind w:left="6270" w:hanging="360"/>
      </w:pPr>
      <w:rPr>
        <w:rFonts w:ascii="Courier New" w:hAnsi="Courier New" w:cs="Courier New" w:hint="default"/>
      </w:rPr>
    </w:lvl>
    <w:lvl w:ilvl="8" w:tplc="240A0005" w:tentative="1">
      <w:start w:val="1"/>
      <w:numFmt w:val="bullet"/>
      <w:lvlText w:val=""/>
      <w:lvlJc w:val="left"/>
      <w:pPr>
        <w:ind w:left="699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3"/>
    <w:lvlOverride w:ilvl="0">
      <w:startOverride w:val="4"/>
    </w:lvlOverride>
    <w:lvlOverride w:ilvl="1">
      <w:startOverride w:val="4"/>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19"/>
    <w:rsid w:val="00014FEB"/>
    <w:rsid w:val="00083294"/>
    <w:rsid w:val="000A4550"/>
    <w:rsid w:val="000A6F78"/>
    <w:rsid w:val="000D0EB6"/>
    <w:rsid w:val="001007CA"/>
    <w:rsid w:val="00101519"/>
    <w:rsid w:val="00130046"/>
    <w:rsid w:val="00133678"/>
    <w:rsid w:val="00157B10"/>
    <w:rsid w:val="001671E0"/>
    <w:rsid w:val="0018707A"/>
    <w:rsid w:val="001C44BD"/>
    <w:rsid w:val="001C4E0F"/>
    <w:rsid w:val="0023723B"/>
    <w:rsid w:val="002615FB"/>
    <w:rsid w:val="00295BFE"/>
    <w:rsid w:val="002B4444"/>
    <w:rsid w:val="002B54FB"/>
    <w:rsid w:val="003512EB"/>
    <w:rsid w:val="00382AF9"/>
    <w:rsid w:val="0039695B"/>
    <w:rsid w:val="003A1994"/>
    <w:rsid w:val="003B13A2"/>
    <w:rsid w:val="003B20DF"/>
    <w:rsid w:val="003D1C52"/>
    <w:rsid w:val="003E1170"/>
    <w:rsid w:val="003F11B6"/>
    <w:rsid w:val="00406D5F"/>
    <w:rsid w:val="004125BF"/>
    <w:rsid w:val="00476410"/>
    <w:rsid w:val="004834AE"/>
    <w:rsid w:val="00492F13"/>
    <w:rsid w:val="005236DC"/>
    <w:rsid w:val="00541FCE"/>
    <w:rsid w:val="00567E98"/>
    <w:rsid w:val="005B7179"/>
    <w:rsid w:val="005C15F8"/>
    <w:rsid w:val="005C4DED"/>
    <w:rsid w:val="005E3302"/>
    <w:rsid w:val="005E4D4D"/>
    <w:rsid w:val="005E739B"/>
    <w:rsid w:val="005F5EA5"/>
    <w:rsid w:val="00625D8C"/>
    <w:rsid w:val="0062697E"/>
    <w:rsid w:val="006815F4"/>
    <w:rsid w:val="006861E7"/>
    <w:rsid w:val="00694B87"/>
    <w:rsid w:val="00725A08"/>
    <w:rsid w:val="007471B9"/>
    <w:rsid w:val="007A7E5C"/>
    <w:rsid w:val="007B40F0"/>
    <w:rsid w:val="007B7A2E"/>
    <w:rsid w:val="007D3068"/>
    <w:rsid w:val="007D7FED"/>
    <w:rsid w:val="007F0F30"/>
    <w:rsid w:val="007F13C8"/>
    <w:rsid w:val="008015C6"/>
    <w:rsid w:val="0080252A"/>
    <w:rsid w:val="00836DAA"/>
    <w:rsid w:val="00863B60"/>
    <w:rsid w:val="00871BAF"/>
    <w:rsid w:val="008720FC"/>
    <w:rsid w:val="00881670"/>
    <w:rsid w:val="008B5FF0"/>
    <w:rsid w:val="008F0336"/>
    <w:rsid w:val="00900062"/>
    <w:rsid w:val="00900086"/>
    <w:rsid w:val="009231B1"/>
    <w:rsid w:val="00966FC0"/>
    <w:rsid w:val="00967F99"/>
    <w:rsid w:val="009724FB"/>
    <w:rsid w:val="00994E4B"/>
    <w:rsid w:val="009A4780"/>
    <w:rsid w:val="009A6134"/>
    <w:rsid w:val="00A5529D"/>
    <w:rsid w:val="00A926ED"/>
    <w:rsid w:val="00A9691A"/>
    <w:rsid w:val="00AB1CF1"/>
    <w:rsid w:val="00AB2731"/>
    <w:rsid w:val="00AE1E8F"/>
    <w:rsid w:val="00AE2201"/>
    <w:rsid w:val="00B1270F"/>
    <w:rsid w:val="00B141DB"/>
    <w:rsid w:val="00B37043"/>
    <w:rsid w:val="00B42870"/>
    <w:rsid w:val="00B46564"/>
    <w:rsid w:val="00B527BE"/>
    <w:rsid w:val="00B55F4C"/>
    <w:rsid w:val="00B56522"/>
    <w:rsid w:val="00B7507C"/>
    <w:rsid w:val="00BF3534"/>
    <w:rsid w:val="00C06730"/>
    <w:rsid w:val="00C341E8"/>
    <w:rsid w:val="00C3716B"/>
    <w:rsid w:val="00C63397"/>
    <w:rsid w:val="00C9059A"/>
    <w:rsid w:val="00CA093C"/>
    <w:rsid w:val="00CC43E1"/>
    <w:rsid w:val="00CF1A94"/>
    <w:rsid w:val="00D1593D"/>
    <w:rsid w:val="00D167BF"/>
    <w:rsid w:val="00D347FC"/>
    <w:rsid w:val="00D632AA"/>
    <w:rsid w:val="00D84318"/>
    <w:rsid w:val="00DC68C5"/>
    <w:rsid w:val="00DD50ED"/>
    <w:rsid w:val="00E101E0"/>
    <w:rsid w:val="00E27B56"/>
    <w:rsid w:val="00E62303"/>
    <w:rsid w:val="00E6434E"/>
    <w:rsid w:val="00EC036B"/>
    <w:rsid w:val="00ED60F6"/>
    <w:rsid w:val="00ED70B4"/>
    <w:rsid w:val="00EE43A1"/>
    <w:rsid w:val="00F01C59"/>
    <w:rsid w:val="00F07797"/>
    <w:rsid w:val="00F22DD6"/>
    <w:rsid w:val="00F2340B"/>
    <w:rsid w:val="00F34F06"/>
    <w:rsid w:val="00F4744A"/>
    <w:rsid w:val="00F574B0"/>
    <w:rsid w:val="00F80E28"/>
    <w:rsid w:val="00F82128"/>
    <w:rsid w:val="00F87B51"/>
    <w:rsid w:val="00F958FD"/>
    <w:rsid w:val="00FD4D5D"/>
    <w:rsid w:val="00FD5DD7"/>
    <w:rsid w:val="00FE23C2"/>
    <w:rsid w:val="00FF6B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8407D"/>
  <w15:docId w15:val="{6831B2E7-F0F1-400E-8BF5-385E1683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ind w:left="5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519"/>
  </w:style>
  <w:style w:type="paragraph" w:styleId="Ttulo1">
    <w:name w:val="heading 1"/>
    <w:basedOn w:val="Normal"/>
    <w:next w:val="Normal"/>
    <w:link w:val="Ttulo1Car"/>
    <w:uiPriority w:val="9"/>
    <w:qFormat/>
    <w:rsid w:val="00101519"/>
    <w:pPr>
      <w:keepNext/>
      <w:keepLines/>
      <w:numPr>
        <w:numId w:val="7"/>
      </w:numPr>
      <w:spacing w:before="120" w:after="120"/>
      <w:outlineLvl w:val="0"/>
    </w:pPr>
    <w:rPr>
      <w:rFonts w:ascii="Arial" w:eastAsiaTheme="majorEastAsia" w:hAnsi="Arial" w:cs="Arial"/>
      <w:b/>
      <w:bCs/>
    </w:rPr>
  </w:style>
  <w:style w:type="paragraph" w:styleId="Ttulo2">
    <w:name w:val="heading 2"/>
    <w:basedOn w:val="Normal"/>
    <w:next w:val="Normal"/>
    <w:link w:val="Ttulo2Car"/>
    <w:uiPriority w:val="9"/>
    <w:unhideWhenUsed/>
    <w:qFormat/>
    <w:rsid w:val="001015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1519"/>
    <w:rPr>
      <w:rFonts w:ascii="Arial" w:eastAsiaTheme="majorEastAsia" w:hAnsi="Arial" w:cs="Arial"/>
      <w:b/>
      <w:bCs/>
    </w:rPr>
  </w:style>
  <w:style w:type="character" w:customStyle="1" w:styleId="Ttulo2Car">
    <w:name w:val="Título 2 Car"/>
    <w:basedOn w:val="Fuentedeprrafopredeter"/>
    <w:link w:val="Ttulo2"/>
    <w:uiPriority w:val="9"/>
    <w:rsid w:val="00101519"/>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01519"/>
    <w:pPr>
      <w:ind w:left="720"/>
      <w:contextualSpacing/>
    </w:pPr>
  </w:style>
  <w:style w:type="paragraph" w:styleId="Sangranormal">
    <w:name w:val="Normal Indent"/>
    <w:basedOn w:val="Normal"/>
    <w:link w:val="SangranormalCar"/>
    <w:rsid w:val="00101519"/>
    <w:pPr>
      <w:keepLines/>
      <w:spacing w:before="240" w:after="240"/>
      <w:ind w:left="1080"/>
      <w:jc w:val="both"/>
    </w:pPr>
    <w:rPr>
      <w:rFonts w:ascii="Arial" w:eastAsia="Times New Roman" w:hAnsi="Arial" w:cs="Times New Roman"/>
      <w:sz w:val="23"/>
      <w:szCs w:val="24"/>
    </w:rPr>
  </w:style>
  <w:style w:type="character" w:customStyle="1" w:styleId="SangranormalCar">
    <w:name w:val="Sangría normal Car"/>
    <w:basedOn w:val="Fuentedeprrafopredeter"/>
    <w:link w:val="Sangranormal"/>
    <w:rsid w:val="00101519"/>
    <w:rPr>
      <w:rFonts w:ascii="Arial" w:eastAsia="Times New Roman" w:hAnsi="Arial" w:cs="Times New Roman"/>
      <w:sz w:val="23"/>
      <w:szCs w:val="24"/>
    </w:rPr>
  </w:style>
  <w:style w:type="table" w:styleId="Tablaconcuadrcula">
    <w:name w:val="Table Grid"/>
    <w:basedOn w:val="Tablanormal"/>
    <w:uiPriority w:val="59"/>
    <w:rsid w:val="00101519"/>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01519"/>
    <w:pPr>
      <w:tabs>
        <w:tab w:val="center" w:pos="4419"/>
        <w:tab w:val="right" w:pos="8838"/>
      </w:tabs>
    </w:pPr>
  </w:style>
  <w:style w:type="character" w:customStyle="1" w:styleId="EncabezadoCar">
    <w:name w:val="Encabezado Car"/>
    <w:basedOn w:val="Fuentedeprrafopredeter"/>
    <w:link w:val="Encabezado"/>
    <w:uiPriority w:val="99"/>
    <w:rsid w:val="00101519"/>
  </w:style>
  <w:style w:type="paragraph" w:styleId="Piedepgina">
    <w:name w:val="footer"/>
    <w:basedOn w:val="Normal"/>
    <w:link w:val="PiedepginaCar"/>
    <w:unhideWhenUsed/>
    <w:rsid w:val="00101519"/>
    <w:pPr>
      <w:tabs>
        <w:tab w:val="center" w:pos="4419"/>
        <w:tab w:val="right" w:pos="8838"/>
      </w:tabs>
    </w:pPr>
  </w:style>
  <w:style w:type="character" w:customStyle="1" w:styleId="PiedepginaCar">
    <w:name w:val="Pie de página Car"/>
    <w:basedOn w:val="Fuentedeprrafopredeter"/>
    <w:link w:val="Piedepgina"/>
    <w:uiPriority w:val="99"/>
    <w:rsid w:val="00101519"/>
  </w:style>
  <w:style w:type="paragraph" w:styleId="Textodeglobo">
    <w:name w:val="Balloon Text"/>
    <w:basedOn w:val="Normal"/>
    <w:link w:val="TextodegloboCar"/>
    <w:uiPriority w:val="99"/>
    <w:semiHidden/>
    <w:unhideWhenUsed/>
    <w:rsid w:val="00101519"/>
    <w:rPr>
      <w:rFonts w:ascii="Tahoma" w:hAnsi="Tahoma" w:cs="Tahoma"/>
      <w:sz w:val="16"/>
      <w:szCs w:val="16"/>
    </w:rPr>
  </w:style>
  <w:style w:type="character" w:customStyle="1" w:styleId="TextodegloboCar">
    <w:name w:val="Texto de globo Car"/>
    <w:basedOn w:val="Fuentedeprrafopredeter"/>
    <w:link w:val="Textodeglobo"/>
    <w:uiPriority w:val="99"/>
    <w:semiHidden/>
    <w:rsid w:val="00101519"/>
    <w:rPr>
      <w:rFonts w:ascii="Tahoma" w:hAnsi="Tahoma" w:cs="Tahoma"/>
      <w:sz w:val="16"/>
      <w:szCs w:val="16"/>
    </w:rPr>
  </w:style>
  <w:style w:type="paragraph" w:customStyle="1" w:styleId="Text">
    <w:name w:val="Text"/>
    <w:basedOn w:val="Normal"/>
    <w:rsid w:val="00101519"/>
    <w:pPr>
      <w:keepLines/>
      <w:tabs>
        <w:tab w:val="left" w:pos="-720"/>
        <w:tab w:val="left" w:pos="0"/>
        <w:tab w:val="left" w:pos="1440"/>
      </w:tabs>
      <w:suppressAutoHyphens/>
      <w:spacing w:before="240" w:after="240"/>
      <w:ind w:left="720"/>
      <w:jc w:val="both"/>
    </w:pPr>
    <w:rPr>
      <w:rFonts w:ascii="Arial" w:eastAsia="Times New Roman" w:hAnsi="Arial" w:cs="Times New Roman"/>
      <w:spacing w:val="-2"/>
      <w:sz w:val="23"/>
      <w:szCs w:val="24"/>
    </w:rPr>
  </w:style>
  <w:style w:type="paragraph" w:styleId="Ttulo">
    <w:name w:val="Title"/>
    <w:basedOn w:val="Normal"/>
    <w:link w:val="TtuloCar"/>
    <w:qFormat/>
    <w:rsid w:val="00101519"/>
    <w:pPr>
      <w:spacing w:before="480" w:after="960"/>
      <w:ind w:left="0"/>
      <w:jc w:val="center"/>
    </w:pPr>
    <w:rPr>
      <w:rFonts w:ascii="Arial" w:eastAsia="Times New Roman" w:hAnsi="Arial" w:cs="Times New Roman"/>
      <w:b/>
      <w:caps/>
      <w:sz w:val="36"/>
      <w:szCs w:val="24"/>
      <w:lang w:val="en-GB"/>
    </w:rPr>
  </w:style>
  <w:style w:type="character" w:customStyle="1" w:styleId="TtuloCar">
    <w:name w:val="Título Car"/>
    <w:basedOn w:val="Fuentedeprrafopredeter"/>
    <w:link w:val="Ttulo"/>
    <w:rsid w:val="00101519"/>
    <w:rPr>
      <w:rFonts w:ascii="Arial" w:eastAsia="Times New Roman" w:hAnsi="Arial" w:cs="Times New Roman"/>
      <w:b/>
      <w:caps/>
      <w:sz w:val="36"/>
      <w:szCs w:val="24"/>
      <w:lang w:val="en-GB"/>
    </w:rPr>
  </w:style>
  <w:style w:type="paragraph" w:customStyle="1" w:styleId="Default">
    <w:name w:val="Default"/>
    <w:rsid w:val="00101519"/>
    <w:pPr>
      <w:widowControl w:val="0"/>
      <w:autoSpaceDE w:val="0"/>
      <w:autoSpaceDN w:val="0"/>
      <w:adjustRightInd w:val="0"/>
    </w:pPr>
    <w:rPr>
      <w:rFonts w:ascii="Arial" w:eastAsia="Times New Roman" w:hAnsi="Arial" w:cs="Arial"/>
      <w:color w:val="000000"/>
      <w:sz w:val="24"/>
      <w:szCs w:val="24"/>
      <w:lang w:val="es-ES" w:eastAsia="es-ES"/>
    </w:rPr>
  </w:style>
  <w:style w:type="paragraph" w:styleId="TDC1">
    <w:name w:val="toc 1"/>
    <w:basedOn w:val="Normal"/>
    <w:next w:val="Normal"/>
    <w:uiPriority w:val="39"/>
    <w:rsid w:val="00CA093C"/>
    <w:pPr>
      <w:spacing w:before="120" w:after="120"/>
      <w:ind w:left="0"/>
    </w:pPr>
    <w:rPr>
      <w:rFonts w:ascii="Arial" w:eastAsia="Times New Roman" w:hAnsi="Arial" w:cs="Times New Roman"/>
      <w:b/>
      <w:bCs/>
      <w:caps/>
      <w:sz w:val="23"/>
      <w:szCs w:val="28"/>
    </w:rPr>
  </w:style>
  <w:style w:type="paragraph" w:styleId="TDC2">
    <w:name w:val="toc 2"/>
    <w:basedOn w:val="Normal"/>
    <w:next w:val="Normal"/>
    <w:uiPriority w:val="39"/>
    <w:rsid w:val="00CA093C"/>
    <w:pPr>
      <w:spacing w:before="120" w:after="120"/>
      <w:ind w:left="0"/>
    </w:pPr>
    <w:rPr>
      <w:rFonts w:ascii="Arial" w:eastAsia="Times New Roman" w:hAnsi="Arial" w:cs="Times New Roman"/>
      <w:bCs/>
      <w:sz w:val="23"/>
      <w:szCs w:val="24"/>
    </w:rPr>
  </w:style>
  <w:style w:type="character" w:styleId="Refdecomentario">
    <w:name w:val="annotation reference"/>
    <w:basedOn w:val="Fuentedeprrafopredeter"/>
    <w:uiPriority w:val="99"/>
    <w:semiHidden/>
    <w:unhideWhenUsed/>
    <w:rsid w:val="009A4780"/>
    <w:rPr>
      <w:sz w:val="16"/>
      <w:szCs w:val="16"/>
    </w:rPr>
  </w:style>
  <w:style w:type="paragraph" w:styleId="Textocomentario">
    <w:name w:val="annotation text"/>
    <w:basedOn w:val="Normal"/>
    <w:link w:val="TextocomentarioCar"/>
    <w:uiPriority w:val="99"/>
    <w:semiHidden/>
    <w:unhideWhenUsed/>
    <w:rsid w:val="009A4780"/>
    <w:rPr>
      <w:sz w:val="20"/>
      <w:szCs w:val="20"/>
    </w:rPr>
  </w:style>
  <w:style w:type="character" w:customStyle="1" w:styleId="TextocomentarioCar">
    <w:name w:val="Texto comentario Car"/>
    <w:basedOn w:val="Fuentedeprrafopredeter"/>
    <w:link w:val="Textocomentario"/>
    <w:uiPriority w:val="99"/>
    <w:semiHidden/>
    <w:rsid w:val="009A4780"/>
    <w:rPr>
      <w:sz w:val="20"/>
      <w:szCs w:val="20"/>
    </w:rPr>
  </w:style>
  <w:style w:type="paragraph" w:styleId="Asuntodelcomentario">
    <w:name w:val="annotation subject"/>
    <w:basedOn w:val="Textocomentario"/>
    <w:next w:val="Textocomentario"/>
    <w:link w:val="AsuntodelcomentarioCar"/>
    <w:uiPriority w:val="99"/>
    <w:semiHidden/>
    <w:unhideWhenUsed/>
    <w:rsid w:val="009A4780"/>
    <w:rPr>
      <w:b/>
      <w:bCs/>
    </w:rPr>
  </w:style>
  <w:style w:type="character" w:customStyle="1" w:styleId="AsuntodelcomentarioCar">
    <w:name w:val="Asunto del comentario Car"/>
    <w:basedOn w:val="TextocomentarioCar"/>
    <w:link w:val="Asuntodelcomentario"/>
    <w:uiPriority w:val="99"/>
    <w:semiHidden/>
    <w:rsid w:val="009A4780"/>
    <w:rPr>
      <w:b/>
      <w:bCs/>
      <w:sz w:val="20"/>
      <w:szCs w:val="20"/>
    </w:rPr>
  </w:style>
  <w:style w:type="paragraph" w:styleId="Revisin">
    <w:name w:val="Revision"/>
    <w:hidden/>
    <w:uiPriority w:val="99"/>
    <w:semiHidden/>
    <w:rsid w:val="00B56522"/>
    <w:pPr>
      <w:ind w:left="0"/>
    </w:pPr>
  </w:style>
  <w:style w:type="paragraph" w:styleId="Textonotaalfinal">
    <w:name w:val="endnote text"/>
    <w:basedOn w:val="Normal"/>
    <w:link w:val="TextonotaalfinalCar"/>
    <w:uiPriority w:val="99"/>
    <w:semiHidden/>
    <w:unhideWhenUsed/>
    <w:rsid w:val="00382AF9"/>
    <w:rPr>
      <w:sz w:val="20"/>
      <w:szCs w:val="20"/>
    </w:rPr>
  </w:style>
  <w:style w:type="character" w:customStyle="1" w:styleId="TextonotaalfinalCar">
    <w:name w:val="Texto nota al final Car"/>
    <w:basedOn w:val="Fuentedeprrafopredeter"/>
    <w:link w:val="Textonotaalfinal"/>
    <w:uiPriority w:val="99"/>
    <w:semiHidden/>
    <w:rsid w:val="00382AF9"/>
    <w:rPr>
      <w:sz w:val="20"/>
      <w:szCs w:val="20"/>
    </w:rPr>
  </w:style>
  <w:style w:type="character" w:styleId="Refdenotaalfinal">
    <w:name w:val="endnote reference"/>
    <w:basedOn w:val="Fuentedeprrafopredeter"/>
    <w:uiPriority w:val="99"/>
    <w:semiHidden/>
    <w:unhideWhenUsed/>
    <w:rsid w:val="00382AF9"/>
    <w:rPr>
      <w:vertAlign w:val="superscript"/>
    </w:rPr>
  </w:style>
  <w:style w:type="paragraph" w:styleId="Textonotapie">
    <w:name w:val="footnote text"/>
    <w:basedOn w:val="Normal"/>
    <w:link w:val="TextonotapieCar"/>
    <w:uiPriority w:val="99"/>
    <w:semiHidden/>
    <w:unhideWhenUsed/>
    <w:rsid w:val="00382AF9"/>
    <w:rPr>
      <w:sz w:val="20"/>
      <w:szCs w:val="20"/>
    </w:rPr>
  </w:style>
  <w:style w:type="character" w:customStyle="1" w:styleId="TextonotapieCar">
    <w:name w:val="Texto nota pie Car"/>
    <w:basedOn w:val="Fuentedeprrafopredeter"/>
    <w:link w:val="Textonotapie"/>
    <w:uiPriority w:val="99"/>
    <w:semiHidden/>
    <w:rsid w:val="00382AF9"/>
    <w:rPr>
      <w:sz w:val="20"/>
      <w:szCs w:val="20"/>
    </w:rPr>
  </w:style>
  <w:style w:type="character" w:styleId="Refdenotaalpie">
    <w:name w:val="footnote reference"/>
    <w:basedOn w:val="Fuentedeprrafopredeter"/>
    <w:uiPriority w:val="99"/>
    <w:semiHidden/>
    <w:unhideWhenUsed/>
    <w:rsid w:val="00382AF9"/>
    <w:rPr>
      <w:vertAlign w:val="superscript"/>
    </w:rPr>
  </w:style>
  <w:style w:type="character" w:styleId="Hipervnculo">
    <w:name w:val="Hyperlink"/>
    <w:basedOn w:val="Fuentedeprrafopredeter"/>
    <w:uiPriority w:val="99"/>
    <w:unhideWhenUsed/>
    <w:rsid w:val="00382AF9"/>
    <w:rPr>
      <w:color w:val="0000FF" w:themeColor="hyperlink"/>
      <w:u w:val="single"/>
    </w:rPr>
  </w:style>
  <w:style w:type="paragraph" w:styleId="TtuloTDC">
    <w:name w:val="TOC Heading"/>
    <w:basedOn w:val="Ttulo1"/>
    <w:next w:val="Normal"/>
    <w:uiPriority w:val="39"/>
    <w:semiHidden/>
    <w:unhideWhenUsed/>
    <w:qFormat/>
    <w:rsid w:val="0023723B"/>
    <w:pPr>
      <w:numPr>
        <w:numId w:val="0"/>
      </w:numPr>
      <w:spacing w:before="480" w:after="0" w:line="276" w:lineRule="auto"/>
      <w:outlineLvl w:val="9"/>
    </w:pPr>
    <w:rPr>
      <w:rFonts w:asciiTheme="majorHAnsi" w:hAnsiTheme="majorHAnsi" w:cstheme="majorBidi"/>
      <w:color w:val="365F91" w:themeColor="accent1" w:themeShade="BF"/>
      <w:sz w:val="28"/>
      <w:szCs w:val="2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enado.gov.co/index.php/documentos/categoria-transparencia/gestion-de-calidad-y-meci/proceso-gestion-de-atencion-ciudadana/formatos-8/1637-uc-fr01-formato-recepcion-de-peticiones-quejas-reclamos-sugerencias-y-denuncias/fil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hyperlink" Target="https://www.centroderelevo.gov.co"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centroderelevo.gov.co" TargetMode="External"/><Relationship Id="rId1" Type="http://schemas.openxmlformats.org/officeDocument/2006/relationships/hyperlink" Target="http://www.centroderelev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4FDBE-1603-44A9-A5BF-3FB94EC0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1775</Words>
  <Characters>9765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Samsung</cp:lastModifiedBy>
  <cp:revision>4</cp:revision>
  <cp:lastPrinted>2019-11-26T16:31:00Z</cp:lastPrinted>
  <dcterms:created xsi:type="dcterms:W3CDTF">2021-06-05T01:31:00Z</dcterms:created>
  <dcterms:modified xsi:type="dcterms:W3CDTF">2021-06-05T03:32:00Z</dcterms:modified>
</cp:coreProperties>
</file>